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7BF6E8" w14:textId="66D94629" w:rsidR="008911AD" w:rsidRDefault="00E55E06" w:rsidP="008911AD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ВЫПИСКА ИЗ </w:t>
      </w:r>
      <w:r w:rsidR="00FE2C1D" w:rsidRPr="009413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E2C1D" w:rsidRPr="009413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941352" w:rsidRPr="009413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32616240772</w:t>
      </w:r>
      <w:r w:rsidR="004572DD" w:rsidRPr="009413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941352" w:rsidRPr="009413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</w:p>
    <w:p w14:paraId="309735B6" w14:textId="77777777" w:rsidR="00E51A14" w:rsidRPr="00941352" w:rsidRDefault="00E51A14" w:rsidP="008911AD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C79DA22" w14:textId="39C4DEEB" w:rsidR="00E34816" w:rsidRPr="00941352" w:rsidRDefault="00AB4F00" w:rsidP="008911A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13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="00B66BD9" w:rsidRPr="009413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подведению итогов закупки</w:t>
      </w:r>
      <w:r w:rsidR="008911AD" w:rsidRPr="009413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34816" w:rsidRPr="009413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право </w:t>
      </w:r>
      <w:r w:rsidR="00A50DE6" w:rsidRPr="009413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заключения договора на </w:t>
      </w:r>
      <w:r w:rsidR="00941352" w:rsidRPr="009413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Оказание транспортно-экспедиционных услуг по перевозке грузов автомобильным транспортом по территории Российской Федерации для нужд АО «Росатом Возобновляемая энергия», его филиалов и обособленных подразделений</w:t>
      </w:r>
    </w:p>
    <w:p w14:paraId="4B08F836" w14:textId="1435788E" w:rsidR="00FE2C1D" w:rsidRDefault="00FE2C1D" w:rsidP="00234A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</w:rPr>
      </w:pPr>
    </w:p>
    <w:p w14:paraId="625EADF6" w14:textId="77777777" w:rsidR="00E51A14" w:rsidRPr="00941352" w:rsidRDefault="00E51A14" w:rsidP="00234A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</w:rPr>
      </w:pPr>
    </w:p>
    <w:p w14:paraId="79359E35" w14:textId="5FE3DF2B" w:rsidR="00FE2C1D" w:rsidRPr="00941352" w:rsidRDefault="00FE2C1D" w:rsidP="00234A2A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13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BD49BE" w:rsidRPr="009413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Москва</w:t>
      </w:r>
      <w:r w:rsidRPr="009413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«</w:t>
      </w:r>
      <w:r w:rsidR="00941352" w:rsidRPr="009413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</w:t>
      </w:r>
      <w:r w:rsidRPr="009413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941352" w:rsidRPr="009413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августа</w:t>
      </w:r>
      <w:r w:rsidRPr="009413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4572DD" w:rsidRPr="009413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7F3D3E" w:rsidRPr="009413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9413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90342B4" w14:textId="77777777" w:rsidR="00FE2C1D" w:rsidRPr="00941352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704A85B" w14:textId="77777777" w:rsidR="00941352" w:rsidRPr="00941352" w:rsidRDefault="00941352" w:rsidP="00941352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41352">
        <w:rPr>
          <w:rFonts w:ascii="Times New Roman" w:hAnsi="Times New Roman"/>
          <w:sz w:val="28"/>
          <w:szCs w:val="28"/>
        </w:rPr>
        <w:t>Открытый конкурс в электронной форме</w:t>
      </w:r>
      <w:r w:rsidRPr="00941352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предпринимательства,</w:t>
      </w:r>
      <w:r w:rsidRPr="00941352">
        <w:rPr>
          <w:rFonts w:ascii="Times New Roman" w:hAnsi="Times New Roman"/>
          <w:sz w:val="28"/>
          <w:szCs w:val="28"/>
        </w:rPr>
        <w:t xml:space="preserve"> без предварительного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94135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41352">
        <w:rPr>
          <w:rFonts w:ascii="Times New Roman" w:hAnsi="Times New Roman"/>
          <w:sz w:val="28"/>
          <w:szCs w:val="28"/>
        </w:rPr>
        <w:t xml:space="preserve"> «Росатом» (протокол от 07.02.2012 №37) (далее – ЕОСЗ) в редакции, указанной </w:t>
      </w:r>
      <w:r w:rsidRPr="00FD7CA7">
        <w:rPr>
          <w:rFonts w:ascii="Times New Roman" w:hAnsi="Times New Roman"/>
          <w:sz w:val="28"/>
          <w:szCs w:val="28"/>
        </w:rPr>
        <w:t xml:space="preserve">в </w:t>
      </w:r>
      <w:r w:rsidRPr="00FD7CA7">
        <w:rPr>
          <w:rFonts w:ascii="Times New Roman" w:hAnsi="Times New Roman"/>
          <w:sz w:val="28"/>
          <w:szCs w:val="28"/>
          <w:lang w:eastAsia="ar-SA"/>
        </w:rPr>
        <w:t xml:space="preserve">документации по процедуре закупки, с использованием </w:t>
      </w:r>
      <w:r w:rsidRPr="00941352">
        <w:rPr>
          <w:rFonts w:ascii="Times New Roman" w:hAnsi="Times New Roman" w:cs="Times New Roman"/>
          <w:sz w:val="28"/>
          <w:szCs w:val="28"/>
          <w:lang w:eastAsia="ar-SA"/>
        </w:rPr>
        <w:t xml:space="preserve">функционала </w:t>
      </w:r>
      <w:r w:rsidRPr="00941352">
        <w:rPr>
          <w:rFonts w:ascii="Times New Roman" w:hAnsi="Times New Roman" w:cs="Times New Roman"/>
          <w:sz w:val="28"/>
          <w:szCs w:val="28"/>
        </w:rPr>
        <w:t xml:space="preserve">ЭТП </w:t>
      </w:r>
      <w:r w:rsidRPr="00941352">
        <w:rPr>
          <w:rFonts w:ascii="Times New Roman" w:hAnsi="Times New Roman" w:cs="Times New Roman"/>
          <w:sz w:val="28"/>
          <w:szCs w:val="28"/>
          <w:lang w:val="x-none"/>
        </w:rPr>
        <w:t>(ЭТП) АКЦИОНЕРНОЕ ОБЩЕСТВО «ЭЛЕКТРОННЫЕ ТОРГОВЫЕ СИСТЕМЫ» (НЭП)</w:t>
      </w:r>
      <w:r w:rsidRPr="00941352">
        <w:rPr>
          <w:rFonts w:ascii="Times New Roman" w:hAnsi="Times New Roman" w:cs="Times New Roman"/>
          <w:sz w:val="28"/>
          <w:szCs w:val="28"/>
        </w:rPr>
        <w:t xml:space="preserve"> </w:t>
      </w:r>
      <w:r w:rsidRPr="00941352">
        <w:rPr>
          <w:rFonts w:ascii="Times New Roman" w:hAnsi="Times New Roman" w:cs="Times New Roman"/>
          <w:sz w:val="28"/>
          <w:szCs w:val="28"/>
          <w:lang w:eastAsia="ar-SA"/>
        </w:rPr>
        <w:t>согласно регламенту ее работы.</w:t>
      </w:r>
    </w:p>
    <w:p w14:paraId="2825C4C4" w14:textId="77777777" w:rsidR="00FE2C1D" w:rsidRPr="00941352" w:rsidRDefault="00FE2C1D" w:rsidP="008C335E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FA6480" w14:textId="77777777" w:rsidR="00FE2C1D" w:rsidRPr="00941352" w:rsidRDefault="00FE2C1D" w:rsidP="00821A91">
      <w:pPr>
        <w:widowControl w:val="0"/>
        <w:tabs>
          <w:tab w:val="left" w:pos="252"/>
        </w:tabs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13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35FC8680" w14:textId="77777777" w:rsidR="00941352" w:rsidRPr="00FD7CA7" w:rsidRDefault="00941352" w:rsidP="00233EB2">
      <w:pPr>
        <w:widowControl w:val="0"/>
        <w:tabs>
          <w:tab w:val="left" w:pos="252"/>
        </w:tabs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</w:t>
      </w:r>
      <w:r w:rsidRPr="00FD7CA7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Pr="00FD7CA7">
        <w:rPr>
          <w:rFonts w:ascii="Times New Roman" w:hAnsi="Times New Roman"/>
          <w:spacing w:val="-6"/>
          <w:sz w:val="28"/>
          <w:szCs w:val="28"/>
        </w:rPr>
        <w:t>: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7CA7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3C0BD62" w14:textId="77777777" w:rsidR="00941352" w:rsidRPr="00FD7CA7" w:rsidRDefault="00941352" w:rsidP="00233EB2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CA7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D7CA7">
        <w:rPr>
          <w:rFonts w:ascii="Times New Roman" w:hAnsi="Times New Roman"/>
          <w:sz w:val="28"/>
          <w:szCs w:val="28"/>
        </w:rPr>
        <w:t>открытый конкурс в электронной форме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14:paraId="042E2D20" w14:textId="77777777" w:rsidR="00941352" w:rsidRPr="00FD7CA7" w:rsidRDefault="00941352" w:rsidP="00233EB2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 на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7CA7">
        <w:rPr>
          <w:rFonts w:ascii="Times New Roman" w:hAnsi="Times New Roman"/>
          <w:spacing w:val="-6"/>
          <w:sz w:val="28"/>
          <w:szCs w:val="28"/>
        </w:rPr>
        <w:t>Оказание транспортно-экспедиционных услуг по перевозке грузов автомобильным транспортом по территории Российской Федерации для нужд АО «Росатом Возобновляемая энергия», его филиалов и обособленных подразделений.</w:t>
      </w:r>
    </w:p>
    <w:p w14:paraId="7A85D3E7" w14:textId="77777777" w:rsidR="00941352" w:rsidRPr="00FD7CA7" w:rsidRDefault="00941352" w:rsidP="00233EB2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FD7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услуг:</w:t>
      </w:r>
      <w:r w:rsidRPr="00FD7C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D7CA7">
        <w:rPr>
          <w:rFonts w:ascii="Times New Roman" w:hAnsi="Times New Roman" w:cs="Times New Roman"/>
          <w:sz w:val="28"/>
          <w:szCs w:val="28"/>
        </w:rPr>
        <w:t>все необходимые сведения приведены в томе 2 закупочной документации.</w:t>
      </w:r>
    </w:p>
    <w:p w14:paraId="7B1F365B" w14:textId="77777777" w:rsidR="00941352" w:rsidRPr="00FD7CA7" w:rsidRDefault="00941352" w:rsidP="00233EB2">
      <w:pPr>
        <w:widowControl w:val="0"/>
        <w:tabs>
          <w:tab w:val="left" w:pos="0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оказания услуг: </w:t>
      </w:r>
      <w:r w:rsidRPr="00FD7CA7">
        <w:rPr>
          <w:rFonts w:ascii="Times New Roman" w:hAnsi="Times New Roman" w:cs="Times New Roman"/>
          <w:sz w:val="28"/>
          <w:szCs w:val="28"/>
        </w:rPr>
        <w:t>в соответствии с частью 3 «Проект договора» тома 1 закупочной документации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775418F" w14:textId="77777777" w:rsidR="00941352" w:rsidRPr="00FD7CA7" w:rsidRDefault="00941352" w:rsidP="00233EB2">
      <w:pPr>
        <w:tabs>
          <w:tab w:val="left" w:pos="0"/>
          <w:tab w:val="left" w:pos="1134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7CA7">
        <w:rPr>
          <w:rFonts w:ascii="Times New Roman" w:hAnsi="Times New Roman" w:cs="Times New Roman"/>
          <w:sz w:val="28"/>
          <w:szCs w:val="28"/>
        </w:rPr>
        <w:t>Предельная цена договора*:</w:t>
      </w:r>
    </w:p>
    <w:p w14:paraId="6860F891" w14:textId="77777777" w:rsidR="00941352" w:rsidRPr="00FD7CA7" w:rsidRDefault="00941352" w:rsidP="00233EB2">
      <w:pPr>
        <w:tabs>
          <w:tab w:val="left" w:pos="0"/>
          <w:tab w:val="left" w:pos="1134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7CA7">
        <w:rPr>
          <w:rFonts w:ascii="Times New Roman" w:hAnsi="Times New Roman" w:cs="Times New Roman"/>
          <w:sz w:val="28"/>
          <w:szCs w:val="28"/>
        </w:rPr>
        <w:t>20 000 000 (двадцать миллионов) рублей 00 копеек, с учетом всех налогов и сборов.</w:t>
      </w:r>
    </w:p>
    <w:p w14:paraId="6B2CC8FC" w14:textId="77777777" w:rsidR="00941352" w:rsidRPr="00FD7CA7" w:rsidRDefault="00941352" w:rsidP="00233EB2">
      <w:pPr>
        <w:pStyle w:val="afb"/>
        <w:tabs>
          <w:tab w:val="left" w:pos="0"/>
          <w:tab w:val="left" w:pos="1134"/>
        </w:tabs>
        <w:spacing w:after="120"/>
        <w:ind w:left="0"/>
        <w:jc w:val="both"/>
        <w:rPr>
          <w:sz w:val="28"/>
          <w:szCs w:val="28"/>
        </w:rPr>
      </w:pPr>
      <w:r w:rsidRPr="00FD7CA7">
        <w:rPr>
          <w:sz w:val="28"/>
          <w:szCs w:val="28"/>
        </w:rPr>
        <w:t>* По результатам данной закупки заключается рамочный договор и предельная цена договора, указанная выше, остается неизменной.</w:t>
      </w:r>
    </w:p>
    <w:p w14:paraId="3027647C" w14:textId="77777777" w:rsidR="00941352" w:rsidRPr="00FD7CA7" w:rsidRDefault="00941352" w:rsidP="00941352">
      <w:pPr>
        <w:tabs>
          <w:tab w:val="left" w:pos="0"/>
          <w:tab w:val="left" w:pos="709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7CA7">
        <w:rPr>
          <w:rFonts w:ascii="Times New Roman" w:hAnsi="Times New Roman" w:cs="Times New Roman"/>
          <w:sz w:val="28"/>
          <w:szCs w:val="28"/>
        </w:rPr>
        <w:t>Начальная (максимальная) цена единицы услуги:</w:t>
      </w:r>
    </w:p>
    <w:tbl>
      <w:tblPr>
        <w:tblW w:w="10201" w:type="dxa"/>
        <w:tblLook w:val="04A0" w:firstRow="1" w:lastRow="0" w:firstColumn="1" w:lastColumn="0" w:noHBand="0" w:noVBand="1"/>
      </w:tblPr>
      <w:tblGrid>
        <w:gridCol w:w="588"/>
        <w:gridCol w:w="7487"/>
        <w:gridCol w:w="2126"/>
      </w:tblGrid>
      <w:tr w:rsidR="00941352" w:rsidRPr="00FD7CA7" w14:paraId="1E177460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F4161" w14:textId="77777777" w:rsidR="00941352" w:rsidRPr="00FD7CA7" w:rsidRDefault="00941352" w:rsidP="00233EB2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№ п/п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BFC1C" w14:textId="77777777" w:rsidR="00941352" w:rsidRPr="00FD7CA7" w:rsidRDefault="00941352" w:rsidP="00233EB2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услуги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377CB" w14:textId="77777777" w:rsidR="00941352" w:rsidRPr="00FD7CA7" w:rsidRDefault="00941352" w:rsidP="00233EB2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b/>
                <w:sz w:val="26"/>
                <w:szCs w:val="26"/>
              </w:rPr>
              <w:t>Начальная (максимальная) цена ед. услуги, руб., с учетом всех налогов и сборов</w:t>
            </w:r>
          </w:p>
        </w:tc>
      </w:tr>
      <w:tr w:rsidR="00941352" w:rsidRPr="00FD7CA7" w14:paraId="774BD477" w14:textId="77777777" w:rsidTr="00233EB2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D84140" w14:textId="77777777" w:rsidR="00941352" w:rsidRPr="00FD7CA7" w:rsidRDefault="00941352" w:rsidP="00233EB2"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b/>
                <w:sz w:val="26"/>
                <w:szCs w:val="26"/>
              </w:rPr>
              <w:t>1. Транспортировка груза при массе /объёме до 0,1 т.н./0,25 м3</w:t>
            </w:r>
          </w:p>
        </w:tc>
      </w:tr>
      <w:tr w:rsidR="00941352" w:rsidRPr="00FD7CA7" w14:paraId="1A96879C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2DD7B" w14:textId="77777777" w:rsidR="00941352" w:rsidRPr="00FD7CA7" w:rsidRDefault="00941352" w:rsidP="00233EB2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1.1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78216" w14:textId="77777777" w:rsidR="00941352" w:rsidRPr="00FD7CA7" w:rsidRDefault="00941352" w:rsidP="00233EB2"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666DFE" w14:textId="77777777" w:rsidR="00941352" w:rsidRPr="00FD7CA7" w:rsidRDefault="00941352" w:rsidP="00233EB2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5 000,67</w:t>
            </w:r>
          </w:p>
        </w:tc>
      </w:tr>
      <w:tr w:rsidR="00941352" w:rsidRPr="00FD7CA7" w14:paraId="1BC87E84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D3973" w14:textId="77777777" w:rsidR="00941352" w:rsidRPr="00FD7CA7" w:rsidRDefault="00941352" w:rsidP="00233EB2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1.2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B916" w14:textId="77777777" w:rsidR="00941352" w:rsidRPr="00FD7CA7" w:rsidRDefault="00941352" w:rsidP="00233EB2"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от 0 до 250 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63F56" w14:textId="77777777" w:rsidR="00941352" w:rsidRPr="00FD7CA7" w:rsidRDefault="00941352" w:rsidP="00233EB2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60,00</w:t>
            </w:r>
          </w:p>
        </w:tc>
      </w:tr>
      <w:tr w:rsidR="00941352" w:rsidRPr="00FD7CA7" w14:paraId="73316D66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AA513C" w14:textId="77777777" w:rsidR="00941352" w:rsidRPr="00FD7CA7" w:rsidRDefault="00941352" w:rsidP="00233EB2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1.3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B6F59" w14:textId="77777777" w:rsidR="00941352" w:rsidRPr="00FD7CA7" w:rsidRDefault="00941352" w:rsidP="00233EB2"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250 км до 1000 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EB693F" w14:textId="77777777" w:rsidR="00941352" w:rsidRPr="00FD7CA7" w:rsidRDefault="00941352" w:rsidP="00233EB2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72,66</w:t>
            </w:r>
          </w:p>
        </w:tc>
      </w:tr>
      <w:tr w:rsidR="00941352" w:rsidRPr="00FD7CA7" w14:paraId="74B0B100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3EE840" w14:textId="77777777" w:rsidR="00941352" w:rsidRPr="00FD7CA7" w:rsidRDefault="00941352" w:rsidP="00233EB2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1.4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C560" w14:textId="77777777" w:rsidR="00941352" w:rsidRPr="00FD7CA7" w:rsidRDefault="00941352" w:rsidP="00233EB2"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1000 км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80E3D2" w14:textId="77777777" w:rsidR="00941352" w:rsidRPr="00FD7CA7" w:rsidRDefault="00941352" w:rsidP="00233EB2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66,66</w:t>
            </w:r>
          </w:p>
        </w:tc>
      </w:tr>
      <w:tr w:rsidR="00941352" w:rsidRPr="00FD7CA7" w14:paraId="792DA3FD" w14:textId="77777777" w:rsidTr="00233EB2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3324E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b/>
                <w:sz w:val="26"/>
                <w:szCs w:val="26"/>
              </w:rPr>
              <w:t>2. Транспортировка груза при массе /объёме от 0,11/0,251 м3 до 0,5 т.н. /2,0 м3 включительно*</w:t>
            </w:r>
          </w:p>
        </w:tc>
      </w:tr>
      <w:tr w:rsidR="00941352" w:rsidRPr="00FD7CA7" w14:paraId="0B199EAB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90FF4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5E4F8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8DFC6C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5 484,07</w:t>
            </w:r>
          </w:p>
        </w:tc>
      </w:tr>
      <w:tr w:rsidR="00941352" w:rsidRPr="00FD7CA7" w14:paraId="3F803750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8BB05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2.2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B91CC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от 0 до 250 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516FF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60,00</w:t>
            </w:r>
          </w:p>
        </w:tc>
      </w:tr>
      <w:tr w:rsidR="00941352" w:rsidRPr="00FD7CA7" w14:paraId="165DB668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6C983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2.3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D6B13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250 км до 1000 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01927E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70,50</w:t>
            </w:r>
          </w:p>
        </w:tc>
      </w:tr>
      <w:tr w:rsidR="00941352" w:rsidRPr="00FD7CA7" w14:paraId="15FA06F8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B63F6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2.4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6A657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1000 км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82682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72,50</w:t>
            </w:r>
          </w:p>
        </w:tc>
      </w:tr>
      <w:tr w:rsidR="00941352" w:rsidRPr="00FD7CA7" w14:paraId="38A78539" w14:textId="77777777" w:rsidTr="00233EB2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A2559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b/>
                <w:sz w:val="26"/>
                <w:szCs w:val="26"/>
              </w:rPr>
              <w:t>3. Транспортировка груза при массе/объёме груза свыше 0.51 т.н. до 1,5 т включительно / свыше 2,01 м3 до 16 м3 включительно</w:t>
            </w:r>
          </w:p>
        </w:tc>
      </w:tr>
      <w:tr w:rsidR="00941352" w:rsidRPr="00FD7CA7" w14:paraId="062DCAFE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AEB6E6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3.1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B4B35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0E5D5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5 000,00</w:t>
            </w:r>
          </w:p>
        </w:tc>
      </w:tr>
      <w:tr w:rsidR="00941352" w:rsidRPr="00FD7CA7" w14:paraId="5061781C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115A3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3.2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7CABD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от 0 до 250 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98D60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100,00</w:t>
            </w:r>
          </w:p>
        </w:tc>
      </w:tr>
      <w:tr w:rsidR="00941352" w:rsidRPr="00FD7CA7" w14:paraId="04BCF5E9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9BB04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3.3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85110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250 км до 1000 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A86AB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100,00</w:t>
            </w:r>
          </w:p>
        </w:tc>
      </w:tr>
      <w:tr w:rsidR="00941352" w:rsidRPr="00FD7CA7" w14:paraId="57E3EE0B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32B06D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3.4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73C10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1000 км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7EBF6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110,00</w:t>
            </w:r>
          </w:p>
        </w:tc>
      </w:tr>
      <w:tr w:rsidR="00941352" w:rsidRPr="00FD7CA7" w14:paraId="736C6817" w14:textId="77777777" w:rsidTr="00233EB2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0063E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b/>
                <w:sz w:val="26"/>
                <w:szCs w:val="26"/>
              </w:rPr>
              <w:t>4. Транспортировка груза при массе/объёме груза свыше 1,51 т до 5 т включительно / свыше 16 м3 до 36 м3 включительно</w:t>
            </w:r>
          </w:p>
        </w:tc>
      </w:tr>
      <w:tr w:rsidR="00941352" w:rsidRPr="00FD7CA7" w14:paraId="253AF0A2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E225F4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4.1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6D530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D5A38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6 999,99</w:t>
            </w:r>
          </w:p>
        </w:tc>
      </w:tr>
      <w:tr w:rsidR="00941352" w:rsidRPr="00FD7CA7" w14:paraId="693A5A48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E4BF8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4.2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21006" w14:textId="254421AF" w:rsidR="00941352" w:rsidRPr="00941352" w:rsidRDefault="00941352" w:rsidP="00A00570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от 0 до 250 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7F85BC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131,50</w:t>
            </w:r>
          </w:p>
        </w:tc>
      </w:tr>
      <w:tr w:rsidR="00941352" w:rsidRPr="00FD7CA7" w14:paraId="564ABCA4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665F4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4.3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22DC3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250 км до 1000 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26FDF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140,00</w:t>
            </w:r>
          </w:p>
        </w:tc>
      </w:tr>
      <w:tr w:rsidR="00941352" w:rsidRPr="00FD7CA7" w14:paraId="2BA8B042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3B886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4.4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A9119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1000 км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DD2A32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126,77</w:t>
            </w:r>
          </w:p>
        </w:tc>
      </w:tr>
      <w:tr w:rsidR="00941352" w:rsidRPr="00FD7CA7" w14:paraId="72580E2F" w14:textId="77777777" w:rsidTr="00233EB2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7EA3A1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b/>
                <w:sz w:val="26"/>
                <w:szCs w:val="26"/>
              </w:rPr>
              <w:t>5. Транспортировка груза при  массе/объёме груза свыше 5,01 т до 21 т включительно / свыше 36 м3 до 92 м3 включительно</w:t>
            </w:r>
          </w:p>
        </w:tc>
      </w:tr>
      <w:tr w:rsidR="00941352" w:rsidRPr="00FD7CA7" w14:paraId="4AA4ED45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511D8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5.1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A58B9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9A6F1A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9 200,00</w:t>
            </w:r>
          </w:p>
        </w:tc>
      </w:tr>
      <w:tr w:rsidR="00941352" w:rsidRPr="00FD7CA7" w14:paraId="76B40302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F4C14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5.2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67735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от 0 до 250 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97DADC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301,67</w:t>
            </w:r>
          </w:p>
        </w:tc>
      </w:tr>
      <w:tr w:rsidR="00941352" w:rsidRPr="00FD7CA7" w14:paraId="56694C14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462CD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5.3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F5513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250 км до 1000 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5F8474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225,46</w:t>
            </w:r>
          </w:p>
        </w:tc>
      </w:tr>
      <w:tr w:rsidR="00941352" w:rsidRPr="00FD7CA7" w14:paraId="38FDF2FD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8715C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5.4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1A4F3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1000 км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61BF8A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159,30</w:t>
            </w:r>
          </w:p>
        </w:tc>
      </w:tr>
      <w:tr w:rsidR="00941352" w:rsidRPr="00FD7CA7" w14:paraId="4FE121AE" w14:textId="77777777" w:rsidTr="00233EB2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FB64C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b/>
                <w:sz w:val="26"/>
                <w:szCs w:val="26"/>
              </w:rPr>
              <w:t>6. Транспортировка собственных контейнеров Клиента размером до 40` ISO HQ (HIGH CUBE ) специализированным автомобилем–контейнеровозом весом до 21,5 тонны включительно с учетом веса контейнера</w:t>
            </w:r>
          </w:p>
        </w:tc>
      </w:tr>
      <w:tr w:rsidR="00941352" w:rsidRPr="00FD7CA7" w14:paraId="64A7E45C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D5E02A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6.1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562EE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B11CBA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11 752,39</w:t>
            </w:r>
          </w:p>
        </w:tc>
      </w:tr>
      <w:tr w:rsidR="00941352" w:rsidRPr="00FD7CA7" w14:paraId="37881142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080A1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6.2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366DA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от 0 до 250 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0D5BD0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309,79</w:t>
            </w:r>
          </w:p>
        </w:tc>
      </w:tr>
      <w:tr w:rsidR="00941352" w:rsidRPr="00FD7CA7" w14:paraId="013B0151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0AD5FB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6.3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0098E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250 км до 1000 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3B3A5E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283,53</w:t>
            </w:r>
          </w:p>
        </w:tc>
      </w:tr>
      <w:tr w:rsidR="00941352" w:rsidRPr="00FD7CA7" w14:paraId="1B7DF325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E39BF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6.4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A2C80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1000 км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A272E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230,90</w:t>
            </w:r>
          </w:p>
        </w:tc>
      </w:tr>
      <w:tr w:rsidR="00941352" w:rsidRPr="00FD7CA7" w14:paraId="0585F797" w14:textId="77777777" w:rsidTr="00233EB2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E58757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b/>
                <w:sz w:val="26"/>
                <w:szCs w:val="26"/>
              </w:rPr>
              <w:t>7. Транспортировка груза а/м г/п до 5 т.н., оснащенное краном-манипулятором при массе груза  до 5 т включительно**</w:t>
            </w:r>
          </w:p>
        </w:tc>
      </w:tr>
      <w:tr w:rsidR="00941352" w:rsidRPr="00FD7CA7" w14:paraId="65855AA8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780D4E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7.1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3650B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82CA5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10 768,06</w:t>
            </w:r>
          </w:p>
        </w:tc>
      </w:tr>
      <w:tr w:rsidR="00941352" w:rsidRPr="00FD7CA7" w14:paraId="00C3B071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F3B905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7.2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DD46C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от 0 до 250 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9B2ABE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329,71</w:t>
            </w:r>
          </w:p>
        </w:tc>
      </w:tr>
      <w:tr w:rsidR="00941352" w:rsidRPr="00FD7CA7" w14:paraId="3BF8E5DE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4845D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7.3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6CF29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250 км до 1000 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62225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296,86</w:t>
            </w:r>
          </w:p>
        </w:tc>
      </w:tr>
      <w:tr w:rsidR="00941352" w:rsidRPr="00FD7CA7" w14:paraId="548853EB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75C60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7.4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FA9D7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1000 км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36436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231,80</w:t>
            </w:r>
          </w:p>
        </w:tc>
      </w:tr>
      <w:tr w:rsidR="00941352" w:rsidRPr="00FD7CA7" w14:paraId="0E7B4BA3" w14:textId="77777777" w:rsidTr="00233EB2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83238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b/>
                <w:sz w:val="26"/>
                <w:szCs w:val="26"/>
              </w:rPr>
              <w:t>8. Виды Нарушения</w:t>
            </w:r>
          </w:p>
        </w:tc>
      </w:tr>
      <w:tr w:rsidR="00941352" w:rsidRPr="00FD7CA7" w14:paraId="41FEBE7B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17605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8.1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9746F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Сверхнормативный простой транспортного средства при массе /объёме до 0,1 т.н. /0,25 м3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49F44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4 751,00</w:t>
            </w:r>
          </w:p>
        </w:tc>
      </w:tr>
      <w:tr w:rsidR="00941352" w:rsidRPr="00FD7CA7" w14:paraId="50A3F102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E5929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8.2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5947E" w14:textId="7061AE77" w:rsidR="00941352" w:rsidRPr="00E55E06" w:rsidRDefault="00941352" w:rsidP="00E55E06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Сверхнормативный простой транспортного средства при массе /объёме от 0,11/0,251 м3 до 0,5 т.н. /2,0 м3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61DE90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5 351,00</w:t>
            </w:r>
          </w:p>
        </w:tc>
      </w:tr>
      <w:tr w:rsidR="00941352" w:rsidRPr="00FD7CA7" w14:paraId="1619E37B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61CA7F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8.3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5E221" w14:textId="747999C5" w:rsidR="00941352" w:rsidRPr="00E55E06" w:rsidRDefault="00941352" w:rsidP="00E55E06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Сверхнормативный простой транспортного средства при массе/объёме груза свыше 0.51 т.н. до 1,5 т включительно / свыше 2,01 м3 до 16 м3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62943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5 501,00</w:t>
            </w:r>
          </w:p>
        </w:tc>
      </w:tr>
      <w:tr w:rsidR="00941352" w:rsidRPr="00FD7CA7" w14:paraId="3538B9FE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8AE23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8.4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ACD80" w14:textId="2DAFF343" w:rsidR="00941352" w:rsidRPr="00E55E06" w:rsidRDefault="00941352" w:rsidP="00EE69F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Сверхнормативный простой транспортного средства при массе/объёме груза свыше 1,51 т до 5 т включительно / свыше 16</w:t>
            </w:r>
            <w:r w:rsidR="00EE69F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м3 до 36 м3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F2E49A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6 401,20</w:t>
            </w:r>
          </w:p>
        </w:tc>
      </w:tr>
      <w:tr w:rsidR="00941352" w:rsidRPr="00FD7CA7" w14:paraId="2DEAE46C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41B24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8.5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21410" w14:textId="73565395" w:rsidR="00941352" w:rsidRPr="00FD7CA7" w:rsidRDefault="00941352" w:rsidP="00EE69F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Сверхнормативный простой транспортного средства при  массе/объ</w:t>
            </w:r>
            <w:r w:rsidR="00EE69F7">
              <w:rPr>
                <w:rFonts w:ascii="Times New Roman" w:hAnsi="Times New Roman" w:cs="Times New Roman"/>
                <w:sz w:val="26"/>
                <w:szCs w:val="26"/>
              </w:rPr>
              <w:t xml:space="preserve">ёме груза свыше 5,01 т до 21 т </w:t>
            </w: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включительно / свыше 36</w:t>
            </w:r>
            <w:r w:rsidR="00EE69F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м3 до 92 м3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87771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9 000,00</w:t>
            </w:r>
          </w:p>
        </w:tc>
      </w:tr>
      <w:tr w:rsidR="00941352" w:rsidRPr="00FD7CA7" w14:paraId="1A61E0DD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9C9D2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8.6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034CF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Сверхнормативный простой специализированного автомобиля контейнеровоза для транспортировки  контейнеров размером до 40` ISO HQ (HIGH CUBE ) весом до 21 тонны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86D9E4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9 500,00</w:t>
            </w:r>
          </w:p>
        </w:tc>
      </w:tr>
      <w:tr w:rsidR="00941352" w:rsidRPr="00FD7CA7" w14:paraId="17FB93BB" w14:textId="77777777" w:rsidTr="00233EB2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C3A61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8.7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868A3" w14:textId="77777777" w:rsidR="00941352" w:rsidRPr="00FD7CA7" w:rsidRDefault="00941352" w:rsidP="00233EB2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Сверхнормативный простой специализированного транспортного средства а/м г/п до 5 т.н., оснащенного краном–манипулятором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B32767" w14:textId="77777777" w:rsidR="00941352" w:rsidRPr="00FD7CA7" w:rsidRDefault="00941352" w:rsidP="00233EB2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10 750,00</w:t>
            </w:r>
          </w:p>
        </w:tc>
      </w:tr>
    </w:tbl>
    <w:p w14:paraId="6EFC65FE" w14:textId="77777777" w:rsidR="00846804" w:rsidRPr="00FD7CA7" w:rsidRDefault="00846804" w:rsidP="0084680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63E1ADFE" w14:textId="77777777" w:rsidR="00846804" w:rsidRPr="00FD7CA7" w:rsidRDefault="00846804" w:rsidP="0084680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закупочная документация) опубликовано «27» июля 2026 года на официальном государственном сайте </w:t>
      </w:r>
      <w:hyperlink r:id="rId8" w:history="1">
        <w:r w:rsidRPr="00FD7CA7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FD7C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№32616240772, на официальном сайте по закупкам атомной отрасли </w:t>
      </w:r>
      <w:hyperlink r:id="rId9" w:history="1">
        <w:r w:rsidRPr="00FD7CA7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№227337, на ЭТП </w:t>
      </w:r>
      <w:r w:rsidRPr="00FD7CA7">
        <w:rPr>
          <w:rFonts w:ascii="Times New Roman" w:hAnsi="Times New Roman" w:cs="Times New Roman"/>
          <w:sz w:val="28"/>
          <w:szCs w:val="28"/>
          <w:lang w:val="x-none"/>
        </w:rPr>
        <w:t>(ЭТП) АКЦИОНЕРНОЕ ОБЩЕСТВО «ЭЛЕКТРОННЫЕ ТОРГОВЫЕ СИСТЕМЫ» (НЭП)</w:t>
      </w:r>
      <w:r w:rsidRPr="00FD7CA7">
        <w:rPr>
          <w:rFonts w:ascii="Times New Roman" w:hAnsi="Times New Roman" w:cs="Times New Roman"/>
          <w:sz w:val="28"/>
          <w:szCs w:val="28"/>
        </w:rPr>
        <w:t xml:space="preserve"> </w:t>
      </w:r>
      <w:r w:rsidRPr="00FD7CA7">
        <w:rPr>
          <w:rFonts w:ascii="Times New Roman" w:hAnsi="Times New Roman" w:cs="Times New Roman"/>
          <w:sz w:val="28"/>
          <w:szCs w:val="28"/>
          <w:u w:val="single"/>
        </w:rPr>
        <w:t>https://www.etp-ets.ru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№32616240772.</w:t>
      </w:r>
    </w:p>
    <w:p w14:paraId="34241E21" w14:textId="77777777" w:rsidR="00846804" w:rsidRPr="006633A9" w:rsidRDefault="00846804" w:rsidP="00233EB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68A4AAA2" w14:textId="77777777" w:rsidR="00846804" w:rsidRPr="006633A9" w:rsidRDefault="00846804" w:rsidP="00233EB2">
      <w:pPr>
        <w:keepLines/>
        <w:widowControl w:val="0"/>
        <w:numPr>
          <w:ilvl w:val="0"/>
          <w:numId w:val="6"/>
        </w:numPr>
        <w:spacing w:after="120" w:line="240" w:lineRule="auto"/>
        <w:jc w:val="both"/>
        <w:rPr>
          <w:sz w:val="28"/>
          <w:szCs w:val="28"/>
        </w:rPr>
      </w:pPr>
      <w:r w:rsidRPr="006633A9">
        <w:rPr>
          <w:rFonts w:ascii="Times New Roman" w:hAnsi="Times New Roman"/>
          <w:sz w:val="28"/>
          <w:szCs w:val="28"/>
        </w:rPr>
        <w:t>Срок окончания подачи заявок на участие в закупке 10:00 (время московское) «04» августа 2026 года.</w:t>
      </w:r>
    </w:p>
    <w:p w14:paraId="1032F01B" w14:textId="77777777" w:rsidR="00846804" w:rsidRPr="006633A9" w:rsidRDefault="00846804" w:rsidP="00233EB2">
      <w:pPr>
        <w:widowControl w:val="0"/>
        <w:spacing w:after="12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6633A9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Pr="006633A9">
        <w:rPr>
          <w:rFonts w:ascii="Times New Roman" w:hAnsi="Times New Roman" w:cs="Times New Roman"/>
          <w:sz w:val="28"/>
          <w:szCs w:val="28"/>
          <w:lang w:val="x-none"/>
        </w:rPr>
        <w:t xml:space="preserve">АКЦИОНЕРНОЕ ОБЩЕСТВО «ЭЛЕКТРОННЫЕ ТОРГОВЫЕ СИСТЕМЫ» (НЭП) </w:t>
      </w:r>
      <w:hyperlink r:id="rId10" w:history="1">
        <w:r w:rsidRPr="006633A9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x-none"/>
          </w:rPr>
          <w:t>https://www.etp-ets.ru</w:t>
        </w:r>
      </w:hyperlink>
      <w:r w:rsidRPr="006633A9">
        <w:rPr>
          <w:rFonts w:ascii="Times New Roman" w:hAnsi="Times New Roman" w:cs="Times New Roman"/>
          <w:sz w:val="28"/>
          <w:szCs w:val="28"/>
        </w:rPr>
        <w:t xml:space="preserve"> заявок на участие в закупке</w:t>
      </w:r>
      <w:r w:rsidRPr="00663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3A9">
        <w:rPr>
          <w:rFonts w:ascii="Times New Roman" w:hAnsi="Times New Roman" w:cs="Times New Roman"/>
          <w:sz w:val="28"/>
          <w:szCs w:val="28"/>
        </w:rPr>
        <w:t>– 5.</w:t>
      </w:r>
    </w:p>
    <w:p w14:paraId="05C3A375" w14:textId="3D1FFF47" w:rsidR="00846804" w:rsidRDefault="00846804" w:rsidP="00233EB2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633A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</w:t>
      </w:r>
      <w:proofErr w:type="gramStart"/>
      <w:r w:rsidRPr="006633A9">
        <w:rPr>
          <w:rFonts w:ascii="Times New Roman" w:eastAsia="Times New Roman" w:hAnsi="Times New Roman" w:cs="Times New Roman"/>
          <w:sz w:val="28"/>
          <w:szCs w:val="24"/>
          <w:lang w:eastAsia="ru-RU"/>
        </w:rPr>
        <w:t>результатам открытия доступа</w:t>
      </w:r>
      <w:proofErr w:type="gramEnd"/>
      <w:r w:rsidRPr="006633A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 первым частям заявок на участие в закупке: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5"/>
        <w:gridCol w:w="7052"/>
      </w:tblGrid>
      <w:tr w:rsidR="00846804" w:rsidRPr="006633A9" w14:paraId="0477FA00" w14:textId="77777777" w:rsidTr="00233EB2">
        <w:trPr>
          <w:tblHeader/>
        </w:trPr>
        <w:tc>
          <w:tcPr>
            <w:tcW w:w="2695" w:type="dxa"/>
            <w:vAlign w:val="center"/>
          </w:tcPr>
          <w:p w14:paraId="7D60D603" w14:textId="77777777" w:rsidR="00846804" w:rsidRPr="006633A9" w:rsidRDefault="00846804" w:rsidP="00233EB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633A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Рег. № заявки на ЭТП </w:t>
            </w:r>
            <w:r w:rsidRPr="006633A9">
              <w:rPr>
                <w:rFonts w:ascii="Times New Roman" w:hAnsi="Times New Roman" w:cs="Times New Roman"/>
                <w:b/>
                <w:sz w:val="26"/>
                <w:szCs w:val="26"/>
              </w:rPr>
              <w:t>АО</w:t>
            </w:r>
            <w:r w:rsidRPr="006633A9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 xml:space="preserve"> «</w:t>
            </w:r>
            <w:r w:rsidRPr="006633A9">
              <w:rPr>
                <w:rFonts w:ascii="Times New Roman" w:hAnsi="Times New Roman" w:cs="Times New Roman"/>
                <w:b/>
                <w:sz w:val="26"/>
                <w:szCs w:val="26"/>
              </w:rPr>
              <w:t>ЭТС</w:t>
            </w:r>
            <w:r w:rsidRPr="006633A9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>» (НЭП)</w:t>
            </w:r>
          </w:p>
        </w:tc>
        <w:tc>
          <w:tcPr>
            <w:tcW w:w="7052" w:type="dxa"/>
            <w:vAlign w:val="center"/>
          </w:tcPr>
          <w:p w14:paraId="06FF1FEA" w14:textId="77777777" w:rsidR="00846804" w:rsidRPr="006633A9" w:rsidRDefault="00846804" w:rsidP="00233EB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633A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Дата и время регистрации заявки</w:t>
            </w:r>
          </w:p>
        </w:tc>
      </w:tr>
      <w:tr w:rsidR="00846804" w:rsidRPr="006633A9" w14:paraId="5BE9DC86" w14:textId="77777777" w:rsidTr="00233EB2">
        <w:trPr>
          <w:trHeight w:val="470"/>
        </w:trPr>
        <w:tc>
          <w:tcPr>
            <w:tcW w:w="2695" w:type="dxa"/>
            <w:vAlign w:val="center"/>
          </w:tcPr>
          <w:p w14:paraId="09BE8900" w14:textId="77777777" w:rsidR="00846804" w:rsidRPr="006633A9" w:rsidRDefault="00846804" w:rsidP="00233EB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633A9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№1</w:t>
            </w:r>
          </w:p>
        </w:tc>
        <w:tc>
          <w:tcPr>
            <w:tcW w:w="7052" w:type="dxa"/>
            <w:vAlign w:val="center"/>
          </w:tcPr>
          <w:p w14:paraId="6D9A84E9" w14:textId="77777777" w:rsidR="00846804" w:rsidRPr="006633A9" w:rsidRDefault="00846804" w:rsidP="00233EB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«03» августа 2026 года 12:21:00 (время московское)</w:t>
            </w:r>
          </w:p>
        </w:tc>
      </w:tr>
      <w:tr w:rsidR="00846804" w:rsidRPr="006633A9" w14:paraId="4A75678D" w14:textId="77777777" w:rsidTr="00233EB2">
        <w:trPr>
          <w:trHeight w:val="470"/>
        </w:trPr>
        <w:tc>
          <w:tcPr>
            <w:tcW w:w="2695" w:type="dxa"/>
            <w:vAlign w:val="center"/>
          </w:tcPr>
          <w:p w14:paraId="35BDE084" w14:textId="77777777" w:rsidR="00846804" w:rsidRPr="006633A9" w:rsidRDefault="00846804" w:rsidP="00233EB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633A9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№2</w:t>
            </w:r>
          </w:p>
        </w:tc>
        <w:tc>
          <w:tcPr>
            <w:tcW w:w="7052" w:type="dxa"/>
            <w:vAlign w:val="center"/>
          </w:tcPr>
          <w:p w14:paraId="505AE7A4" w14:textId="77777777" w:rsidR="00846804" w:rsidRPr="006633A9" w:rsidRDefault="00846804" w:rsidP="00233EB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«03» августа 2026 года 14:28:23 (время московское)</w:t>
            </w:r>
          </w:p>
        </w:tc>
      </w:tr>
      <w:tr w:rsidR="00846804" w:rsidRPr="006633A9" w14:paraId="75F3D6A5" w14:textId="77777777" w:rsidTr="00233EB2">
        <w:trPr>
          <w:trHeight w:val="470"/>
        </w:trPr>
        <w:tc>
          <w:tcPr>
            <w:tcW w:w="2695" w:type="dxa"/>
            <w:vAlign w:val="center"/>
          </w:tcPr>
          <w:p w14:paraId="1512786C" w14:textId="77777777" w:rsidR="00846804" w:rsidRPr="006633A9" w:rsidRDefault="00846804" w:rsidP="00233EB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633A9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№3</w:t>
            </w:r>
          </w:p>
        </w:tc>
        <w:tc>
          <w:tcPr>
            <w:tcW w:w="7052" w:type="dxa"/>
            <w:vAlign w:val="center"/>
          </w:tcPr>
          <w:p w14:paraId="00A285CE" w14:textId="77777777" w:rsidR="00846804" w:rsidRPr="006633A9" w:rsidRDefault="00846804" w:rsidP="00233EB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«03» августа 2026 года 15:07:59 (время московское)</w:t>
            </w:r>
          </w:p>
        </w:tc>
      </w:tr>
      <w:tr w:rsidR="00846804" w:rsidRPr="006633A9" w14:paraId="1CD3C5DA" w14:textId="77777777" w:rsidTr="00233EB2">
        <w:trPr>
          <w:trHeight w:val="470"/>
        </w:trPr>
        <w:tc>
          <w:tcPr>
            <w:tcW w:w="2695" w:type="dxa"/>
            <w:vAlign w:val="center"/>
          </w:tcPr>
          <w:p w14:paraId="267E7B98" w14:textId="77777777" w:rsidR="00846804" w:rsidRPr="006633A9" w:rsidRDefault="00846804" w:rsidP="00233EB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633A9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№4</w:t>
            </w:r>
          </w:p>
        </w:tc>
        <w:tc>
          <w:tcPr>
            <w:tcW w:w="7052" w:type="dxa"/>
            <w:vAlign w:val="center"/>
          </w:tcPr>
          <w:p w14:paraId="5D583AC7" w14:textId="77777777" w:rsidR="00846804" w:rsidRPr="006633A9" w:rsidRDefault="00846804" w:rsidP="00233EB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«03» августа 2026 года 16:04:06 (время московское)</w:t>
            </w:r>
          </w:p>
        </w:tc>
      </w:tr>
      <w:tr w:rsidR="00846804" w:rsidRPr="006633A9" w14:paraId="7494C725" w14:textId="77777777" w:rsidTr="00233EB2">
        <w:trPr>
          <w:trHeight w:val="470"/>
        </w:trPr>
        <w:tc>
          <w:tcPr>
            <w:tcW w:w="2695" w:type="dxa"/>
            <w:vAlign w:val="center"/>
          </w:tcPr>
          <w:p w14:paraId="035A02B5" w14:textId="77777777" w:rsidR="00846804" w:rsidRPr="006633A9" w:rsidRDefault="00846804" w:rsidP="00233EB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633A9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№5</w:t>
            </w:r>
          </w:p>
        </w:tc>
        <w:tc>
          <w:tcPr>
            <w:tcW w:w="7052" w:type="dxa"/>
            <w:vAlign w:val="center"/>
          </w:tcPr>
          <w:p w14:paraId="2F268A4F" w14:textId="77777777" w:rsidR="00846804" w:rsidRPr="006633A9" w:rsidRDefault="00846804" w:rsidP="00233EB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«03» августа 2026 года 18:32:38 (время московское)</w:t>
            </w:r>
          </w:p>
        </w:tc>
      </w:tr>
    </w:tbl>
    <w:p w14:paraId="684FE718" w14:textId="77777777" w:rsidR="00846804" w:rsidRPr="006633A9" w:rsidRDefault="00846804" w:rsidP="00846804">
      <w:pPr>
        <w:pStyle w:val="ConsPlusNormal"/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14:paraId="5C617FA6" w14:textId="77777777" w:rsidR="00846804" w:rsidRPr="006633A9" w:rsidRDefault="00846804" w:rsidP="00846804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6633A9">
        <w:rPr>
          <w:rFonts w:ascii="Times New Roman" w:hAnsi="Times New Roman" w:cs="Times New Roman"/>
          <w:sz w:val="28"/>
          <w:szCs w:val="28"/>
        </w:rPr>
        <w:t>Согласно протоколу заседания закупочной комиссии по рассмотрению первых частей заявок от «05</w:t>
      </w:r>
      <w:proofErr w:type="gramStart"/>
      <w:r w:rsidRPr="006633A9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6633A9">
        <w:rPr>
          <w:rFonts w:ascii="Times New Roman" w:hAnsi="Times New Roman" w:cs="Times New Roman"/>
          <w:sz w:val="28"/>
          <w:szCs w:val="28"/>
        </w:rPr>
        <w:t xml:space="preserve"> августа 2026 года №</w:t>
      </w:r>
      <w:r w:rsidRPr="006633A9">
        <w:rPr>
          <w:rFonts w:ascii="Times New Roman" w:hAnsi="Times New Roman" w:cs="Times New Roman"/>
          <w:bCs/>
          <w:sz w:val="28"/>
          <w:szCs w:val="28"/>
        </w:rPr>
        <w:t>32616240772-1</w:t>
      </w:r>
      <w:r w:rsidRPr="006633A9">
        <w:rPr>
          <w:rFonts w:ascii="Times New Roman" w:hAnsi="Times New Roman" w:cs="Times New Roman"/>
          <w:sz w:val="28"/>
          <w:szCs w:val="28"/>
        </w:rPr>
        <w:t xml:space="preserve"> закупочной комиссией были приняты следующие решения:</w:t>
      </w:r>
    </w:p>
    <w:p w14:paraId="236AEDC8" w14:textId="77777777" w:rsidR="00846804" w:rsidRPr="006633A9" w:rsidRDefault="00846804" w:rsidP="00846804">
      <w:pPr>
        <w:pStyle w:val="ConsPlusNormal"/>
        <w:numPr>
          <w:ilvl w:val="1"/>
          <w:numId w:val="7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6633A9">
        <w:rPr>
          <w:rFonts w:ascii="Times New Roman" w:hAnsi="Times New Roman" w:cs="Times New Roman"/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14:paraId="5830C967" w14:textId="77777777" w:rsidR="00846804" w:rsidRPr="006633A9" w:rsidRDefault="00846804" w:rsidP="00846804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33A9">
        <w:rPr>
          <w:rFonts w:ascii="Times New Roman" w:eastAsia="Calibri" w:hAnsi="Times New Roman" w:cs="Times New Roman"/>
          <w:sz w:val="28"/>
          <w:szCs w:val="28"/>
        </w:rPr>
        <w:t>№1</w:t>
      </w:r>
      <w:r w:rsidRPr="006633A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6633A9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62AB53A6" w14:textId="77777777" w:rsidR="00846804" w:rsidRPr="006633A9" w:rsidRDefault="00846804" w:rsidP="00846804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33A9">
        <w:rPr>
          <w:rFonts w:ascii="Times New Roman" w:eastAsia="Calibri" w:hAnsi="Times New Roman" w:cs="Times New Roman"/>
          <w:sz w:val="28"/>
          <w:szCs w:val="28"/>
        </w:rPr>
        <w:t>№2</w:t>
      </w:r>
      <w:r w:rsidRPr="006633A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6633A9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61B50256" w14:textId="77777777" w:rsidR="00846804" w:rsidRPr="006633A9" w:rsidRDefault="00846804" w:rsidP="00846804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6633A9">
        <w:rPr>
          <w:rFonts w:ascii="Times New Roman" w:hAnsi="Times New Roman" w:cs="Times New Roman"/>
          <w:sz w:val="28"/>
          <w:szCs w:val="28"/>
        </w:rPr>
        <w:lastRenderedPageBreak/>
        <w:t xml:space="preserve">№3 </w:t>
      </w:r>
      <w:r w:rsidRPr="006633A9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782780D2" w14:textId="77777777" w:rsidR="00846804" w:rsidRPr="006633A9" w:rsidRDefault="00846804" w:rsidP="00846804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6633A9">
        <w:rPr>
          <w:rFonts w:ascii="Times New Roman" w:hAnsi="Times New Roman" w:cs="Times New Roman"/>
          <w:sz w:val="28"/>
          <w:szCs w:val="28"/>
        </w:rPr>
        <w:t xml:space="preserve">№4 </w:t>
      </w:r>
      <w:r w:rsidRPr="006633A9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1E85E17E" w14:textId="77777777" w:rsidR="00846804" w:rsidRPr="006633A9" w:rsidRDefault="00846804" w:rsidP="00846804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6633A9">
        <w:rPr>
          <w:rFonts w:ascii="Times New Roman" w:hAnsi="Times New Roman" w:cs="Times New Roman"/>
          <w:sz w:val="28"/>
          <w:szCs w:val="28"/>
        </w:rPr>
        <w:t xml:space="preserve">№5 </w:t>
      </w:r>
      <w:r w:rsidRPr="006633A9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11285327" w14:textId="77777777" w:rsidR="00846804" w:rsidRPr="006633A9" w:rsidRDefault="00846804" w:rsidP="00846804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530AB15E" w14:textId="77777777" w:rsidR="00846804" w:rsidRPr="006633A9" w:rsidRDefault="00846804" w:rsidP="00846804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  <w:r w:rsidRPr="006633A9">
        <w:rPr>
          <w:sz w:val="28"/>
          <w:szCs w:val="28"/>
        </w:rPr>
        <w:t>Количество отклоненных заявок участников: 0 (ноль).</w:t>
      </w:r>
    </w:p>
    <w:p w14:paraId="4934349B" w14:textId="77777777" w:rsidR="00846804" w:rsidRPr="006633A9" w:rsidRDefault="00846804" w:rsidP="0084680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72D2F825" w14:textId="77777777" w:rsidR="00846804" w:rsidRPr="006633A9" w:rsidRDefault="00846804" w:rsidP="00846804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6633A9">
        <w:rPr>
          <w:rFonts w:ascii="Times New Roman" w:hAnsi="Times New Roman" w:cs="Times New Roman"/>
          <w:sz w:val="28"/>
          <w:szCs w:val="28"/>
        </w:rPr>
        <w:t xml:space="preserve">Согласно протоколу </w:t>
      </w:r>
      <w:r w:rsidRPr="00CB4687">
        <w:rPr>
          <w:rFonts w:ascii="Times New Roman" w:hAnsi="Times New Roman" w:cs="Times New Roman"/>
          <w:sz w:val="28"/>
          <w:szCs w:val="28"/>
        </w:rPr>
        <w:t>заседания закупочной комиссии от «1</w:t>
      </w:r>
      <w:r>
        <w:rPr>
          <w:rFonts w:ascii="Times New Roman" w:hAnsi="Times New Roman" w:cs="Times New Roman"/>
          <w:sz w:val="28"/>
          <w:szCs w:val="28"/>
        </w:rPr>
        <w:t>9</w:t>
      </w:r>
      <w:proofErr w:type="gramStart"/>
      <w:r w:rsidRPr="00CB4687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CB46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августа</w:t>
      </w:r>
      <w:r w:rsidRPr="00CB4687">
        <w:rPr>
          <w:rFonts w:ascii="Times New Roman" w:hAnsi="Times New Roman" w:cs="Times New Roman"/>
          <w:sz w:val="28"/>
          <w:szCs w:val="28"/>
        </w:rPr>
        <w:t xml:space="preserve"> 2026 года №</w:t>
      </w:r>
      <w:r w:rsidRPr="006633A9">
        <w:rPr>
          <w:rFonts w:ascii="Times New Roman" w:hAnsi="Times New Roman" w:cs="Times New Roman"/>
          <w:bCs/>
          <w:sz w:val="28"/>
          <w:szCs w:val="28"/>
        </w:rPr>
        <w:t>32616240772</w:t>
      </w:r>
      <w:r w:rsidRPr="00CB4687">
        <w:rPr>
          <w:rFonts w:ascii="Times New Roman" w:hAnsi="Times New Roman" w:cs="Times New Roman"/>
          <w:bCs/>
          <w:sz w:val="28"/>
          <w:szCs w:val="28"/>
        </w:rPr>
        <w:t>-2</w:t>
      </w:r>
      <w:r w:rsidRPr="00CB4687">
        <w:rPr>
          <w:rFonts w:ascii="Times New Roman" w:hAnsi="Times New Roman" w:cs="Times New Roman"/>
          <w:sz w:val="28"/>
          <w:szCs w:val="28"/>
        </w:rPr>
        <w:t xml:space="preserve"> закупочной комиссией были приняты следующие решения о направлении </w:t>
      </w:r>
      <w:r w:rsidRPr="006633A9">
        <w:rPr>
          <w:rFonts w:ascii="Times New Roman" w:hAnsi="Times New Roman" w:cs="Times New Roman"/>
          <w:sz w:val="28"/>
          <w:szCs w:val="28"/>
        </w:rPr>
        <w:t>уточняющих запросов при рассмотрении вторых частей:</w:t>
      </w:r>
    </w:p>
    <w:p w14:paraId="22869B7B" w14:textId="77777777" w:rsidR="00846804" w:rsidRPr="006633A9" w:rsidRDefault="00846804" w:rsidP="00846804">
      <w:pPr>
        <w:pStyle w:val="ConsPlusNormal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6633A9">
        <w:rPr>
          <w:rFonts w:ascii="Times New Roman" w:hAnsi="Times New Roman" w:cs="Times New Roman"/>
          <w:sz w:val="28"/>
          <w:szCs w:val="28"/>
        </w:rPr>
        <w:t>закупочной комиссией в соответствии с подпунктом г) пункта 10.5 части 2 тома 1 закупочной документации принято решение направить запросы по уточнению вторых частей заявок на участие в закупке, а именно:</w:t>
      </w:r>
    </w:p>
    <w:p w14:paraId="210770DD" w14:textId="77777777" w:rsidR="00846804" w:rsidRPr="006633A9" w:rsidRDefault="00846804" w:rsidP="00846804">
      <w:pPr>
        <w:pStyle w:val="ConsPlusNormal"/>
        <w:numPr>
          <w:ilvl w:val="1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6633A9">
        <w:rPr>
          <w:rFonts w:ascii="Times New Roman" w:hAnsi="Times New Roman" w:cs="Times New Roman"/>
          <w:sz w:val="28"/>
          <w:szCs w:val="28"/>
        </w:rPr>
        <w:t xml:space="preserve">Направить участнику закупки №1 </w:t>
      </w:r>
      <w:r w:rsidRPr="006633A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(номер заявки участника на ЭТП) </w:t>
      </w:r>
      <w:r w:rsidRPr="006633A9">
        <w:rPr>
          <w:rFonts w:ascii="Times New Roman" w:hAnsi="Times New Roman" w:cs="Times New Roman"/>
          <w:sz w:val="28"/>
          <w:szCs w:val="28"/>
        </w:rPr>
        <w:t xml:space="preserve">запрос о предоставлении документов, представленных не в полном объеме, а именно: </w:t>
      </w:r>
      <w:r w:rsidRPr="006633A9">
        <w:rPr>
          <w:rFonts w:ascii="Times New Roman" w:eastAsia="Calibri" w:hAnsi="Times New Roman" w:cs="Times New Roman"/>
          <w:sz w:val="28"/>
          <w:szCs w:val="28"/>
          <w:lang w:eastAsia="en-US"/>
        </w:rPr>
        <w:t>документы, подтверждающие обладание участником закупки необходимыми для исполнения договора финансовыми ресурсами, а именно:</w:t>
      </w:r>
    </w:p>
    <w:p w14:paraId="35818416" w14:textId="77777777" w:rsidR="00846804" w:rsidRPr="006633A9" w:rsidRDefault="00846804" w:rsidP="00846804">
      <w:pPr>
        <w:pStyle w:val="Times12"/>
        <w:spacing w:after="120"/>
        <w:ind w:firstLine="0"/>
        <w:rPr>
          <w:sz w:val="28"/>
          <w:szCs w:val="28"/>
        </w:rPr>
      </w:pPr>
      <w:r w:rsidRPr="006633A9">
        <w:rPr>
          <w:sz w:val="28"/>
          <w:szCs w:val="28"/>
        </w:rPr>
        <w:t>в соответствии с подпунктом 4) пункта 2 подраздела 2.2 Состав заявки на участие в закупке части 1 тома 1 закупочной документации участник должен предоставить 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разделах 3 и 4 (копии</w:t>
      </w:r>
      <w:r w:rsidRPr="006633A9">
        <w:t xml:space="preserve"> </w:t>
      </w:r>
      <w:r w:rsidRPr="006633A9">
        <w:rPr>
          <w:sz w:val="28"/>
          <w:szCs w:val="28"/>
        </w:rPr>
        <w:t>бухгалтерской (финансовой) отчетности за истекший финансовый год и за истекший период финансового года (6 месяцев текущего финансового года) и/или иные формы предоставления данных участниками закупки в соответствии с требованиями и порядком, предусмотренными разделом 3 документации).</w:t>
      </w:r>
    </w:p>
    <w:p w14:paraId="44B50381" w14:textId="77777777" w:rsidR="00846804" w:rsidRPr="006633A9" w:rsidRDefault="00846804" w:rsidP="00846804">
      <w:pPr>
        <w:pStyle w:val="ConsPlusNormal"/>
        <w:numPr>
          <w:ilvl w:val="1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6633A9">
        <w:rPr>
          <w:rFonts w:ascii="Times New Roman" w:hAnsi="Times New Roman" w:cs="Times New Roman"/>
          <w:sz w:val="28"/>
          <w:szCs w:val="28"/>
        </w:rPr>
        <w:t xml:space="preserve">Направить участнику закупки №2 </w:t>
      </w:r>
      <w:r w:rsidRPr="006633A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(номер заявки участника на ЭТП) </w:t>
      </w:r>
      <w:r w:rsidRPr="006633A9">
        <w:rPr>
          <w:rFonts w:ascii="Times New Roman" w:hAnsi="Times New Roman" w:cs="Times New Roman"/>
          <w:sz w:val="28"/>
          <w:szCs w:val="28"/>
        </w:rPr>
        <w:t xml:space="preserve">запрос о предоставлении документов, представленных не в полном объеме, а именно: </w:t>
      </w:r>
      <w:r w:rsidRPr="006633A9">
        <w:rPr>
          <w:rFonts w:ascii="Times New Roman" w:eastAsia="Calibri" w:hAnsi="Times New Roman" w:cs="Times New Roman"/>
          <w:sz w:val="28"/>
          <w:szCs w:val="28"/>
          <w:lang w:eastAsia="en-US"/>
        </w:rPr>
        <w:t>документы, подтверждающие обладание участником закупки необходимыми для исполнения договора финансовыми ресурсами, а именно:</w:t>
      </w:r>
    </w:p>
    <w:p w14:paraId="6F543896" w14:textId="77777777" w:rsidR="00846804" w:rsidRPr="006633A9" w:rsidRDefault="00846804" w:rsidP="00D56C8E">
      <w:pPr>
        <w:pStyle w:val="Times12"/>
        <w:ind w:firstLine="0"/>
        <w:rPr>
          <w:sz w:val="28"/>
          <w:szCs w:val="28"/>
        </w:rPr>
      </w:pPr>
      <w:r w:rsidRPr="006633A9">
        <w:rPr>
          <w:sz w:val="28"/>
          <w:szCs w:val="28"/>
        </w:rPr>
        <w:t>в соответствии с подпунктом 4) пункта 2 подраздела 2.2 Состав заявки на участие в закупке части 1 тома 1 закупочной документации участник должен предоставить 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разделах 3 и 4 (копии</w:t>
      </w:r>
      <w:r w:rsidRPr="006633A9">
        <w:t xml:space="preserve"> </w:t>
      </w:r>
      <w:r w:rsidRPr="006633A9">
        <w:rPr>
          <w:sz w:val="28"/>
          <w:szCs w:val="28"/>
        </w:rPr>
        <w:t>бухгалтерской (финансовой) отчетности за истекший финансовый год и за истекший период финансового года (6 месяцев текущего финансового года) и/или иные формы предоставления данных участниками закупки в соответствии с требованиями и порядком, предусмотренными разделом 3 документации).</w:t>
      </w:r>
    </w:p>
    <w:p w14:paraId="62C3EA73" w14:textId="77777777" w:rsidR="00846804" w:rsidRPr="006633A9" w:rsidRDefault="00846804" w:rsidP="00D56C8E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110634FE" w14:textId="77777777" w:rsidR="00846804" w:rsidRDefault="00846804" w:rsidP="00D56C8E">
      <w:pPr>
        <w:pStyle w:val="ConsPlusNormal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1435F">
        <w:rPr>
          <w:rFonts w:ascii="Times New Roman" w:hAnsi="Times New Roman" w:cs="Times New Roman"/>
          <w:sz w:val="28"/>
          <w:szCs w:val="28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14:paraId="362BA760" w14:textId="77777777" w:rsidR="00846804" w:rsidRPr="00AD5A53" w:rsidRDefault="00846804" w:rsidP="00846804">
      <w:pPr>
        <w:pStyle w:val="ConsPlusNormal"/>
        <w:numPr>
          <w:ilvl w:val="1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61435F">
        <w:rPr>
          <w:rFonts w:ascii="Times New Roman" w:hAnsi="Times New Roman" w:cs="Times New Roman"/>
          <w:sz w:val="28"/>
          <w:szCs w:val="28"/>
        </w:rPr>
        <w:t xml:space="preserve">Признать соответствующими требованиям закупочной документации вторые части заявок участников, которым присвоены следующие уникальные </w:t>
      </w:r>
      <w:r w:rsidRPr="00AD5A53">
        <w:rPr>
          <w:rFonts w:ascii="Times New Roman" w:hAnsi="Times New Roman" w:cs="Times New Roman"/>
          <w:sz w:val="28"/>
          <w:szCs w:val="28"/>
        </w:rPr>
        <w:t>идентификационные номера:</w:t>
      </w:r>
    </w:p>
    <w:p w14:paraId="43C0E312" w14:textId="39B7374A" w:rsidR="00846804" w:rsidRPr="00AD5A53" w:rsidRDefault="00846804" w:rsidP="00846804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D5A53">
        <w:rPr>
          <w:rFonts w:ascii="Times New Roman" w:hAnsi="Times New Roman" w:cs="Times New Roman"/>
          <w:sz w:val="28"/>
          <w:szCs w:val="28"/>
        </w:rPr>
        <w:lastRenderedPageBreak/>
        <w:t>№1</w:t>
      </w:r>
      <w:r w:rsidRPr="00AD5A53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AD5A53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0F5403AF" w14:textId="638547C9" w:rsidR="00846804" w:rsidRPr="00AD5A53" w:rsidRDefault="00846804" w:rsidP="00846804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D5A53">
        <w:rPr>
          <w:rFonts w:ascii="Times New Roman" w:hAnsi="Times New Roman" w:cs="Times New Roman"/>
          <w:sz w:val="28"/>
          <w:szCs w:val="28"/>
        </w:rPr>
        <w:t xml:space="preserve">№2 </w:t>
      </w:r>
      <w:r w:rsidRPr="00AD5A53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51C3DA73" w14:textId="55B17047" w:rsidR="00846804" w:rsidRPr="00AD5A53" w:rsidRDefault="00846804" w:rsidP="00846804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B035B">
        <w:rPr>
          <w:rFonts w:ascii="Times New Roman" w:hAnsi="Times New Roman" w:cs="Times New Roman"/>
          <w:sz w:val="28"/>
          <w:szCs w:val="28"/>
        </w:rPr>
        <w:t>№3</w:t>
      </w:r>
      <w:r w:rsidRPr="00AD5A53">
        <w:rPr>
          <w:rFonts w:ascii="Times New Roman" w:hAnsi="Times New Roman" w:cs="Times New Roman"/>
          <w:sz w:val="28"/>
          <w:szCs w:val="28"/>
        </w:rPr>
        <w:t xml:space="preserve"> </w:t>
      </w:r>
      <w:r w:rsidRPr="00AD5A53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61B5B5BF" w14:textId="50429C5C" w:rsidR="00846804" w:rsidRPr="00AD5A53" w:rsidRDefault="00846804" w:rsidP="00846804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D5A53">
        <w:rPr>
          <w:rFonts w:ascii="Times New Roman" w:eastAsia="Calibri" w:hAnsi="Times New Roman" w:cs="Times New Roman"/>
          <w:sz w:val="28"/>
          <w:szCs w:val="28"/>
        </w:rPr>
        <w:t>№4</w:t>
      </w:r>
      <w:r w:rsidRPr="00AD5A53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AD5A53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619B9706" w14:textId="035471A3" w:rsidR="004C3741" w:rsidRDefault="00846804" w:rsidP="00846804">
      <w:pPr>
        <w:pStyle w:val="ConsPlusNormal"/>
        <w:numPr>
          <w:ilvl w:val="2"/>
          <w:numId w:val="7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D5A53">
        <w:rPr>
          <w:rFonts w:ascii="Times New Roman" w:eastAsia="Calibri" w:hAnsi="Times New Roman" w:cs="Times New Roman"/>
          <w:sz w:val="28"/>
          <w:szCs w:val="28"/>
        </w:rPr>
        <w:t>№5</w:t>
      </w:r>
      <w:r w:rsidRPr="00AD5A53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AD5A53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0D4C26B0" w14:textId="77777777" w:rsidR="00846804" w:rsidRPr="00846804" w:rsidRDefault="00846804" w:rsidP="00846804">
      <w:pPr>
        <w:pStyle w:val="ConsPlusNormal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6A5AAA75" w14:textId="77777777" w:rsidR="004C3741" w:rsidRPr="00846804" w:rsidRDefault="004C3741" w:rsidP="00846804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  <w:r w:rsidRPr="00846804">
        <w:rPr>
          <w:sz w:val="28"/>
          <w:szCs w:val="28"/>
        </w:rPr>
        <w:t>Количество отклоненных заявок участников: 0 (ноль).</w:t>
      </w:r>
    </w:p>
    <w:p w14:paraId="7698EA10" w14:textId="25631994" w:rsidR="00AF42CD" w:rsidRPr="00846804" w:rsidRDefault="00AF42CD" w:rsidP="006729E0">
      <w:pPr>
        <w:pStyle w:val="ConsPlusNormal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B9FF653" w14:textId="78CC3BB5" w:rsidR="00E51A14" w:rsidRPr="00D56C8E" w:rsidRDefault="006729E0" w:rsidP="00E51A14">
      <w:pPr>
        <w:pStyle w:val="ConsPlusNormal"/>
        <w:numPr>
          <w:ilvl w:val="0"/>
          <w:numId w:val="7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46804">
        <w:rPr>
          <w:rFonts w:ascii="Times New Roman" w:hAnsi="Times New Roman" w:cs="Times New Roman"/>
          <w:sz w:val="28"/>
          <w:szCs w:val="28"/>
        </w:rPr>
        <w:t>Информация о ценовых предложениях/дополнительных ценовых предложениях участников: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55"/>
        <w:gridCol w:w="2835"/>
        <w:gridCol w:w="2354"/>
        <w:gridCol w:w="3032"/>
      </w:tblGrid>
      <w:tr w:rsidR="00846804" w:rsidRPr="00846804" w14:paraId="11C383FE" w14:textId="77777777" w:rsidTr="004638F9">
        <w:tc>
          <w:tcPr>
            <w:tcW w:w="1555" w:type="dxa"/>
          </w:tcPr>
          <w:p w14:paraId="497EF29F" w14:textId="1871DF7D" w:rsidR="00884D6A" w:rsidRPr="00846804" w:rsidRDefault="00C84782" w:rsidP="00C8478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6804">
              <w:rPr>
                <w:rFonts w:ascii="Times New Roman" w:hAnsi="Times New Roman" w:cs="Times New Roman"/>
                <w:b/>
                <w:sz w:val="26"/>
                <w:szCs w:val="26"/>
              </w:rPr>
              <w:t>Рег. N заявки на ЭТП</w:t>
            </w:r>
          </w:p>
        </w:tc>
        <w:tc>
          <w:tcPr>
            <w:tcW w:w="2835" w:type="dxa"/>
          </w:tcPr>
          <w:p w14:paraId="262E8E76" w14:textId="77777777" w:rsidR="00884D6A" w:rsidRPr="00846804" w:rsidRDefault="00884D6A" w:rsidP="00233E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6804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участника закупки</w:t>
            </w:r>
          </w:p>
        </w:tc>
        <w:tc>
          <w:tcPr>
            <w:tcW w:w="2354" w:type="dxa"/>
          </w:tcPr>
          <w:p w14:paraId="631C1065" w14:textId="77777777" w:rsidR="00884D6A" w:rsidRPr="00846804" w:rsidRDefault="00884D6A" w:rsidP="00233E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6804">
              <w:rPr>
                <w:rFonts w:ascii="Times New Roman" w:hAnsi="Times New Roman" w:cs="Times New Roman"/>
                <w:b/>
                <w:sz w:val="26"/>
                <w:szCs w:val="26"/>
              </w:rPr>
              <w:t>Предложение/</w:t>
            </w:r>
          </w:p>
          <w:p w14:paraId="46ADD020" w14:textId="77777777" w:rsidR="00884D6A" w:rsidRPr="00846804" w:rsidRDefault="00884D6A" w:rsidP="00233E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6804">
              <w:rPr>
                <w:rFonts w:ascii="Times New Roman" w:hAnsi="Times New Roman" w:cs="Times New Roman"/>
                <w:b/>
                <w:sz w:val="26"/>
                <w:szCs w:val="26"/>
              </w:rPr>
              <w:t>дополнительное ценовое предложение, сделанное участником закупки</w:t>
            </w:r>
          </w:p>
        </w:tc>
        <w:tc>
          <w:tcPr>
            <w:tcW w:w="3032" w:type="dxa"/>
          </w:tcPr>
          <w:p w14:paraId="151648E0" w14:textId="77777777" w:rsidR="00884D6A" w:rsidRPr="00846804" w:rsidRDefault="00884D6A" w:rsidP="00233E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6804">
              <w:rPr>
                <w:rFonts w:ascii="Times New Roman" w:hAnsi="Times New Roman" w:cs="Times New Roman"/>
                <w:b/>
                <w:sz w:val="26"/>
                <w:szCs w:val="26"/>
              </w:rPr>
              <w:t>Дата и время поступления предложения/</w:t>
            </w:r>
          </w:p>
          <w:p w14:paraId="12F66669" w14:textId="77777777" w:rsidR="00884D6A" w:rsidRPr="00846804" w:rsidRDefault="00884D6A" w:rsidP="00233E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6804">
              <w:rPr>
                <w:rFonts w:ascii="Times New Roman" w:hAnsi="Times New Roman" w:cs="Times New Roman"/>
                <w:b/>
                <w:sz w:val="26"/>
                <w:szCs w:val="26"/>
              </w:rPr>
              <w:t>дополнительного ценового предложения, сделанного участником закупки</w:t>
            </w:r>
          </w:p>
        </w:tc>
      </w:tr>
      <w:tr w:rsidR="00E51A14" w:rsidRPr="00E51A14" w14:paraId="5571F6E9" w14:textId="77777777" w:rsidTr="004638F9">
        <w:trPr>
          <w:trHeight w:val="1042"/>
        </w:trPr>
        <w:tc>
          <w:tcPr>
            <w:tcW w:w="1555" w:type="dxa"/>
            <w:vAlign w:val="center"/>
          </w:tcPr>
          <w:p w14:paraId="14AB6372" w14:textId="77777777" w:rsidR="00884D6A" w:rsidRPr="00415E6C" w:rsidRDefault="00884D6A" w:rsidP="00233EB2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E6C">
              <w:rPr>
                <w:rFonts w:ascii="Times New Roman" w:hAnsi="Times New Roman" w:cs="Times New Roman"/>
                <w:sz w:val="26"/>
                <w:szCs w:val="26"/>
              </w:rPr>
              <w:t>№1</w:t>
            </w:r>
          </w:p>
        </w:tc>
        <w:tc>
          <w:tcPr>
            <w:tcW w:w="2835" w:type="dxa"/>
            <w:vAlign w:val="center"/>
          </w:tcPr>
          <w:p w14:paraId="7F8688F0" w14:textId="18DBDA51" w:rsidR="00884D6A" w:rsidRPr="00E51A14" w:rsidRDefault="00D56C8E" w:rsidP="00935009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354" w:type="dxa"/>
            <w:vAlign w:val="center"/>
          </w:tcPr>
          <w:p w14:paraId="674058DE" w14:textId="0BA36D96" w:rsidR="00884D6A" w:rsidRPr="00E51A14" w:rsidRDefault="00222D9E" w:rsidP="008A36F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51A14">
              <w:rPr>
                <w:rFonts w:ascii="Times New Roman" w:hAnsi="Times New Roman"/>
                <w:sz w:val="26"/>
                <w:szCs w:val="26"/>
              </w:rPr>
              <w:t xml:space="preserve">Цены за единицы </w:t>
            </w:r>
            <w:r w:rsidR="008A36FA">
              <w:rPr>
                <w:rFonts w:ascii="Times New Roman" w:hAnsi="Times New Roman"/>
                <w:sz w:val="26"/>
                <w:szCs w:val="26"/>
              </w:rPr>
              <w:t>услуги</w:t>
            </w:r>
            <w:r w:rsidRPr="00E51A14">
              <w:rPr>
                <w:rFonts w:ascii="Times New Roman" w:hAnsi="Times New Roman"/>
                <w:sz w:val="26"/>
                <w:szCs w:val="26"/>
              </w:rPr>
              <w:t xml:space="preserve"> указаны в Приложении 1</w:t>
            </w:r>
          </w:p>
        </w:tc>
        <w:tc>
          <w:tcPr>
            <w:tcW w:w="3032" w:type="dxa"/>
            <w:vAlign w:val="center"/>
          </w:tcPr>
          <w:p w14:paraId="137A49E8" w14:textId="2BA16C02" w:rsidR="00884D6A" w:rsidRPr="00E51A14" w:rsidRDefault="00884D6A" w:rsidP="00222D9E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1A14">
              <w:rPr>
                <w:rFonts w:ascii="Times New Roman" w:hAnsi="Times New Roman" w:cs="Times New Roman"/>
                <w:sz w:val="26"/>
                <w:szCs w:val="26"/>
              </w:rPr>
              <w:t>«0</w:t>
            </w:r>
            <w:r w:rsidR="00222D9E" w:rsidRPr="00E51A1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E51A14">
              <w:rPr>
                <w:rFonts w:ascii="Times New Roman" w:hAnsi="Times New Roman" w:cs="Times New Roman"/>
                <w:sz w:val="26"/>
                <w:szCs w:val="26"/>
              </w:rPr>
              <w:t>» </w:t>
            </w:r>
            <w:r w:rsidR="00222D9E" w:rsidRPr="00E51A14">
              <w:rPr>
                <w:rFonts w:ascii="Times New Roman" w:hAnsi="Times New Roman" w:cs="Times New Roman"/>
                <w:sz w:val="26"/>
                <w:szCs w:val="26"/>
              </w:rPr>
              <w:t>августа</w:t>
            </w:r>
            <w:r w:rsidR="00880F2E" w:rsidRPr="00E51A14">
              <w:rPr>
                <w:rFonts w:ascii="Times New Roman" w:hAnsi="Times New Roman" w:cs="Times New Roman"/>
                <w:sz w:val="26"/>
                <w:szCs w:val="26"/>
              </w:rPr>
              <w:t> 2026</w:t>
            </w:r>
            <w:r w:rsidRPr="00E51A14">
              <w:rPr>
                <w:rFonts w:ascii="Times New Roman" w:hAnsi="Times New Roman" w:cs="Times New Roman"/>
                <w:sz w:val="26"/>
                <w:szCs w:val="26"/>
              </w:rPr>
              <w:t xml:space="preserve"> года </w:t>
            </w:r>
            <w:r w:rsidR="00222D9E" w:rsidRPr="00E51A14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12:21:00 </w:t>
            </w:r>
            <w:r w:rsidRPr="00E51A14">
              <w:rPr>
                <w:rFonts w:ascii="Times New Roman" w:hAnsi="Times New Roman" w:cs="Times New Roman"/>
                <w:sz w:val="26"/>
                <w:szCs w:val="26"/>
              </w:rPr>
              <w:t>(время московское)</w:t>
            </w:r>
          </w:p>
        </w:tc>
      </w:tr>
      <w:tr w:rsidR="00E51A14" w:rsidRPr="00E51A14" w14:paraId="09CCAB04" w14:textId="77777777" w:rsidTr="004638F9">
        <w:tc>
          <w:tcPr>
            <w:tcW w:w="1555" w:type="dxa"/>
            <w:vAlign w:val="center"/>
          </w:tcPr>
          <w:p w14:paraId="101A3A3D" w14:textId="77777777" w:rsidR="00884D6A" w:rsidRPr="00415E6C" w:rsidRDefault="00884D6A" w:rsidP="00233EB2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E6C">
              <w:rPr>
                <w:rFonts w:ascii="Times New Roman" w:hAnsi="Times New Roman" w:cs="Times New Roman"/>
                <w:sz w:val="26"/>
                <w:szCs w:val="26"/>
              </w:rPr>
              <w:t>№2</w:t>
            </w:r>
          </w:p>
        </w:tc>
        <w:tc>
          <w:tcPr>
            <w:tcW w:w="2835" w:type="dxa"/>
            <w:vAlign w:val="center"/>
          </w:tcPr>
          <w:p w14:paraId="79844B92" w14:textId="4DB63205" w:rsidR="00884D6A" w:rsidRPr="00E51A14" w:rsidRDefault="00D56C8E" w:rsidP="00B90E53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354" w:type="dxa"/>
            <w:vAlign w:val="center"/>
          </w:tcPr>
          <w:p w14:paraId="6354184C" w14:textId="433B8FDB" w:rsidR="00884D6A" w:rsidRPr="00E51A14" w:rsidRDefault="008A36FA" w:rsidP="00233EB2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1A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Цены за единицы </w:t>
            </w:r>
            <w:r>
              <w:rPr>
                <w:rFonts w:ascii="Times New Roman" w:hAnsi="Times New Roman"/>
                <w:sz w:val="26"/>
                <w:szCs w:val="26"/>
              </w:rPr>
              <w:t>услуги</w:t>
            </w:r>
            <w:r w:rsidRPr="00E51A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 указаны в Приложении 1</w:t>
            </w:r>
          </w:p>
        </w:tc>
        <w:tc>
          <w:tcPr>
            <w:tcW w:w="3032" w:type="dxa"/>
            <w:vAlign w:val="center"/>
          </w:tcPr>
          <w:p w14:paraId="2C3509FB" w14:textId="5D1E0883" w:rsidR="00884D6A" w:rsidRPr="00E51A14" w:rsidRDefault="00222D9E" w:rsidP="00880F2E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1A14">
              <w:rPr>
                <w:rFonts w:ascii="Times New Roman" w:hAnsi="Times New Roman" w:cs="Times New Roman"/>
                <w:sz w:val="26"/>
                <w:szCs w:val="26"/>
              </w:rPr>
              <w:t xml:space="preserve">«03» августа 2026 года </w:t>
            </w:r>
            <w:r w:rsidRPr="00E51A14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14:28:23 </w:t>
            </w:r>
            <w:r w:rsidR="00884D6A" w:rsidRPr="00E51A14">
              <w:rPr>
                <w:rFonts w:ascii="Times New Roman" w:hAnsi="Times New Roman" w:cs="Times New Roman"/>
                <w:sz w:val="26"/>
                <w:szCs w:val="26"/>
              </w:rPr>
              <w:t>(время московское)</w:t>
            </w:r>
          </w:p>
        </w:tc>
      </w:tr>
      <w:tr w:rsidR="00E51A14" w:rsidRPr="00E51A14" w14:paraId="59117C1E" w14:textId="77777777" w:rsidTr="004638F9">
        <w:tc>
          <w:tcPr>
            <w:tcW w:w="1555" w:type="dxa"/>
            <w:vAlign w:val="center"/>
          </w:tcPr>
          <w:p w14:paraId="05F61A41" w14:textId="31286E88" w:rsidR="00884D6A" w:rsidRPr="00415E6C" w:rsidRDefault="00EE7AB8" w:rsidP="00233EB2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E6C">
              <w:rPr>
                <w:rFonts w:ascii="Times New Roman" w:hAnsi="Times New Roman" w:cs="Times New Roman"/>
                <w:sz w:val="26"/>
                <w:szCs w:val="26"/>
              </w:rPr>
              <w:t>№3</w:t>
            </w:r>
          </w:p>
        </w:tc>
        <w:tc>
          <w:tcPr>
            <w:tcW w:w="2835" w:type="dxa"/>
            <w:vAlign w:val="center"/>
          </w:tcPr>
          <w:p w14:paraId="4D59D4B4" w14:textId="3E75CFD4" w:rsidR="00884D6A" w:rsidRPr="00E51A14" w:rsidRDefault="00D56C8E" w:rsidP="00233EB2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354" w:type="dxa"/>
            <w:vAlign w:val="center"/>
          </w:tcPr>
          <w:p w14:paraId="0A41D3DD" w14:textId="5DA0CBF4" w:rsidR="00884D6A" w:rsidRPr="00E51A14" w:rsidRDefault="008A36FA" w:rsidP="00233EB2">
            <w:pPr>
              <w:pStyle w:val="ConsPlusNormal"/>
              <w:spacing w:after="120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E51A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Цены за единицы </w:t>
            </w:r>
            <w:r>
              <w:rPr>
                <w:rFonts w:ascii="Times New Roman" w:hAnsi="Times New Roman"/>
                <w:sz w:val="26"/>
                <w:szCs w:val="26"/>
              </w:rPr>
              <w:t>услуги</w:t>
            </w:r>
            <w:r w:rsidRPr="00E51A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 указаны в Приложении 1</w:t>
            </w:r>
          </w:p>
        </w:tc>
        <w:tc>
          <w:tcPr>
            <w:tcW w:w="3032" w:type="dxa"/>
            <w:vAlign w:val="center"/>
          </w:tcPr>
          <w:p w14:paraId="1A6969ED" w14:textId="6DA796C2" w:rsidR="00884D6A" w:rsidRPr="00E51A14" w:rsidRDefault="00B00999" w:rsidP="00E51A14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1A14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E51A14" w:rsidRPr="00E51A14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  <w:r w:rsidRPr="00E51A14">
              <w:rPr>
                <w:rFonts w:ascii="Times New Roman" w:hAnsi="Times New Roman" w:cs="Times New Roman"/>
                <w:sz w:val="26"/>
                <w:szCs w:val="26"/>
              </w:rPr>
              <w:t>» </w:t>
            </w:r>
            <w:r w:rsidR="00E51A14" w:rsidRPr="00E51A14">
              <w:rPr>
                <w:rFonts w:ascii="Times New Roman" w:hAnsi="Times New Roman" w:cs="Times New Roman"/>
                <w:sz w:val="26"/>
                <w:szCs w:val="26"/>
              </w:rPr>
              <w:t xml:space="preserve">августа 2026 года </w:t>
            </w:r>
            <w:r w:rsidR="00E51A14" w:rsidRPr="00E51A14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10:33:53 </w:t>
            </w:r>
            <w:r w:rsidRPr="00E51A14">
              <w:rPr>
                <w:rFonts w:ascii="Times New Roman" w:hAnsi="Times New Roman" w:cs="Times New Roman"/>
                <w:sz w:val="26"/>
                <w:szCs w:val="26"/>
              </w:rPr>
              <w:t>(время московское)</w:t>
            </w:r>
          </w:p>
        </w:tc>
      </w:tr>
      <w:tr w:rsidR="00E51A14" w:rsidRPr="00E51A14" w14:paraId="6180A4B4" w14:textId="77777777" w:rsidTr="004638F9">
        <w:tc>
          <w:tcPr>
            <w:tcW w:w="1555" w:type="dxa"/>
            <w:vAlign w:val="center"/>
          </w:tcPr>
          <w:p w14:paraId="0ED36EA2" w14:textId="729F66DC" w:rsidR="00884D6A" w:rsidRPr="00415E6C" w:rsidRDefault="00EE7AB8" w:rsidP="004638F9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E6C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4638F9" w:rsidRPr="00415E6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835" w:type="dxa"/>
            <w:vAlign w:val="center"/>
          </w:tcPr>
          <w:p w14:paraId="6047E742" w14:textId="4D8D0AB2" w:rsidR="00884D6A" w:rsidRPr="00E51A14" w:rsidRDefault="00D56C8E" w:rsidP="00935009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354" w:type="dxa"/>
            <w:vAlign w:val="center"/>
          </w:tcPr>
          <w:p w14:paraId="417FC7D6" w14:textId="6D75AE5F" w:rsidR="00884D6A" w:rsidRPr="00E51A14" w:rsidRDefault="008A36FA" w:rsidP="00233EB2">
            <w:pPr>
              <w:pStyle w:val="ConsPlusNormal"/>
              <w:spacing w:after="120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E51A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Цены за единицы </w:t>
            </w:r>
            <w:r>
              <w:rPr>
                <w:rFonts w:ascii="Times New Roman" w:hAnsi="Times New Roman"/>
                <w:sz w:val="26"/>
                <w:szCs w:val="26"/>
              </w:rPr>
              <w:t>услуги</w:t>
            </w:r>
            <w:r w:rsidRPr="00E51A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 указаны в Приложении 1</w:t>
            </w:r>
          </w:p>
        </w:tc>
        <w:tc>
          <w:tcPr>
            <w:tcW w:w="3032" w:type="dxa"/>
            <w:vAlign w:val="center"/>
          </w:tcPr>
          <w:p w14:paraId="5E22360E" w14:textId="40438B8F" w:rsidR="006A1B76" w:rsidRPr="00E51A14" w:rsidRDefault="00E51A14" w:rsidP="006A1B76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1A14">
              <w:rPr>
                <w:rFonts w:ascii="Times New Roman" w:hAnsi="Times New Roman" w:cs="Times New Roman"/>
                <w:sz w:val="26"/>
                <w:szCs w:val="26"/>
              </w:rPr>
              <w:t xml:space="preserve">«17» августа 2026 года </w:t>
            </w:r>
            <w:r w:rsidRPr="00E51A14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12:37:59 </w:t>
            </w:r>
            <w:r w:rsidR="006A1B76" w:rsidRPr="00E51A14">
              <w:rPr>
                <w:rFonts w:ascii="Times New Roman" w:hAnsi="Times New Roman" w:cs="Times New Roman"/>
                <w:sz w:val="26"/>
                <w:szCs w:val="26"/>
              </w:rPr>
              <w:t>(время московское)</w:t>
            </w:r>
          </w:p>
        </w:tc>
      </w:tr>
      <w:tr w:rsidR="00E51A14" w:rsidRPr="00E51A14" w14:paraId="32CC3E47" w14:textId="77777777" w:rsidTr="004638F9">
        <w:tc>
          <w:tcPr>
            <w:tcW w:w="1555" w:type="dxa"/>
            <w:vAlign w:val="center"/>
          </w:tcPr>
          <w:p w14:paraId="439EF5DB" w14:textId="649440AD" w:rsidR="00884D6A" w:rsidRPr="00415E6C" w:rsidRDefault="004638F9" w:rsidP="00233EB2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E6C">
              <w:rPr>
                <w:rFonts w:ascii="Times New Roman" w:hAnsi="Times New Roman" w:cs="Times New Roman"/>
                <w:sz w:val="26"/>
                <w:szCs w:val="26"/>
              </w:rPr>
              <w:t>№5</w:t>
            </w:r>
          </w:p>
        </w:tc>
        <w:tc>
          <w:tcPr>
            <w:tcW w:w="2835" w:type="dxa"/>
            <w:vAlign w:val="center"/>
          </w:tcPr>
          <w:p w14:paraId="444AB40A" w14:textId="5F9A0881" w:rsidR="00884D6A" w:rsidRPr="00E51A14" w:rsidRDefault="00D56C8E" w:rsidP="00233EB2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354" w:type="dxa"/>
            <w:vAlign w:val="center"/>
          </w:tcPr>
          <w:p w14:paraId="00E9C98A" w14:textId="70A450A4" w:rsidR="00884D6A" w:rsidRPr="00E51A14" w:rsidRDefault="008A36FA" w:rsidP="00233EB2">
            <w:pPr>
              <w:pStyle w:val="ConsPlusNormal"/>
              <w:spacing w:after="120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E51A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Цены за единицы </w:t>
            </w:r>
            <w:r>
              <w:rPr>
                <w:rFonts w:ascii="Times New Roman" w:hAnsi="Times New Roman"/>
                <w:sz w:val="26"/>
                <w:szCs w:val="26"/>
              </w:rPr>
              <w:t>услуги</w:t>
            </w:r>
            <w:r w:rsidRPr="00E51A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 указаны в Приложении 1</w:t>
            </w:r>
          </w:p>
        </w:tc>
        <w:tc>
          <w:tcPr>
            <w:tcW w:w="3032" w:type="dxa"/>
            <w:vAlign w:val="center"/>
          </w:tcPr>
          <w:p w14:paraId="23E567CF" w14:textId="747A6472" w:rsidR="00884D6A" w:rsidRPr="00E51A14" w:rsidRDefault="00E51A14" w:rsidP="00233EB2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1A14">
              <w:rPr>
                <w:rFonts w:ascii="Times New Roman" w:hAnsi="Times New Roman" w:cs="Times New Roman"/>
                <w:sz w:val="26"/>
                <w:szCs w:val="26"/>
              </w:rPr>
              <w:t xml:space="preserve">«17» августа 2026 года </w:t>
            </w:r>
            <w:r w:rsidRPr="00E51A14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12:51:26 </w:t>
            </w:r>
            <w:r w:rsidR="006A1B76" w:rsidRPr="00E51A14">
              <w:rPr>
                <w:rFonts w:ascii="Times New Roman" w:hAnsi="Times New Roman" w:cs="Times New Roman"/>
                <w:sz w:val="26"/>
                <w:szCs w:val="26"/>
              </w:rPr>
              <w:t>(время московское)</w:t>
            </w:r>
          </w:p>
        </w:tc>
      </w:tr>
    </w:tbl>
    <w:p w14:paraId="431419A2" w14:textId="77777777" w:rsidR="00884D6A" w:rsidRPr="00B90E53" w:rsidRDefault="00884D6A" w:rsidP="00884D6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5284413" w14:textId="16317AC6" w:rsidR="00884D6A" w:rsidRPr="00B90E53" w:rsidRDefault="00884D6A" w:rsidP="00884D6A">
      <w:pPr>
        <w:pStyle w:val="ConsPlusNormal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90E53">
        <w:rPr>
          <w:rFonts w:ascii="Times New Roman" w:hAnsi="Times New Roman" w:cs="Times New Roman"/>
          <w:sz w:val="28"/>
          <w:szCs w:val="28"/>
        </w:rPr>
        <w:t>Количество баллов по критерию оценки «</w:t>
      </w:r>
      <w:r w:rsidR="006A1B76" w:rsidRPr="00B90E53">
        <w:rPr>
          <w:rFonts w:ascii="Times New Roman" w:hAnsi="Times New Roman" w:cs="Times New Roman"/>
          <w:sz w:val="28"/>
          <w:szCs w:val="28"/>
        </w:rPr>
        <w:t>цена договора</w:t>
      </w:r>
      <w:r w:rsidRPr="00B90E53">
        <w:rPr>
          <w:rFonts w:ascii="Times New Roman" w:hAnsi="Times New Roman" w:cs="Times New Roman"/>
          <w:sz w:val="28"/>
          <w:szCs w:val="28"/>
        </w:rPr>
        <w:t>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</w:t>
      </w:r>
    </w:p>
    <w:p w14:paraId="78DDE9AE" w14:textId="77777777" w:rsidR="006A1B76" w:rsidRPr="00941352" w:rsidRDefault="006A1B76" w:rsidP="00884D6A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  <w:sectPr w:rsidR="006A1B76" w:rsidRPr="00941352" w:rsidSect="009708C1">
          <w:footerReference w:type="default" r:id="rId11"/>
          <w:footerReference w:type="first" r:id="rId12"/>
          <w:pgSz w:w="11906" w:h="16838"/>
          <w:pgMar w:top="426" w:right="851" w:bottom="1134" w:left="1418" w:header="709" w:footer="370" w:gutter="0"/>
          <w:pgNumType w:start="1"/>
          <w:cols w:space="708"/>
          <w:titlePg/>
          <w:docGrid w:linePitch="360"/>
        </w:sectPr>
      </w:pPr>
    </w:p>
    <w:tbl>
      <w:tblPr>
        <w:tblW w:w="4781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5"/>
        <w:gridCol w:w="2433"/>
        <w:gridCol w:w="2552"/>
        <w:gridCol w:w="2551"/>
        <w:gridCol w:w="2552"/>
        <w:gridCol w:w="2411"/>
      </w:tblGrid>
      <w:tr w:rsidR="00222D9E" w:rsidRPr="00B90E53" w14:paraId="6F90B5D4" w14:textId="77777777" w:rsidTr="00222D9E">
        <w:trPr>
          <w:trHeight w:val="1261"/>
          <w:jc w:val="center"/>
        </w:trPr>
        <w:tc>
          <w:tcPr>
            <w:tcW w:w="20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E8CD01" w14:textId="77777777" w:rsidR="006A1B76" w:rsidRPr="00B90E53" w:rsidRDefault="006A1B76" w:rsidP="00233EB2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90E5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Наименование критерия (значимость (вес) критерия)</w:t>
            </w:r>
          </w:p>
        </w:tc>
        <w:tc>
          <w:tcPr>
            <w:tcW w:w="1249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0D76BC" w14:textId="16A07219" w:rsidR="006A1B76" w:rsidRPr="00B90E53" w:rsidRDefault="006A1B76" w:rsidP="00233EB2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90E53">
              <w:rPr>
                <w:rFonts w:ascii="Times New Roman" w:hAnsi="Times New Roman" w:cs="Times New Roman"/>
                <w:b/>
                <w:sz w:val="26"/>
                <w:szCs w:val="26"/>
              </w:rPr>
              <w:t>Участники закупки или номера заявок участников на ЭТП/баллы, присвоенные заявкам участников закупки с учетом значимости (веса) критерия</w:t>
            </w:r>
          </w:p>
        </w:tc>
      </w:tr>
      <w:tr w:rsidR="00182241" w:rsidRPr="00182241" w14:paraId="18DC5795" w14:textId="77777777" w:rsidTr="00222D9E">
        <w:trPr>
          <w:jc w:val="center"/>
        </w:trPr>
        <w:tc>
          <w:tcPr>
            <w:tcW w:w="20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9C7450" w14:textId="77777777" w:rsidR="00222D9E" w:rsidRPr="00B90E53" w:rsidRDefault="00222D9E" w:rsidP="00233EB2">
            <w:pPr>
              <w:spacing w:after="0" w:line="264" w:lineRule="auto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9D7751" w14:textId="5DB771BE" w:rsidR="00222D9E" w:rsidRPr="00B90E53" w:rsidRDefault="00222D9E" w:rsidP="00D56C8E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90E53">
              <w:rPr>
                <w:rFonts w:ascii="Times New Roman" w:hAnsi="Times New Roman" w:cs="Times New Roman"/>
                <w:b/>
                <w:sz w:val="26"/>
                <w:szCs w:val="26"/>
              </w:rPr>
              <w:t>№1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4B446E" w14:textId="6186FDDE" w:rsidR="00222D9E" w:rsidRPr="00B90E53" w:rsidRDefault="00222D9E" w:rsidP="00D56C8E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90E53">
              <w:rPr>
                <w:rFonts w:ascii="Times New Roman" w:hAnsi="Times New Roman" w:cs="Times New Roman"/>
                <w:b/>
                <w:sz w:val="26"/>
                <w:szCs w:val="26"/>
              </w:rPr>
              <w:t>№2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C66645" w14:textId="4837B4CF" w:rsidR="00222D9E" w:rsidRPr="00B90E53" w:rsidRDefault="00222D9E" w:rsidP="00D56C8E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90E53">
              <w:rPr>
                <w:rFonts w:ascii="Times New Roman" w:hAnsi="Times New Roman" w:cs="Times New Roman"/>
                <w:b/>
                <w:sz w:val="26"/>
                <w:szCs w:val="26"/>
              </w:rPr>
              <w:t>№3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D88074" w14:textId="018B8DB9" w:rsidR="00222D9E" w:rsidRPr="00B90E53" w:rsidRDefault="00222D9E" w:rsidP="00D56C8E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90E53">
              <w:rPr>
                <w:rFonts w:ascii="Times New Roman" w:hAnsi="Times New Roman" w:cs="Times New Roman"/>
                <w:b/>
                <w:sz w:val="26"/>
                <w:szCs w:val="26"/>
              </w:rPr>
              <w:t>№4</w:t>
            </w:r>
          </w:p>
        </w:tc>
        <w:tc>
          <w:tcPr>
            <w:tcW w:w="2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28A8B1" w14:textId="1B4E3F1F" w:rsidR="00222D9E" w:rsidRPr="00D56C8E" w:rsidRDefault="00222D9E" w:rsidP="00D56C8E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b/>
                <w:sz w:val="26"/>
                <w:szCs w:val="26"/>
              </w:rPr>
              <w:t>№5</w:t>
            </w:r>
          </w:p>
        </w:tc>
      </w:tr>
      <w:tr w:rsidR="00182241" w:rsidRPr="00182241" w14:paraId="37C091A1" w14:textId="77777777" w:rsidTr="00222D9E">
        <w:trPr>
          <w:jc w:val="center"/>
        </w:trPr>
        <w:tc>
          <w:tcPr>
            <w:tcW w:w="20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18BB54" w14:textId="77777777" w:rsidR="00222D9E" w:rsidRPr="00B90E53" w:rsidRDefault="00222D9E" w:rsidP="00233EB2">
            <w:pPr>
              <w:spacing w:after="0" w:line="264" w:lineRule="auto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697770" w14:textId="77777777" w:rsidR="00222D9E" w:rsidRPr="00182241" w:rsidRDefault="00222D9E" w:rsidP="006A1B76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баллы</w:t>
            </w:r>
          </w:p>
          <w:p w14:paraId="330AB9DC" w14:textId="2317AB1A" w:rsidR="00222D9E" w:rsidRPr="00182241" w:rsidRDefault="00222D9E" w:rsidP="006A1B76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 учетом веса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5351AD" w14:textId="77777777" w:rsidR="00222D9E" w:rsidRPr="00182241" w:rsidRDefault="00222D9E" w:rsidP="006A1B76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баллы</w:t>
            </w:r>
          </w:p>
          <w:p w14:paraId="607A819F" w14:textId="08712B99" w:rsidR="00222D9E" w:rsidRPr="00182241" w:rsidRDefault="00222D9E" w:rsidP="006A1B76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 учетом веса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95365C" w14:textId="77777777" w:rsidR="00222D9E" w:rsidRPr="00182241" w:rsidRDefault="00222D9E" w:rsidP="006A1B76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баллы</w:t>
            </w:r>
          </w:p>
          <w:p w14:paraId="4FDEA6D1" w14:textId="76531054" w:rsidR="00222D9E" w:rsidRPr="00182241" w:rsidRDefault="00222D9E" w:rsidP="006A1B76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 учетом веса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DAD9F8" w14:textId="77777777" w:rsidR="00222D9E" w:rsidRPr="00182241" w:rsidRDefault="00222D9E" w:rsidP="006A1B76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баллы</w:t>
            </w:r>
          </w:p>
          <w:p w14:paraId="30209C3C" w14:textId="3FE8D244" w:rsidR="00222D9E" w:rsidRPr="00182241" w:rsidRDefault="00222D9E" w:rsidP="006A1B76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 учетом веса</w:t>
            </w:r>
          </w:p>
        </w:tc>
        <w:tc>
          <w:tcPr>
            <w:tcW w:w="2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F09E9C" w14:textId="77777777" w:rsidR="00222D9E" w:rsidRPr="00182241" w:rsidRDefault="00222D9E" w:rsidP="00233EB2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баллы</w:t>
            </w:r>
          </w:p>
          <w:p w14:paraId="2A130C03" w14:textId="7C53234E" w:rsidR="00222D9E" w:rsidRPr="00182241" w:rsidRDefault="00222D9E" w:rsidP="00222D9E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 учетом веса</w:t>
            </w:r>
          </w:p>
        </w:tc>
      </w:tr>
      <w:tr w:rsidR="00182241" w:rsidRPr="00182241" w14:paraId="7FF616FC" w14:textId="77777777" w:rsidTr="00222D9E">
        <w:trPr>
          <w:jc w:val="center"/>
        </w:trPr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9F8C5A" w14:textId="7D66D4B7" w:rsidR="00222D9E" w:rsidRPr="00182241" w:rsidRDefault="00222D9E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b/>
                <w:sz w:val="26"/>
                <w:szCs w:val="26"/>
              </w:rPr>
              <w:t>Цена договора (100,00% )</w:t>
            </w: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67D1EA" w14:textId="5CB4A67B" w:rsidR="00222D9E" w:rsidRPr="00182241" w:rsidRDefault="00182241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sz w:val="26"/>
                <w:szCs w:val="26"/>
              </w:rPr>
              <w:t>59,94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AFF827" w14:textId="10754268" w:rsidR="00222D9E" w:rsidRPr="00182241" w:rsidRDefault="00182241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sz w:val="26"/>
                <w:szCs w:val="26"/>
              </w:rPr>
              <w:t>63,58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076519" w14:textId="7CDCD993" w:rsidR="00222D9E" w:rsidRPr="00182241" w:rsidRDefault="00182241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  <w:r w:rsidR="00222D9E" w:rsidRPr="00182241">
              <w:rPr>
                <w:rFonts w:ascii="Times New Roman" w:hAnsi="Times New Roman" w:cs="Times New Roman"/>
                <w:sz w:val="26"/>
                <w:szCs w:val="26"/>
              </w:rPr>
              <w:t>,00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779065" w14:textId="3A9511A9" w:rsidR="00222D9E" w:rsidRPr="00182241" w:rsidRDefault="00182241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sz w:val="26"/>
                <w:szCs w:val="26"/>
              </w:rPr>
              <w:t>97,54</w:t>
            </w:r>
          </w:p>
        </w:tc>
        <w:tc>
          <w:tcPr>
            <w:tcW w:w="2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5F0956" w14:textId="39254251" w:rsidR="00222D9E" w:rsidRPr="00182241" w:rsidRDefault="00182241" w:rsidP="00222D9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sz w:val="26"/>
                <w:szCs w:val="26"/>
              </w:rPr>
              <w:t>64,02</w:t>
            </w:r>
          </w:p>
        </w:tc>
      </w:tr>
      <w:tr w:rsidR="00182241" w:rsidRPr="00182241" w14:paraId="6F5A1B93" w14:textId="77777777" w:rsidTr="00222D9E">
        <w:trPr>
          <w:jc w:val="center"/>
        </w:trPr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E80AEE" w14:textId="77777777" w:rsidR="00222D9E" w:rsidRPr="00182241" w:rsidRDefault="00222D9E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Значение деловой репутации (балл)</w:t>
            </w: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468886" w14:textId="1F4CBB73" w:rsidR="00222D9E" w:rsidRPr="00182241" w:rsidRDefault="00222D9E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sz w:val="26"/>
                <w:szCs w:val="26"/>
              </w:rPr>
              <w:t>0,00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50E48E" w14:textId="7899BD02" w:rsidR="00222D9E" w:rsidRPr="00182241" w:rsidRDefault="00222D9E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sz w:val="26"/>
                <w:szCs w:val="26"/>
              </w:rPr>
              <w:t>0,00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37B464" w14:textId="005420C4" w:rsidR="00222D9E" w:rsidRPr="00182241" w:rsidRDefault="00222D9E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sz w:val="26"/>
                <w:szCs w:val="26"/>
              </w:rPr>
              <w:t>0,00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0E55DD" w14:textId="57AADF50" w:rsidR="00222D9E" w:rsidRPr="00182241" w:rsidRDefault="00222D9E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sz w:val="26"/>
                <w:szCs w:val="26"/>
              </w:rPr>
              <w:t>0,00</w:t>
            </w:r>
          </w:p>
        </w:tc>
        <w:tc>
          <w:tcPr>
            <w:tcW w:w="2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598BEE" w14:textId="1A3192EA" w:rsidR="00222D9E" w:rsidRPr="00182241" w:rsidRDefault="00182241" w:rsidP="00222D9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222D9E" w:rsidRPr="00182241">
              <w:rPr>
                <w:rFonts w:ascii="Times New Roman" w:hAnsi="Times New Roman" w:cs="Times New Roman"/>
                <w:sz w:val="26"/>
                <w:szCs w:val="26"/>
              </w:rPr>
              <w:t>,00</w:t>
            </w:r>
          </w:p>
        </w:tc>
      </w:tr>
      <w:tr w:rsidR="00182241" w:rsidRPr="00182241" w14:paraId="5D6B2914" w14:textId="77777777" w:rsidTr="00222D9E">
        <w:trPr>
          <w:jc w:val="center"/>
        </w:trPr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E0C8D1" w14:textId="77777777" w:rsidR="00222D9E" w:rsidRPr="00182241" w:rsidRDefault="00222D9E" w:rsidP="00E17C83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Уровень обеспеченности финансовыми ресурсами</w:t>
            </w: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CE890A" w14:textId="2BD363AC" w:rsidR="00222D9E" w:rsidRPr="00182241" w:rsidRDefault="00182241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222D9E" w:rsidRPr="00182241">
              <w:rPr>
                <w:rFonts w:ascii="Times New Roman" w:hAnsi="Times New Roman" w:cs="Times New Roman"/>
                <w:sz w:val="26"/>
                <w:szCs w:val="26"/>
              </w:rPr>
              <w:t>,00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A8FFB2" w14:textId="7F76160A" w:rsidR="00222D9E" w:rsidRPr="00182241" w:rsidRDefault="00182241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222D9E" w:rsidRPr="00182241">
              <w:rPr>
                <w:rFonts w:ascii="Times New Roman" w:hAnsi="Times New Roman" w:cs="Times New Roman"/>
                <w:sz w:val="26"/>
                <w:szCs w:val="26"/>
              </w:rPr>
              <w:t>,00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8CE640" w14:textId="2801BA52" w:rsidR="00222D9E" w:rsidRPr="00182241" w:rsidRDefault="00222D9E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sz w:val="26"/>
                <w:szCs w:val="26"/>
              </w:rPr>
              <w:t>0,00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C10DD4" w14:textId="6555ABF6" w:rsidR="00222D9E" w:rsidRPr="00182241" w:rsidRDefault="00222D9E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sz w:val="26"/>
                <w:szCs w:val="26"/>
              </w:rPr>
              <w:t>0,00</w:t>
            </w:r>
          </w:p>
        </w:tc>
        <w:tc>
          <w:tcPr>
            <w:tcW w:w="2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D93FA3" w14:textId="37D84CDD" w:rsidR="00222D9E" w:rsidRPr="00182241" w:rsidRDefault="00222D9E" w:rsidP="00222D9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sz w:val="26"/>
                <w:szCs w:val="26"/>
              </w:rPr>
              <w:t>0,00</w:t>
            </w:r>
          </w:p>
        </w:tc>
      </w:tr>
      <w:tr w:rsidR="00182241" w:rsidRPr="00182241" w14:paraId="45525655" w14:textId="77777777" w:rsidTr="00222D9E">
        <w:trPr>
          <w:jc w:val="center"/>
        </w:trPr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13CE70" w14:textId="77777777" w:rsidR="00222D9E" w:rsidRPr="00182241" w:rsidRDefault="00222D9E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Итоговый рейтинг заявки (итоговый балл)</w:t>
            </w: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94B138" w14:textId="4E1047FC" w:rsidR="00222D9E" w:rsidRPr="00182241" w:rsidRDefault="00182241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b/>
                <w:sz w:val="26"/>
                <w:szCs w:val="26"/>
              </w:rPr>
              <w:t>54,94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0E65AA" w14:textId="54A4FF0F" w:rsidR="00222D9E" w:rsidRPr="00182241" w:rsidRDefault="00182241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b/>
                <w:sz w:val="26"/>
                <w:szCs w:val="26"/>
              </w:rPr>
              <w:t>58,58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7CA3B8" w14:textId="66415B9F" w:rsidR="00222D9E" w:rsidRPr="00182241" w:rsidRDefault="00182241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b/>
                <w:sz w:val="26"/>
                <w:szCs w:val="26"/>
              </w:rPr>
              <w:t>100</w:t>
            </w:r>
            <w:r w:rsidR="00222D9E" w:rsidRPr="00182241">
              <w:rPr>
                <w:rFonts w:ascii="Times New Roman" w:hAnsi="Times New Roman" w:cs="Times New Roman"/>
                <w:b/>
                <w:sz w:val="26"/>
                <w:szCs w:val="26"/>
              </w:rPr>
              <w:t>,00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42D268" w14:textId="2B59B522" w:rsidR="00222D9E" w:rsidRPr="00182241" w:rsidRDefault="00182241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b/>
                <w:sz w:val="26"/>
                <w:szCs w:val="26"/>
              </w:rPr>
              <w:t>97,54</w:t>
            </w:r>
          </w:p>
        </w:tc>
        <w:tc>
          <w:tcPr>
            <w:tcW w:w="2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C9EB3E" w14:textId="7D60A24A" w:rsidR="00222D9E" w:rsidRPr="00182241" w:rsidRDefault="00182241" w:rsidP="00222D9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2241">
              <w:rPr>
                <w:rFonts w:ascii="Times New Roman" w:hAnsi="Times New Roman" w:cs="Times New Roman"/>
                <w:b/>
                <w:sz w:val="26"/>
                <w:szCs w:val="26"/>
              </w:rPr>
              <w:t>64,02</w:t>
            </w:r>
          </w:p>
        </w:tc>
      </w:tr>
    </w:tbl>
    <w:p w14:paraId="4681A599" w14:textId="77777777" w:rsidR="001505DF" w:rsidRPr="00941352" w:rsidRDefault="001505DF" w:rsidP="00AF42CD">
      <w:pPr>
        <w:pStyle w:val="ConsPlusNormal"/>
        <w:spacing w:before="120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</w:rPr>
        <w:sectPr w:rsidR="001505DF" w:rsidRPr="00941352" w:rsidSect="006A1B76">
          <w:pgSz w:w="16838" w:h="11906" w:orient="landscape"/>
          <w:pgMar w:top="1418" w:right="426" w:bottom="851" w:left="1134" w:header="709" w:footer="370" w:gutter="0"/>
          <w:pgNumType w:start="1"/>
          <w:cols w:space="708"/>
          <w:titlePg/>
          <w:docGrid w:linePitch="360"/>
        </w:sectPr>
      </w:pPr>
    </w:p>
    <w:p w14:paraId="72F2DD1B" w14:textId="0832A688" w:rsidR="00884D6A" w:rsidRDefault="00884D6A" w:rsidP="00884D6A">
      <w:pPr>
        <w:pStyle w:val="ConsPlusNormal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C5E9A">
        <w:rPr>
          <w:rFonts w:ascii="Times New Roman" w:hAnsi="Times New Roman" w:cs="Times New Roman"/>
          <w:sz w:val="28"/>
          <w:szCs w:val="28"/>
        </w:rPr>
        <w:lastRenderedPageBreak/>
        <w:t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</w:t>
      </w:r>
    </w:p>
    <w:p w14:paraId="1A2B6415" w14:textId="77777777" w:rsidR="00F7452E" w:rsidRPr="002C5E9A" w:rsidRDefault="00F7452E" w:rsidP="00F7452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96"/>
        <w:gridCol w:w="2268"/>
        <w:gridCol w:w="2780"/>
        <w:gridCol w:w="2890"/>
      </w:tblGrid>
      <w:tr w:rsidR="002C5E9A" w:rsidRPr="002C5E9A" w14:paraId="767E20A0" w14:textId="77777777" w:rsidTr="00233EB2">
        <w:tc>
          <w:tcPr>
            <w:tcW w:w="1696" w:type="dxa"/>
          </w:tcPr>
          <w:p w14:paraId="6A193CA8" w14:textId="77777777" w:rsidR="00884D6A" w:rsidRPr="002C5E9A" w:rsidRDefault="00884D6A" w:rsidP="00233E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5E9A">
              <w:rPr>
                <w:rFonts w:ascii="Times New Roman" w:hAnsi="Times New Roman" w:cs="Times New Roman"/>
                <w:b/>
                <w:sz w:val="26"/>
                <w:szCs w:val="26"/>
              </w:rPr>
              <w:t>Место (порядковый номер)</w:t>
            </w:r>
          </w:p>
        </w:tc>
        <w:tc>
          <w:tcPr>
            <w:tcW w:w="2268" w:type="dxa"/>
          </w:tcPr>
          <w:p w14:paraId="6538EFF1" w14:textId="77777777" w:rsidR="00884D6A" w:rsidRPr="002C5E9A" w:rsidRDefault="00884D6A" w:rsidP="00233E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5E9A">
              <w:rPr>
                <w:rFonts w:ascii="Times New Roman" w:hAnsi="Times New Roman" w:cs="Times New Roman"/>
                <w:b/>
                <w:sz w:val="26"/>
                <w:szCs w:val="26"/>
              </w:rPr>
              <w:t>Рег. N заявки на ЭТП</w:t>
            </w:r>
          </w:p>
        </w:tc>
        <w:tc>
          <w:tcPr>
            <w:tcW w:w="2780" w:type="dxa"/>
          </w:tcPr>
          <w:p w14:paraId="5459D481" w14:textId="77777777" w:rsidR="00884D6A" w:rsidRPr="002C5E9A" w:rsidRDefault="00884D6A" w:rsidP="00233E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5E9A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участника закупки</w:t>
            </w:r>
          </w:p>
        </w:tc>
        <w:tc>
          <w:tcPr>
            <w:tcW w:w="2890" w:type="dxa"/>
          </w:tcPr>
          <w:p w14:paraId="153A3E8B" w14:textId="77777777" w:rsidR="00884D6A" w:rsidRPr="002C5E9A" w:rsidRDefault="00884D6A" w:rsidP="00233E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5E9A">
              <w:rPr>
                <w:rFonts w:ascii="Times New Roman" w:hAnsi="Times New Roman" w:cs="Times New Roman"/>
                <w:b/>
                <w:sz w:val="26"/>
                <w:szCs w:val="26"/>
              </w:rPr>
              <w:t>Сведения о ценовом предложении участника закупки</w:t>
            </w:r>
          </w:p>
        </w:tc>
      </w:tr>
      <w:tr w:rsidR="002C5E9A" w:rsidRPr="002C5E9A" w14:paraId="7236472B" w14:textId="77777777" w:rsidTr="00233EB2">
        <w:trPr>
          <w:trHeight w:val="828"/>
        </w:trPr>
        <w:tc>
          <w:tcPr>
            <w:tcW w:w="1696" w:type="dxa"/>
            <w:vAlign w:val="center"/>
          </w:tcPr>
          <w:p w14:paraId="5FB69AED" w14:textId="77777777" w:rsidR="00884D6A" w:rsidRPr="002C5E9A" w:rsidRDefault="00884D6A" w:rsidP="00233E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5E9A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14:paraId="7B625939" w14:textId="2FB45917" w:rsidR="00884D6A" w:rsidRPr="002C5E9A" w:rsidRDefault="00D90EE1" w:rsidP="002C5E9A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5E9A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2C5E9A" w:rsidRPr="002C5E9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780" w:type="dxa"/>
            <w:tcBorders>
              <w:bottom w:val="nil"/>
            </w:tcBorders>
            <w:vAlign w:val="center"/>
          </w:tcPr>
          <w:p w14:paraId="0934CAE8" w14:textId="322170F4" w:rsidR="00884D6A" w:rsidRPr="002C5E9A" w:rsidRDefault="00D56C8E" w:rsidP="002C5E9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890" w:type="dxa"/>
            <w:vAlign w:val="center"/>
          </w:tcPr>
          <w:p w14:paraId="4958E42C" w14:textId="22F4C42A" w:rsidR="00884D6A" w:rsidRPr="002C5E9A" w:rsidRDefault="00EB2414" w:rsidP="00EB241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1A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Цены за единицы </w:t>
            </w:r>
            <w:r>
              <w:rPr>
                <w:rFonts w:ascii="Times New Roman" w:hAnsi="Times New Roman"/>
                <w:sz w:val="26"/>
                <w:szCs w:val="26"/>
              </w:rPr>
              <w:t>услуги</w:t>
            </w:r>
            <w:r w:rsidRPr="00E51A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 указаны в Приложении</w:t>
            </w:r>
            <w:r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 </w:t>
            </w:r>
            <w:r w:rsidRPr="00E51A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1</w:t>
            </w:r>
          </w:p>
        </w:tc>
      </w:tr>
      <w:tr w:rsidR="002C5E9A" w:rsidRPr="002C5E9A" w14:paraId="7DEFCCA1" w14:textId="77777777" w:rsidTr="00233EB2">
        <w:trPr>
          <w:trHeight w:val="828"/>
        </w:trPr>
        <w:tc>
          <w:tcPr>
            <w:tcW w:w="1696" w:type="dxa"/>
            <w:vAlign w:val="center"/>
          </w:tcPr>
          <w:p w14:paraId="27553F00" w14:textId="77777777" w:rsidR="00884D6A" w:rsidRPr="002C5E9A" w:rsidRDefault="00884D6A" w:rsidP="00233E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5E9A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14:paraId="0C5E9894" w14:textId="6CEFC965" w:rsidR="00884D6A" w:rsidRPr="002C5E9A" w:rsidRDefault="00D90EE1" w:rsidP="002C5E9A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5E9A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2C5E9A" w:rsidRPr="002C5E9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780" w:type="dxa"/>
            <w:vAlign w:val="center"/>
          </w:tcPr>
          <w:p w14:paraId="17EA599B" w14:textId="7404CFCB" w:rsidR="00884D6A" w:rsidRPr="002C5E9A" w:rsidRDefault="00D56C8E" w:rsidP="002C5E9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890" w:type="dxa"/>
            <w:vAlign w:val="center"/>
          </w:tcPr>
          <w:p w14:paraId="147C41AA" w14:textId="1B5B5E0E" w:rsidR="00884D6A" w:rsidRPr="002C5E9A" w:rsidRDefault="00EB2414" w:rsidP="00233EB2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1A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Цены за единицы </w:t>
            </w:r>
            <w:r>
              <w:rPr>
                <w:rFonts w:ascii="Times New Roman" w:hAnsi="Times New Roman"/>
                <w:sz w:val="26"/>
                <w:szCs w:val="26"/>
              </w:rPr>
              <w:t>услуги</w:t>
            </w:r>
            <w:r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 указаны в Приложении </w:t>
            </w:r>
            <w:r w:rsidRPr="00E51A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1</w:t>
            </w:r>
          </w:p>
        </w:tc>
      </w:tr>
      <w:tr w:rsidR="002C5E9A" w:rsidRPr="002C5E9A" w14:paraId="703F39D7" w14:textId="77777777" w:rsidTr="00233EB2">
        <w:trPr>
          <w:trHeight w:val="828"/>
        </w:trPr>
        <w:tc>
          <w:tcPr>
            <w:tcW w:w="1696" w:type="dxa"/>
            <w:vAlign w:val="center"/>
          </w:tcPr>
          <w:p w14:paraId="20C3BCD9" w14:textId="32EFBA58" w:rsidR="00814F83" w:rsidRPr="002C5E9A" w:rsidRDefault="00814F83" w:rsidP="00233E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5E9A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14:paraId="1030A222" w14:textId="3975F043" w:rsidR="00814F83" w:rsidRPr="002C5E9A" w:rsidRDefault="00D90EE1" w:rsidP="002C5E9A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5E9A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2C5E9A" w:rsidRPr="002C5E9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780" w:type="dxa"/>
            <w:vAlign w:val="center"/>
          </w:tcPr>
          <w:p w14:paraId="34C8A8E6" w14:textId="6C384291" w:rsidR="002C5E9A" w:rsidRPr="002C5E9A" w:rsidRDefault="00D56C8E" w:rsidP="00D90EE1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890" w:type="dxa"/>
            <w:vAlign w:val="center"/>
          </w:tcPr>
          <w:p w14:paraId="11046263" w14:textId="490D7D16" w:rsidR="00814F83" w:rsidRPr="002C5E9A" w:rsidRDefault="00EB2414" w:rsidP="00233EB2">
            <w:pPr>
              <w:pStyle w:val="ConsPlusNormal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E51A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Цены за единицы </w:t>
            </w:r>
            <w:r>
              <w:rPr>
                <w:rFonts w:ascii="Times New Roman" w:hAnsi="Times New Roman"/>
                <w:sz w:val="26"/>
                <w:szCs w:val="26"/>
              </w:rPr>
              <w:t>услуги</w:t>
            </w:r>
            <w:r w:rsidRPr="00E51A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 указаны в Приложении</w:t>
            </w:r>
            <w:r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 </w:t>
            </w:r>
            <w:r w:rsidRPr="00E51A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1</w:t>
            </w:r>
          </w:p>
        </w:tc>
      </w:tr>
      <w:tr w:rsidR="002C5E9A" w:rsidRPr="002C5E9A" w14:paraId="0022F95A" w14:textId="77777777" w:rsidTr="00233EB2">
        <w:trPr>
          <w:trHeight w:val="828"/>
        </w:trPr>
        <w:tc>
          <w:tcPr>
            <w:tcW w:w="1696" w:type="dxa"/>
            <w:vAlign w:val="center"/>
          </w:tcPr>
          <w:p w14:paraId="7526D4A2" w14:textId="4D0F911E" w:rsidR="00814F83" w:rsidRPr="002C5E9A" w:rsidRDefault="00814F83" w:rsidP="00233E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5E9A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268" w:type="dxa"/>
            <w:vAlign w:val="center"/>
          </w:tcPr>
          <w:p w14:paraId="6DB8462E" w14:textId="3307717C" w:rsidR="00814F83" w:rsidRPr="002C5E9A" w:rsidRDefault="00D90EE1" w:rsidP="002C5E9A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5E9A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2C5E9A" w:rsidRPr="002C5E9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780" w:type="dxa"/>
            <w:vAlign w:val="center"/>
          </w:tcPr>
          <w:p w14:paraId="51695250" w14:textId="2F71FF71" w:rsidR="00814F83" w:rsidRPr="002C5E9A" w:rsidRDefault="00D56C8E" w:rsidP="002C5E9A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890" w:type="dxa"/>
            <w:vAlign w:val="center"/>
          </w:tcPr>
          <w:p w14:paraId="5087ADCA" w14:textId="6C042A19" w:rsidR="00814F83" w:rsidRPr="002C5E9A" w:rsidRDefault="00EB2414" w:rsidP="00233EB2">
            <w:pPr>
              <w:pStyle w:val="ConsPlusNormal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E51A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Цены за единицы </w:t>
            </w:r>
            <w:r>
              <w:rPr>
                <w:rFonts w:ascii="Times New Roman" w:hAnsi="Times New Roman"/>
                <w:sz w:val="26"/>
                <w:szCs w:val="26"/>
              </w:rPr>
              <w:t>услуги</w:t>
            </w:r>
            <w:r w:rsidRPr="00E51A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 указаны в Приложении</w:t>
            </w:r>
            <w:r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 </w:t>
            </w:r>
            <w:r w:rsidRPr="00E51A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1</w:t>
            </w:r>
          </w:p>
        </w:tc>
      </w:tr>
      <w:tr w:rsidR="002C5E9A" w:rsidRPr="002C5E9A" w14:paraId="2DDFAF5B" w14:textId="77777777" w:rsidTr="00233EB2">
        <w:trPr>
          <w:trHeight w:val="828"/>
        </w:trPr>
        <w:tc>
          <w:tcPr>
            <w:tcW w:w="1696" w:type="dxa"/>
            <w:vAlign w:val="center"/>
          </w:tcPr>
          <w:p w14:paraId="1989AAE5" w14:textId="7B9CF30F" w:rsidR="00814F83" w:rsidRPr="002C5E9A" w:rsidRDefault="00814F83" w:rsidP="00233E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5E9A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268" w:type="dxa"/>
            <w:vAlign w:val="center"/>
          </w:tcPr>
          <w:p w14:paraId="516DE22A" w14:textId="7866BA6F" w:rsidR="00814F83" w:rsidRPr="002C5E9A" w:rsidRDefault="00D90EE1" w:rsidP="00D90EE1">
            <w:pPr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5E9A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2C5E9A" w:rsidRPr="002C5E9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780" w:type="dxa"/>
            <w:vAlign w:val="center"/>
          </w:tcPr>
          <w:p w14:paraId="7F8A5054" w14:textId="0F4DF2DC" w:rsidR="00814F83" w:rsidRPr="002C5E9A" w:rsidRDefault="00D56C8E" w:rsidP="002C5E9A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890" w:type="dxa"/>
            <w:vAlign w:val="center"/>
          </w:tcPr>
          <w:p w14:paraId="78389601" w14:textId="55D2A8C1" w:rsidR="00814F83" w:rsidRPr="002C5E9A" w:rsidRDefault="00EB2414" w:rsidP="00233EB2">
            <w:pPr>
              <w:pStyle w:val="ConsPlusNormal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E51A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Цены за единицы </w:t>
            </w:r>
            <w:r>
              <w:rPr>
                <w:rFonts w:ascii="Times New Roman" w:hAnsi="Times New Roman"/>
                <w:sz w:val="26"/>
                <w:szCs w:val="26"/>
              </w:rPr>
              <w:t>услуги</w:t>
            </w:r>
            <w:r w:rsidRPr="00E51A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 указаны в Приложении</w:t>
            </w:r>
            <w:r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 </w:t>
            </w:r>
            <w:r w:rsidRPr="00E51A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1</w:t>
            </w:r>
          </w:p>
        </w:tc>
      </w:tr>
    </w:tbl>
    <w:p w14:paraId="062F984A" w14:textId="77777777" w:rsidR="00884D6A" w:rsidRPr="00A00570" w:rsidRDefault="00884D6A" w:rsidP="00A00570">
      <w:pPr>
        <w:pStyle w:val="ConsPlusNormal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E687C80" w14:textId="2D7E9EFC" w:rsidR="00884D6A" w:rsidRPr="00A00570" w:rsidRDefault="00884D6A" w:rsidP="00A00570">
      <w:pPr>
        <w:pStyle w:val="afb"/>
        <w:widowControl w:val="0"/>
        <w:numPr>
          <w:ilvl w:val="0"/>
          <w:numId w:val="26"/>
        </w:numPr>
        <w:ind w:left="0" w:firstLine="0"/>
        <w:jc w:val="both"/>
        <w:rPr>
          <w:rFonts w:eastAsia="Calibri"/>
          <w:sz w:val="28"/>
          <w:szCs w:val="28"/>
        </w:rPr>
      </w:pPr>
      <w:r w:rsidRPr="00A00570">
        <w:rPr>
          <w:sz w:val="28"/>
          <w:szCs w:val="28"/>
        </w:rPr>
        <w:t xml:space="preserve">По результатам оценки и сопоставления заявок на участие в закупке закупочной комиссией принято решение признать победителем закупки участника, </w:t>
      </w:r>
      <w:r w:rsidRPr="00A00570">
        <w:rPr>
          <w:rFonts w:eastAsia="Calibri"/>
          <w:sz w:val="28"/>
          <w:szCs w:val="28"/>
        </w:rPr>
        <w:t xml:space="preserve">подавшего заявку с уникальным идентификационным номером </w:t>
      </w:r>
      <w:r w:rsidR="00A00570" w:rsidRPr="00A00570">
        <w:rPr>
          <w:rFonts w:eastAsia="Calibri"/>
          <w:sz w:val="28"/>
          <w:szCs w:val="28"/>
        </w:rPr>
        <w:t>3</w:t>
      </w:r>
      <w:r w:rsidRPr="00A00570">
        <w:rPr>
          <w:rFonts w:eastAsia="Calibri"/>
          <w:sz w:val="28"/>
          <w:szCs w:val="28"/>
        </w:rPr>
        <w:t>,</w:t>
      </w:r>
      <w:r w:rsidRPr="00A00570">
        <w:rPr>
          <w:sz w:val="28"/>
          <w:szCs w:val="28"/>
        </w:rPr>
        <w:t xml:space="preserve"> занявшего первое место, с ценовым предложением: </w:t>
      </w:r>
      <w:r w:rsidR="00A00570" w:rsidRPr="00A00570">
        <w:rPr>
          <w:sz w:val="28"/>
          <w:szCs w:val="28"/>
          <w:shd w:val="clear" w:color="auto" w:fill="FFFFFF"/>
        </w:rPr>
        <w:t xml:space="preserve">цены за единицы </w:t>
      </w:r>
      <w:r w:rsidR="00F7452E">
        <w:rPr>
          <w:sz w:val="28"/>
          <w:szCs w:val="28"/>
          <w:shd w:val="clear" w:color="auto" w:fill="FFFFFF"/>
        </w:rPr>
        <w:t>услуги</w:t>
      </w:r>
      <w:r w:rsidR="00A00570" w:rsidRPr="00A00570">
        <w:rPr>
          <w:sz w:val="28"/>
          <w:szCs w:val="28"/>
          <w:shd w:val="clear" w:color="auto" w:fill="FFFFFF"/>
        </w:rPr>
        <w:t xml:space="preserve"> указаны в приложении 1 к настоящему протоколу.</w:t>
      </w:r>
    </w:p>
    <w:p w14:paraId="461A0B40" w14:textId="15416321" w:rsidR="00884D6A" w:rsidRPr="00F7452E" w:rsidRDefault="00884D6A" w:rsidP="00A00570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104FF148" w14:textId="7E71308B" w:rsidR="00FE2C1D" w:rsidRPr="00CC119F" w:rsidRDefault="00682C2A" w:rsidP="00234A2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C11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</w:t>
      </w:r>
      <w:r w:rsidR="00FE2C1D" w:rsidRPr="00CC11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комиссия: </w:t>
      </w:r>
    </w:p>
    <w:p w14:paraId="65E81652" w14:textId="0B915DE3" w:rsidR="00FE2C1D" w:rsidRPr="00CC119F" w:rsidRDefault="00FE2C1D" w:rsidP="00234A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32687D"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</w:t>
      </w:r>
      <w:r w:rsidR="005906A2"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> 4 ЕОСЗ):</w:t>
      </w:r>
    </w:p>
    <w:p w14:paraId="13AD265A" w14:textId="77777777" w:rsidR="00FE2C1D" w:rsidRPr="00CC119F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74A50702" w14:textId="20FC5270" w:rsidR="00FE2C1D" w:rsidRPr="00CC119F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BD49BE"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0AE064" w14:textId="77777777" w:rsidR="00FE2C1D" w:rsidRPr="00CC119F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0E4F6886" w14:textId="511B0056" w:rsidR="00FE2C1D" w:rsidRPr="00CC119F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 допускать во время проведения </w:t>
      </w:r>
      <w:r w:rsidR="00BD49BE"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BD49BE"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BD49BE"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682C2A"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документацией</w:t>
      </w:r>
      <w:r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7698A77" w14:textId="6559A164" w:rsidR="00FE2C1D" w:rsidRPr="00CC119F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BD49BE"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BD49BE"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F1AA08" w14:textId="276CE43D" w:rsidR="00FE2C1D" w:rsidRPr="00CC119F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BD49BE"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</w:t>
      </w:r>
      <w:r w:rsidR="00682C2A"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проводимой закупке</w:t>
      </w:r>
      <w:r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BD49BE"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CC11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D4AF27" w14:textId="65DF8E9D" w:rsidR="00345086" w:rsidRPr="00CC119F" w:rsidRDefault="00345086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4C6EFB98" w14:textId="1D449833" w:rsidR="00F77F82" w:rsidRPr="00CC119F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6B8F8CA1" w14:textId="77777777" w:rsidR="00F77F82" w:rsidRPr="00CC119F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CC119F" w:rsidRPr="00CC119F" w14:paraId="7C5BAD23" w14:textId="77777777" w:rsidTr="00233EB2">
        <w:trPr>
          <w:jc w:val="center"/>
        </w:trPr>
        <w:tc>
          <w:tcPr>
            <w:tcW w:w="2610" w:type="pct"/>
            <w:hideMark/>
          </w:tcPr>
          <w:p w14:paraId="4BECAFCE" w14:textId="77777777" w:rsidR="00D90EE1" w:rsidRPr="00CC119F" w:rsidRDefault="00D90EE1" w:rsidP="00233EB2">
            <w:pPr>
              <w:rPr>
                <w:rFonts w:ascii="Times New Roman" w:hAnsi="Times New Roman"/>
                <w:sz w:val="28"/>
                <w:szCs w:val="28"/>
              </w:rPr>
            </w:pPr>
            <w:r w:rsidRPr="00CC119F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 xml:space="preserve">Главный специалист </w:t>
            </w:r>
            <w:r w:rsidRPr="00CC119F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группы по организации проведения закупок</w:t>
            </w:r>
          </w:p>
        </w:tc>
        <w:tc>
          <w:tcPr>
            <w:tcW w:w="2390" w:type="pct"/>
            <w:hideMark/>
          </w:tcPr>
          <w:p w14:paraId="522162AD" w14:textId="77777777" w:rsidR="00D90EE1" w:rsidRPr="00CC119F" w:rsidRDefault="00D90EE1" w:rsidP="00233EB2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C119F">
              <w:rPr>
                <w:rFonts w:ascii="Times New Roman" w:hAnsi="Times New Roman"/>
                <w:sz w:val="28"/>
                <w:szCs w:val="28"/>
              </w:rPr>
              <w:t>Н.В. Макарова</w:t>
            </w:r>
          </w:p>
          <w:p w14:paraId="65D375D1" w14:textId="77777777" w:rsidR="00D90EE1" w:rsidRPr="00CC119F" w:rsidRDefault="00D90EE1" w:rsidP="00233EB2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0A955B6" w14:textId="316C55CD" w:rsidR="00CC119F" w:rsidRDefault="00CC119F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58E4DBFE" w14:textId="77777777" w:rsidR="00CC119F" w:rsidRDefault="00CC119F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ectPr w:rsidR="00CC119F" w:rsidSect="001505DF">
          <w:pgSz w:w="11906" w:h="16838"/>
          <w:pgMar w:top="426" w:right="851" w:bottom="1134" w:left="1418" w:header="709" w:footer="370" w:gutter="0"/>
          <w:pgNumType w:start="1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br w:type="page"/>
      </w:r>
    </w:p>
    <w:p w14:paraId="3A41D136" w14:textId="77777777" w:rsidR="00CC119F" w:rsidRPr="00CC119F" w:rsidRDefault="00CC119F" w:rsidP="00CC119F">
      <w:pPr>
        <w:spacing w:after="0"/>
        <w:jc w:val="center"/>
        <w:rPr>
          <w:rFonts w:ascii="Times New Roman" w:hAnsi="Times New Roman"/>
          <w:b/>
          <w:sz w:val="28"/>
          <w:lang w:eastAsia="ar-SA"/>
        </w:rPr>
      </w:pPr>
      <w:r w:rsidRPr="00CC119F">
        <w:rPr>
          <w:rFonts w:ascii="Times New Roman" w:hAnsi="Times New Roman"/>
          <w:b/>
          <w:sz w:val="28"/>
          <w:lang w:eastAsia="ar-SA"/>
        </w:rPr>
        <w:lastRenderedPageBreak/>
        <w:t>Приложение №1</w:t>
      </w:r>
    </w:p>
    <w:p w14:paraId="371811B6" w14:textId="064C0FC3" w:rsidR="00CB2F3F" w:rsidRPr="00B7481B" w:rsidRDefault="00CC119F" w:rsidP="00CC119F">
      <w:pPr>
        <w:spacing w:after="0"/>
        <w:jc w:val="center"/>
        <w:rPr>
          <w:rFonts w:ascii="Times New Roman" w:hAnsi="Times New Roman"/>
          <w:b/>
          <w:bCs/>
          <w:sz w:val="28"/>
          <w:lang w:eastAsia="ar-SA"/>
        </w:rPr>
      </w:pPr>
      <w:r w:rsidRPr="00CC119F">
        <w:rPr>
          <w:rFonts w:ascii="Times New Roman" w:hAnsi="Times New Roman"/>
          <w:b/>
          <w:sz w:val="28"/>
          <w:lang w:eastAsia="ar-SA"/>
        </w:rPr>
        <w:t xml:space="preserve">к протоколу заседания закупочной комиссии по </w:t>
      </w:r>
      <w:r w:rsidRPr="00CC119F">
        <w:rPr>
          <w:rFonts w:ascii="Times New Roman" w:hAnsi="Times New Roman"/>
          <w:b/>
          <w:bCs/>
          <w:sz w:val="28"/>
          <w:lang w:eastAsia="ar-SA"/>
        </w:rPr>
        <w:t xml:space="preserve">подведению </w:t>
      </w:r>
      <w:r w:rsidRPr="00AB548D">
        <w:rPr>
          <w:rFonts w:ascii="Times New Roman" w:hAnsi="Times New Roman"/>
          <w:b/>
          <w:bCs/>
          <w:sz w:val="28"/>
          <w:lang w:eastAsia="ar-SA"/>
        </w:rPr>
        <w:t xml:space="preserve">итогов </w:t>
      </w:r>
      <w:r w:rsidRPr="00AB548D">
        <w:rPr>
          <w:rFonts w:ascii="Times New Roman" w:hAnsi="Times New Roman"/>
          <w:b/>
          <w:sz w:val="28"/>
          <w:lang w:eastAsia="ar-SA"/>
        </w:rPr>
        <w:t>закупки</w:t>
      </w:r>
      <w:r w:rsidRPr="00AB548D">
        <w:rPr>
          <w:rFonts w:ascii="Times New Roman" w:hAnsi="Times New Roman"/>
          <w:b/>
          <w:i/>
          <w:sz w:val="28"/>
          <w:lang w:eastAsia="ar-SA"/>
        </w:rPr>
        <w:t xml:space="preserve"> </w:t>
      </w:r>
      <w:r w:rsidRPr="00AB548D">
        <w:rPr>
          <w:rFonts w:ascii="Times New Roman" w:hAnsi="Times New Roman"/>
          <w:b/>
          <w:sz w:val="28"/>
          <w:lang w:eastAsia="ar-SA"/>
        </w:rPr>
        <w:t>на право заключения договора на </w:t>
      </w:r>
      <w:r w:rsidR="00AB548D" w:rsidRPr="00AB548D">
        <w:rPr>
          <w:rFonts w:ascii="Times New Roman" w:hAnsi="Times New Roman"/>
          <w:b/>
          <w:bCs/>
          <w:sz w:val="28"/>
          <w:lang w:eastAsia="ar-SA"/>
        </w:rPr>
        <w:t xml:space="preserve">Оказание транспортно-экспедиционных услуг по </w:t>
      </w:r>
      <w:r w:rsidR="00AB548D" w:rsidRPr="00B7481B">
        <w:rPr>
          <w:rFonts w:ascii="Times New Roman" w:hAnsi="Times New Roman"/>
          <w:b/>
          <w:bCs/>
          <w:sz w:val="28"/>
          <w:lang w:eastAsia="ar-SA"/>
        </w:rPr>
        <w:t>перевозке грузов автомобильным транспортом по территории Российской Федерации для нужд АО «Росатом Возобновляемая энергия», его филиалов и обособленных подразделений.</w:t>
      </w:r>
    </w:p>
    <w:p w14:paraId="656A3774" w14:textId="192ECFE9" w:rsidR="00CC119F" w:rsidRPr="00263CFF" w:rsidRDefault="00CC119F" w:rsidP="00CC119F">
      <w:pPr>
        <w:spacing w:after="0"/>
        <w:jc w:val="center"/>
        <w:rPr>
          <w:rFonts w:ascii="Times New Roman" w:hAnsi="Times New Roman"/>
          <w:b/>
          <w:bCs/>
          <w:sz w:val="28"/>
          <w:lang w:eastAsia="ar-SA"/>
        </w:rPr>
      </w:pPr>
    </w:p>
    <w:tbl>
      <w:tblPr>
        <w:tblW w:w="15268" w:type="dxa"/>
        <w:tblLook w:val="04A0" w:firstRow="1" w:lastRow="0" w:firstColumn="1" w:lastColumn="0" w:noHBand="0" w:noVBand="1"/>
      </w:tblPr>
      <w:tblGrid>
        <w:gridCol w:w="681"/>
        <w:gridCol w:w="4067"/>
        <w:gridCol w:w="2000"/>
        <w:gridCol w:w="2000"/>
        <w:gridCol w:w="2000"/>
        <w:gridCol w:w="2268"/>
        <w:gridCol w:w="2252"/>
      </w:tblGrid>
      <w:tr w:rsidR="00263CFF" w:rsidRPr="00263CFF" w14:paraId="006DC9F8" w14:textId="77777777" w:rsidTr="00263CFF">
        <w:trPr>
          <w:trHeight w:val="1707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CEF67" w14:textId="77777777" w:rsidR="00CC119F" w:rsidRPr="00263CFF" w:rsidRDefault="00CC119F" w:rsidP="001F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bookmarkStart w:id="0" w:name="_GoBack" w:colFirst="5" w:colLast="5"/>
            <w:r w:rsidRPr="00263CFF">
              <w:rPr>
                <w:rFonts w:ascii="Times New Roman" w:hAnsi="Times New Roman" w:cs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4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901E2" w14:textId="77777777" w:rsidR="00CC119F" w:rsidRPr="00263CFF" w:rsidRDefault="00CC119F" w:rsidP="001F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35212" w14:textId="3731B0B2" w:rsidR="00CC119F" w:rsidRPr="00263CFF" w:rsidRDefault="00CC119F" w:rsidP="001F3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Цена единицы </w:t>
            </w:r>
            <w:r w:rsidR="00F7452E" w:rsidRPr="00263CFF">
              <w:rPr>
                <w:rFonts w:ascii="Times New Roman" w:hAnsi="Times New Roman" w:cs="Times New Roman"/>
                <w:b/>
                <w:sz w:val="26"/>
                <w:szCs w:val="26"/>
              </w:rPr>
              <w:t>услуги</w:t>
            </w:r>
            <w:r w:rsidRPr="00263CFF">
              <w:rPr>
                <w:rFonts w:ascii="Times New Roman" w:hAnsi="Times New Roman" w:cs="Times New Roman"/>
                <w:b/>
                <w:sz w:val="26"/>
                <w:szCs w:val="26"/>
              </w:rPr>
              <w:t>, руб. с учетом всех налогов и сборов</w:t>
            </w:r>
          </w:p>
          <w:p w14:paraId="4441E1AB" w14:textId="77777777" w:rsidR="00CC119F" w:rsidRPr="00263CFF" w:rsidRDefault="00CC119F" w:rsidP="001F3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22D0F100" w14:textId="020BE917" w:rsidR="00F7452E" w:rsidRPr="001F3BEF" w:rsidRDefault="00F7452E" w:rsidP="001F3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Участник №1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6EBE8" w14:textId="68260950" w:rsidR="00CC119F" w:rsidRPr="00263CFF" w:rsidRDefault="00CC119F" w:rsidP="001F3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Цена единицы </w:t>
            </w:r>
            <w:r w:rsidR="00F7452E" w:rsidRPr="00263CFF">
              <w:rPr>
                <w:rFonts w:ascii="Times New Roman" w:hAnsi="Times New Roman" w:cs="Times New Roman"/>
                <w:b/>
                <w:sz w:val="26"/>
                <w:szCs w:val="26"/>
              </w:rPr>
              <w:t>услуги</w:t>
            </w:r>
            <w:r w:rsidRPr="00263CFF">
              <w:rPr>
                <w:rFonts w:ascii="Times New Roman" w:hAnsi="Times New Roman" w:cs="Times New Roman"/>
                <w:b/>
                <w:sz w:val="26"/>
                <w:szCs w:val="26"/>
              </w:rPr>
              <w:t>, руб. с учетом всех налогов и сборов</w:t>
            </w:r>
          </w:p>
          <w:p w14:paraId="14150E04" w14:textId="77777777" w:rsidR="00CC119F" w:rsidRPr="00263CFF" w:rsidRDefault="00CC119F" w:rsidP="001F3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4EB17C31" w14:textId="227A40F8" w:rsidR="00F7452E" w:rsidRPr="001F3BEF" w:rsidRDefault="00F7452E" w:rsidP="001F3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Участник №2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AA764" w14:textId="5FDC175C" w:rsidR="00CC119F" w:rsidRPr="00263CFF" w:rsidRDefault="00CC119F" w:rsidP="001F3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Цена единицы </w:t>
            </w:r>
            <w:r w:rsidR="00F7452E" w:rsidRPr="00263CFF">
              <w:rPr>
                <w:rFonts w:ascii="Times New Roman" w:hAnsi="Times New Roman" w:cs="Times New Roman"/>
                <w:b/>
                <w:sz w:val="26"/>
                <w:szCs w:val="26"/>
              </w:rPr>
              <w:t>услуги</w:t>
            </w:r>
            <w:r w:rsidRPr="00263CFF">
              <w:rPr>
                <w:rFonts w:ascii="Times New Roman" w:hAnsi="Times New Roman" w:cs="Times New Roman"/>
                <w:b/>
                <w:sz w:val="26"/>
                <w:szCs w:val="26"/>
              </w:rPr>
              <w:t>, руб. с учетом всех налогов и сборов</w:t>
            </w:r>
          </w:p>
          <w:p w14:paraId="29A340E1" w14:textId="77777777" w:rsidR="00CC119F" w:rsidRPr="00263CFF" w:rsidRDefault="00CC119F" w:rsidP="001F3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794C089A" w14:textId="6F52DFCD" w:rsidR="00F7452E" w:rsidRPr="001F3BEF" w:rsidRDefault="00F7452E" w:rsidP="001F3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Участник №3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A0F2D" w14:textId="5F1FC517" w:rsidR="00CC119F" w:rsidRPr="00263CFF" w:rsidRDefault="00CC119F" w:rsidP="001F3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Цена единицы </w:t>
            </w:r>
            <w:r w:rsidR="00F7452E" w:rsidRPr="00263CFF">
              <w:rPr>
                <w:rFonts w:ascii="Times New Roman" w:hAnsi="Times New Roman" w:cs="Times New Roman"/>
                <w:b/>
                <w:sz w:val="26"/>
                <w:szCs w:val="26"/>
              </w:rPr>
              <w:t>услуги</w:t>
            </w:r>
            <w:r w:rsidRPr="00263CFF">
              <w:rPr>
                <w:rFonts w:ascii="Times New Roman" w:hAnsi="Times New Roman" w:cs="Times New Roman"/>
                <w:b/>
                <w:sz w:val="26"/>
                <w:szCs w:val="26"/>
              </w:rPr>
              <w:t>, руб. с учетом всех налогов и сборов</w:t>
            </w:r>
          </w:p>
          <w:p w14:paraId="3624DD2E" w14:textId="77777777" w:rsidR="00CC119F" w:rsidRPr="00263CFF" w:rsidRDefault="00CC119F" w:rsidP="001F3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7E1ACCB1" w14:textId="5A524CAF" w:rsidR="00CC119F" w:rsidRPr="00263CFF" w:rsidRDefault="00CC119F" w:rsidP="001F3BEF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Участник №</w:t>
            </w:r>
            <w:r w:rsidR="00F7452E" w:rsidRPr="00263CFF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4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B970A" w14:textId="72C49CD9" w:rsidR="00CC119F" w:rsidRPr="00263CFF" w:rsidRDefault="00CC119F" w:rsidP="001F3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Цена единицы </w:t>
            </w:r>
            <w:r w:rsidR="00F7452E" w:rsidRPr="00263CFF">
              <w:rPr>
                <w:rFonts w:ascii="Times New Roman" w:hAnsi="Times New Roman" w:cs="Times New Roman"/>
                <w:b/>
                <w:sz w:val="26"/>
                <w:szCs w:val="26"/>
              </w:rPr>
              <w:t>услуги</w:t>
            </w:r>
            <w:r w:rsidRPr="00263CFF">
              <w:rPr>
                <w:rFonts w:ascii="Times New Roman" w:hAnsi="Times New Roman" w:cs="Times New Roman"/>
                <w:b/>
                <w:sz w:val="26"/>
                <w:szCs w:val="26"/>
              </w:rPr>
              <w:t>, руб. с учетом всех налогов и сборов</w:t>
            </w:r>
          </w:p>
          <w:p w14:paraId="544E3479" w14:textId="77777777" w:rsidR="00CC119F" w:rsidRPr="00263CFF" w:rsidRDefault="00CC119F" w:rsidP="001F3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474014E1" w14:textId="787D59F7" w:rsidR="00CC119F" w:rsidRPr="00263CFF" w:rsidRDefault="00CC119F" w:rsidP="001F3BEF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Участник №</w:t>
            </w:r>
            <w:r w:rsidR="00F7452E" w:rsidRPr="00263CFF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5</w:t>
            </w:r>
          </w:p>
        </w:tc>
      </w:tr>
      <w:bookmarkEnd w:id="0"/>
      <w:tr w:rsidR="00263CFF" w:rsidRPr="00263CFF" w14:paraId="382F1D67" w14:textId="77777777" w:rsidTr="00263CFF">
        <w:trPr>
          <w:trHeight w:val="1602"/>
        </w:trPr>
        <w:tc>
          <w:tcPr>
            <w:tcW w:w="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E9D47C" w14:textId="77777777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0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ACAAC" w14:textId="3C20E345" w:rsidR="00233EB2" w:rsidRPr="00263CFF" w:rsidRDefault="00233EB2" w:rsidP="00233E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Транспортировка груза при массе /объёме до 0,1 т.н./0,25 м3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94232" w14:textId="328F0E6A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5 000,67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9D6C9" w14:textId="5BA04FC1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4 650,00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4647C" w14:textId="5928775F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0,01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E17D4" w14:textId="55B30F71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2 400,00 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4F6DC" w14:textId="4D9F21B9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5 000,67 </w:t>
            </w:r>
          </w:p>
        </w:tc>
      </w:tr>
      <w:tr w:rsidR="00263CFF" w:rsidRPr="00263CFF" w14:paraId="272138E2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87DD33" w14:textId="77777777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19C0BC" w14:textId="54BBB1F2" w:rsidR="00233EB2" w:rsidRPr="00263CFF" w:rsidRDefault="00233EB2" w:rsidP="00233E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Транспортировка груза при массе /объёме до 0,1 т.н./0,25 м3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Тариф за 1 км при расстоянии перевозки от 0 до 250 км включительно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7734A" w14:textId="78D5A09D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60,00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3E26D" w14:textId="30209161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57,00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55973" w14:textId="21F58575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0,01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3BB7F" w14:textId="0CADF343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49,00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CD0C0" w14:textId="0AB2709F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60,00 </w:t>
            </w:r>
          </w:p>
        </w:tc>
      </w:tr>
      <w:tr w:rsidR="00263CFF" w:rsidRPr="00263CFF" w14:paraId="2EDBB986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8FF57E" w14:textId="77777777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325046" w14:textId="5C6EC653" w:rsidR="00233EB2" w:rsidRPr="00263CFF" w:rsidRDefault="00233EB2" w:rsidP="00461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Транспортировка груза при массе /объёме до 0,1 т.н./0,25 м3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Тариф за 1 км при расстоянии перевозки свыше 250 км до 1000</w:t>
            </w:r>
            <w:r w:rsidR="00461EC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км включительно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F54D0" w14:textId="5AFA786D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72,66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23602" w14:textId="6C761026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69,00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FD370" w14:textId="1C02BE0C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48,80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E5104" w14:textId="02F5BAE4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39,00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6DA27" w14:textId="16FDE786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61,76 </w:t>
            </w:r>
          </w:p>
        </w:tc>
      </w:tr>
      <w:tr w:rsidR="00263CFF" w:rsidRPr="00263CFF" w14:paraId="7BA7E24F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691BBA" w14:textId="77777777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lastRenderedPageBreak/>
              <w:t>4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3D52E7" w14:textId="6F151760" w:rsidR="00233EB2" w:rsidRPr="00263CFF" w:rsidRDefault="00233EB2" w:rsidP="00233E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Транспортировка груза при массе /объёме до 0,1 т.н./0,25 м3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Тариф за 1 км при расстоянии перевозки свыше 1000 км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7D128" w14:textId="2AFA84F9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66,66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E42EF" w14:textId="085680D0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62,00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943E5" w14:textId="5DB808E7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63,44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254DD" w14:textId="742328B2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30,00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E802C" w14:textId="2F0C4622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53,33 </w:t>
            </w:r>
          </w:p>
        </w:tc>
      </w:tr>
      <w:tr w:rsidR="00263CFF" w:rsidRPr="00263CFF" w14:paraId="1D04B584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A1F818" w14:textId="77777777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BA69F5" w14:textId="172EBE4E" w:rsidR="00233EB2" w:rsidRPr="00263CFF" w:rsidRDefault="00233EB2" w:rsidP="00233E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Транспортировка груза при массе /объёме от 0,11/0,251 м3 до 0,5 т.н. /2,0 м3 включительно*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20F17" w14:textId="1AC79166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5 484,07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51660" w14:textId="79985A8A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5 210,00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69491" w14:textId="74EDEAD3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4 148,00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F9D30" w14:textId="576A6405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2 400,00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E3BB1" w14:textId="53BC5625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5 484,07 </w:t>
            </w:r>
          </w:p>
        </w:tc>
      </w:tr>
      <w:tr w:rsidR="00263CFF" w:rsidRPr="00263CFF" w14:paraId="0164C460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B455FB" w14:textId="77777777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2E1366" w14:textId="774776B2" w:rsidR="00233EB2" w:rsidRPr="00263CFF" w:rsidRDefault="00233EB2" w:rsidP="00233E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Транспортировка груза при массе /объёме от 0,11/0,251 м3 до 0,5 т.н. /2,0 м3 включительно*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Тариф за 1 км при расстоянии перевозки от 0 до 250 км включительно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0C584" w14:textId="297FA06A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60,00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3311E" w14:textId="64D65C10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57,00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6C34A" w14:textId="215226BE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48,80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B192F" w14:textId="3E6B34BB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59,00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1CD7B" w14:textId="2318B0B0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60,00 </w:t>
            </w:r>
          </w:p>
        </w:tc>
      </w:tr>
      <w:tr w:rsidR="00263CFF" w:rsidRPr="00263CFF" w14:paraId="0619EB7F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238221" w14:textId="24CCF0B9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43D487" w14:textId="4E1D5E55" w:rsidR="00233EB2" w:rsidRPr="00263CFF" w:rsidRDefault="00233EB2" w:rsidP="00461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Транспортировка груза при массе /объёме от 0,11/0,251 м3 до 0,5 т.н. /2,0 м3 включительно*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Тариф за 1 км при расстоянии перевозки свыше 250 км до 1000</w:t>
            </w:r>
            <w:r w:rsidR="00461EC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км включительно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CFCC9" w14:textId="62F0003B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70,50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A8F43" w14:textId="0E96BC70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65,00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EF9B" w14:textId="42A30A36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61,00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2E74D" w14:textId="31D2B144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49,00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02E37" w14:textId="053F1BB2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59,92 </w:t>
            </w:r>
          </w:p>
        </w:tc>
      </w:tr>
      <w:tr w:rsidR="00263CFF" w:rsidRPr="00263CFF" w14:paraId="56EC9289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1123DA" w14:textId="2409C310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9933DF" w14:textId="4F845688" w:rsidR="00233EB2" w:rsidRPr="00263CFF" w:rsidRDefault="00233EB2" w:rsidP="00233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Транспортировка груза при массе /объёме от 0,11/0,251 м3 до 0,5 т.н. /2,0 м3 включительно*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Тариф за 1 км при расстоянии перевозки свыше 1000 км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7A50A" w14:textId="0CDBEBFF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72,50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33EDD" w14:textId="47C7DA5F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67,00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F60AE" w14:textId="32B6EEC2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61,00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CB61E" w14:textId="7AE7548B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45,01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A4F8" w14:textId="61162147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72,50 </w:t>
            </w:r>
          </w:p>
        </w:tc>
      </w:tr>
      <w:tr w:rsidR="00263CFF" w:rsidRPr="00263CFF" w14:paraId="7203F8B3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002F9D" w14:textId="5F35A7EF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lastRenderedPageBreak/>
              <w:t>9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2FA0D5" w14:textId="03A6C9FB" w:rsidR="00233EB2" w:rsidRPr="00263CFF" w:rsidRDefault="00233EB2" w:rsidP="00461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Транспортировка груза при массе/объёме груза свыше 0.51 т.н. до 1,5 т включительно / свыше 2,01</w:t>
            </w:r>
            <w:r w:rsidR="00461EC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м3 до 16 м3 включительно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DC87" w14:textId="559EED65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5 000,00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DF604" w14:textId="59114581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4 750,00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3E288" w14:textId="1F7C9F99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4 026,00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61E2D" w14:textId="17A34658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2 400,00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0629E" w14:textId="290781AD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5 000,00 </w:t>
            </w:r>
          </w:p>
        </w:tc>
      </w:tr>
      <w:tr w:rsidR="00263CFF" w:rsidRPr="00263CFF" w14:paraId="46FA4841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7673DB" w14:textId="44F65668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478B94" w14:textId="026D4D39" w:rsidR="00233EB2" w:rsidRPr="00263CFF" w:rsidRDefault="00233EB2" w:rsidP="00461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Транспортировка груза при массе/объёме груза свыше 0.51 т.н. до 1,5 т включительно / свыше 2,01</w:t>
            </w:r>
            <w:r w:rsidR="00461EC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м3 до 16 м3 включительно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Тариф за 1 км при расстоянии перевозки от 0 до 250 км включительно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25947" w14:textId="003DB402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100,00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7A83A" w14:textId="06A43B49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91,00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D6BB9" w14:textId="1DB1F326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73,20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A69F3" w14:textId="6DCE5C88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98,00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F95FF" w14:textId="20069E5E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100,00 </w:t>
            </w:r>
          </w:p>
        </w:tc>
      </w:tr>
      <w:tr w:rsidR="00263CFF" w:rsidRPr="00263CFF" w14:paraId="7B9234B2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10914C" w14:textId="5B85E14D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A2D6AA" w14:textId="537C229B" w:rsidR="00233EB2" w:rsidRPr="00263CFF" w:rsidRDefault="00233EB2" w:rsidP="00461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Транспортировка груза при массе/объёме груза свыше 0.51 т.н. до 1,5 т включительно / свыше 2,01</w:t>
            </w:r>
            <w:r w:rsidR="00461EC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м3 до 16 м3 включительно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Тариф за 1 км при расстоянии</w:t>
            </w:r>
            <w:r w:rsidR="00461EC2">
              <w:rPr>
                <w:rFonts w:ascii="Times New Roman" w:hAnsi="Times New Roman" w:cs="Times New Roman"/>
                <w:sz w:val="26"/>
                <w:szCs w:val="26"/>
              </w:rPr>
              <w:t xml:space="preserve"> перевозки свыше 250 км до 1000 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км включительно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23198" w14:textId="6923998B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100,00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55508" w14:textId="658315B1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91,00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BF251" w14:textId="2A367414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73,20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BE22C" w14:textId="20C0C0F3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70,00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0762A" w14:textId="38F651CB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100,00 </w:t>
            </w:r>
          </w:p>
        </w:tc>
      </w:tr>
      <w:tr w:rsidR="00263CFF" w:rsidRPr="00263CFF" w14:paraId="72BC7D90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058AED" w14:textId="0F33C1B6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AF7B72" w14:textId="2EBF0311" w:rsidR="00233EB2" w:rsidRPr="00263CFF" w:rsidRDefault="00233EB2" w:rsidP="00461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Транспортировка груза при массе/объёме груза свыше 0.51 т.н. до 1,5 т включительно / свыше 2,01</w:t>
            </w:r>
            <w:r w:rsidR="00461EC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м3 до 16 м3 включительно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Тариф за 1 км при расстоянии перевозки свыше 1000 км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F739E" w14:textId="73767BE0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110,00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35EDF" w14:textId="70E40DA6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93,00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B6F1F" w14:textId="2DB2EEE3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73,20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2D77E" w14:textId="1DB6E15A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63,00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1F7CF" w14:textId="5CACA3D3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93,50 </w:t>
            </w:r>
          </w:p>
        </w:tc>
      </w:tr>
      <w:tr w:rsidR="00263CFF" w:rsidRPr="00263CFF" w14:paraId="6A5A8247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812159" w14:textId="5DD0CFD6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lastRenderedPageBreak/>
              <w:t>13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E9163E" w14:textId="63C7C00E" w:rsidR="00233EB2" w:rsidRPr="00263CFF" w:rsidRDefault="00233EB2" w:rsidP="00233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Транспортировка груза при массе/объёме груза свыше 1,51 т до 5 т включительно / свыше 16 м3 до 36 м3 включительно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72A3B" w14:textId="4880957F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6 999,99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BEDE1" w14:textId="77EC9E26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6 650,00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9F6A" w14:textId="7D1AE7F2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5 124,00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D74B6" w14:textId="0BF00095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3 400,01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31D5F" w14:textId="6615AFA4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6 999,99 </w:t>
            </w:r>
          </w:p>
        </w:tc>
      </w:tr>
      <w:tr w:rsidR="00263CFF" w:rsidRPr="00263CFF" w14:paraId="1D7C96C6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76269D" w14:textId="5F98360D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B40D3B" w14:textId="011FB5C7" w:rsidR="00233EB2" w:rsidRPr="00263CFF" w:rsidRDefault="00233EB2" w:rsidP="00233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Транспортировка груза при массе/объёме груза свыше 1,51 т до 5 т включительно / свыше 16 м3 до 36 м3 включительно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Тариф за 1 км при расстоянии перевозки от 0 до 250 км включительно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C731E" w14:textId="399E45E9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131,50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901D8" w14:textId="4B7C19F4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122,00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87AEF" w14:textId="396C1E3C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103,70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0F6E4" w14:textId="1153012A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130,00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C8164" w14:textId="6900062F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131,50 </w:t>
            </w:r>
          </w:p>
        </w:tc>
      </w:tr>
      <w:tr w:rsidR="00263CFF" w:rsidRPr="00263CFF" w14:paraId="32789D4B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27D6A4" w14:textId="144A63B9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621F95" w14:textId="05264E5A" w:rsidR="00233EB2" w:rsidRPr="00263CFF" w:rsidRDefault="00233EB2" w:rsidP="00461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Транспортировка груза при массе/объёме груза свыше 1,51 т до 5 т включительно / свыше 16 м3 до 36 м3 включительно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Тариф за 1 км при расстоянии перевозки свыше 250 км до 1000</w:t>
            </w:r>
            <w:r w:rsidR="00461EC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км включительно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24DF9" w14:textId="2533D74C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140,00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6482A" w14:textId="72FC931C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130,00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B2CA8" w14:textId="766D3166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103,70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CE1C0" w14:textId="3860621A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119,00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D6FD8" w14:textId="40FA3096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119,00 </w:t>
            </w:r>
          </w:p>
        </w:tc>
      </w:tr>
      <w:tr w:rsidR="00263CFF" w:rsidRPr="00263CFF" w14:paraId="17A7B478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2BFBD8" w14:textId="393318AD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697818" w14:textId="1D17B9CE" w:rsidR="00233EB2" w:rsidRPr="00263CFF" w:rsidRDefault="00233EB2" w:rsidP="00233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Транспортировка груза при массе/объёме груза свыше 1,51 т до 5 т включительно / свыше 16 м3 до 36 м3 включительно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Тариф за 1 км при расстоянии перевозки свыше 1000 км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0F67A" w14:textId="6CA610C5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126,77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C8448" w14:textId="5EA48178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120,00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B8F74" w14:textId="4C10B6B2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103,70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B320E" w14:textId="64A061F9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109,01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BFF8D" w14:textId="5926B977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126,77 </w:t>
            </w:r>
          </w:p>
        </w:tc>
      </w:tr>
      <w:tr w:rsidR="00263CFF" w:rsidRPr="00263CFF" w14:paraId="0BED4408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F4EF8C" w14:textId="210ED5E8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lastRenderedPageBreak/>
              <w:t>17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969DA8" w14:textId="564C24C1" w:rsidR="00233EB2" w:rsidRPr="00263CFF" w:rsidRDefault="00233EB2" w:rsidP="00461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Транспортировка груза при  массе/объёме груза свыше 5,01 т до 21 т включительно / свыше 36</w:t>
            </w:r>
            <w:r w:rsidR="00461EC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м3 до 92 м3 включительно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B2107" w14:textId="2167DA12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9 200,00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EF211" w14:textId="6807D2CD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8 700,00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95EED" w14:textId="306F53F1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7 320,00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B8163" w14:textId="77DB8830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6 400,00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FA441" w14:textId="3DA5F54E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7 820,00 </w:t>
            </w:r>
          </w:p>
        </w:tc>
      </w:tr>
      <w:tr w:rsidR="00263CFF" w:rsidRPr="00263CFF" w14:paraId="35A8AB12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0F682D" w14:textId="5A5ACD82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1C72FE" w14:textId="2A1DAA06" w:rsidR="00233EB2" w:rsidRPr="00263CFF" w:rsidRDefault="00233EB2" w:rsidP="00461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Транспортировка груза при  массе/объёме груза свыше 5,01 т до 21 т включительно / свыше 36</w:t>
            </w:r>
            <w:r w:rsidR="00461EC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м3 до 92 м3 включительно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Тариф за 1 км при расстоянии перевозки от 0 до 250 км включительно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462A7" w14:textId="49929198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301,67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95530" w14:textId="0F2EE621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280,00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61F4D" w14:textId="626D3475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207,40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BB965" w14:textId="3C048782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293,00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42B29" w14:textId="22C07A78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256,42 </w:t>
            </w:r>
          </w:p>
        </w:tc>
      </w:tr>
      <w:tr w:rsidR="00263CFF" w:rsidRPr="00263CFF" w14:paraId="30A5EE00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11BC44" w14:textId="3A550CC5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703FF1" w14:textId="23C0A63A" w:rsidR="00233EB2" w:rsidRPr="00263CFF" w:rsidRDefault="00233EB2" w:rsidP="00461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Транспортировка груза при  массе/объёме груза свыше 5,01 т до 21 т включительно / свыше 36 м3 до 92 м3 включительно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Тариф за 1 км при расстоянии перевозки свыше 250 км до 1000</w:t>
            </w:r>
            <w:r w:rsidR="00461EC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км включительно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1DF2F" w14:textId="68245156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225,46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BF7BA" w14:textId="153F49CC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212,00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B528B" w14:textId="304950A9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146,40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A6C46" w14:textId="14CF59A0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188,00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881BD" w14:textId="4D270BDC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180,37 </w:t>
            </w:r>
          </w:p>
        </w:tc>
      </w:tr>
      <w:tr w:rsidR="00263CFF" w:rsidRPr="00263CFF" w14:paraId="4CF5270D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262255" w14:textId="16F5EEED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FFC09D" w14:textId="5EA10BEC" w:rsidR="00233EB2" w:rsidRPr="00263CFF" w:rsidRDefault="00233EB2" w:rsidP="00461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Транспортировка груза при  массе/объёме груза свыше 5,01 т до 21 т включительно / свыше 36 м3 до 92 м3 включительно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Тариф за 1 км при расстоянии перевозки свыше 250 км до 1000</w:t>
            </w:r>
            <w:r w:rsidR="00461EC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км включительно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D278B" w14:textId="4B82B9E0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159,30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2D78A" w14:textId="37FEC75D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147,00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38D05" w14:textId="5A61EE11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146,40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C206" w14:textId="71AE08F8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143,00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12569" w14:textId="6DFECE96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127,44 </w:t>
            </w:r>
          </w:p>
        </w:tc>
      </w:tr>
      <w:tr w:rsidR="00263CFF" w:rsidRPr="00263CFF" w14:paraId="2CD80EC9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906BB9" w14:textId="6A8C7E2C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lastRenderedPageBreak/>
              <w:t>21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818321" w14:textId="3FB56062" w:rsidR="00233EB2" w:rsidRPr="00263CFF" w:rsidRDefault="00233EB2" w:rsidP="00233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Транспортировка собственных контейнеров Клиента размером до 40` ISO HQ (HIGH CUBE ) специализированным автомобилем–контейнеровозом весом до 21,5 тонны включительно с учетом веса контейнера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06A8C" w14:textId="31629749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11 752,39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4435E" w14:textId="443313BA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11 100,00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94411" w14:textId="0DF8FBEA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5 124,00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50E9F" w14:textId="3C9AF4A0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7 800,00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EF0C9" w14:textId="63483E43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11 752,39 </w:t>
            </w:r>
          </w:p>
        </w:tc>
      </w:tr>
      <w:tr w:rsidR="00263CFF" w:rsidRPr="00263CFF" w14:paraId="3A35BE3A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B7D04E" w14:textId="121C07B0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22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BEF71C" w14:textId="2C3F5C7B" w:rsidR="00233EB2" w:rsidRPr="00263CFF" w:rsidRDefault="00233EB2" w:rsidP="00233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Транспортировка собственных контейнеров Клиента размером до 40` ISO HQ (HIGH CUBE ) специализированным автомобилем–контейнеровозом весом до 21,5 тонны включительно с учетом веса контейнера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Тариф за 1 км при расстоянии перевозки от 0 до 250 км включительно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ABE8C" w14:textId="2FC1B895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309,79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CBE61" w14:textId="76889159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290,00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04795" w14:textId="2129F00C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256,20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70FBF" w14:textId="1FA77292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300,00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3EC86" w14:textId="65896E39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309,79 </w:t>
            </w:r>
          </w:p>
        </w:tc>
      </w:tr>
      <w:tr w:rsidR="00263CFF" w:rsidRPr="00263CFF" w14:paraId="1FC5BD85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B0FC47" w14:textId="66CEBEF5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CB1B51" w14:textId="1B47B07D" w:rsidR="00233EB2" w:rsidRPr="00263CFF" w:rsidRDefault="00233EB2" w:rsidP="00461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Транспортировка собственных контейнеров Клиента размером до 40` ISO HQ (HIGH CUBE ) специализированным автомобилем–контейнеровозом весом до 21,5 тонны включительно с учетом веса контейнера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Тариф за 1 км при расстоянии перевозки свыше 250 км до 1000</w:t>
            </w:r>
            <w:r w:rsidR="00461EC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км включительно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3BF01" w14:textId="7B4290A4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283,53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35544" w14:textId="703CE7CF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263,00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AEB9F" w14:textId="2BB53960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207,40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DE509" w14:textId="75E319B6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219,00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885E6" w14:textId="64567166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198,47 </w:t>
            </w:r>
          </w:p>
        </w:tc>
      </w:tr>
      <w:tr w:rsidR="00263CFF" w:rsidRPr="00263CFF" w14:paraId="2FC86662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7E70BC" w14:textId="532AB245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lastRenderedPageBreak/>
              <w:t>24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B7CDBE" w14:textId="3F303483" w:rsidR="00233EB2" w:rsidRPr="00263CFF" w:rsidRDefault="00233EB2" w:rsidP="00233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Транспортировка собственных контейнеров Клиента размером до 40` ISO HQ (HIGH CUBE ) специализированным автомобилем–контейнеровозом весом до 21,5 тонны включительно с учетом веса контейнера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Тариф за 1 км при расстоянии перевозки свыше 1000 км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CA5CC" w14:textId="686CB36F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230,90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170A8" w14:textId="6B95E05D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220,00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BCF1" w14:textId="1E37BA7D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207,40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C3036" w14:textId="245E50AF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180,00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2461B" w14:textId="63493716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230,90 </w:t>
            </w:r>
          </w:p>
        </w:tc>
      </w:tr>
      <w:tr w:rsidR="00263CFF" w:rsidRPr="00263CFF" w14:paraId="6667EBAD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50CE58" w14:textId="2D2E2E5E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090952" w14:textId="375B5FBB" w:rsidR="00233EB2" w:rsidRPr="00263CFF" w:rsidRDefault="00233EB2" w:rsidP="00233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Транспортировка груза а/м г/п до 5 т.н., оснащенное краном-манипулятором при массе груза  до 5 т включительно**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7524C" w14:textId="22F52E4C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10 768,06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D20B3" w14:textId="6FCD4CD6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10 200,00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C4CDD" w14:textId="45C141F6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4 880,00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DB252" w14:textId="5149FCE6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5 000,00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ECD54" w14:textId="0AD32974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10 767,96 </w:t>
            </w:r>
          </w:p>
        </w:tc>
      </w:tr>
      <w:tr w:rsidR="00263CFF" w:rsidRPr="00263CFF" w14:paraId="4966C9E1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145E30" w14:textId="004364AD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26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6E321B" w14:textId="6833CD53" w:rsidR="00233EB2" w:rsidRPr="00263CFF" w:rsidRDefault="00233EB2" w:rsidP="00461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Транспортировка груза а/м г/п до 5</w:t>
            </w:r>
            <w:r w:rsidR="00461EC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т.н., оснащенное краном-манипулятором при массе груза  до 5 т включительно**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Тариф за 1 км при расстоянии перевозки от 0 до 250 км включительно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4E10B" w14:textId="01D1C8BF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329,71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A356C" w14:textId="3209B417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310,00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01C38" w14:textId="4F5A77AA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256,20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75BBA" w14:textId="1E77EDA8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220,00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697B6" w14:textId="61E9EE2D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329,71 </w:t>
            </w:r>
          </w:p>
        </w:tc>
      </w:tr>
      <w:tr w:rsidR="00263CFF" w:rsidRPr="00263CFF" w14:paraId="729D6790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464A01" w14:textId="1CFB76CF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91C728" w14:textId="584ADE28" w:rsidR="00233EB2" w:rsidRPr="00263CFF" w:rsidRDefault="00233EB2" w:rsidP="00461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Транспортировка груза а/м г/п до 5</w:t>
            </w:r>
            <w:r w:rsidR="00461EC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т.н., оснащенное краном-манипулятором при массе груза  до 5 т включительно**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Тариф за 1 км при расстоянии перевозки свыше 250 км до 1000</w:t>
            </w:r>
            <w:r w:rsidR="00461EC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км включительно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2053F" w14:textId="680EF1F2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296,86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0392C" w14:textId="394EA40F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281,00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E2D6A" w14:textId="0B104091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183,00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132F2" w14:textId="79E5014C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200,01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C35EC" w14:textId="66632689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252,33 </w:t>
            </w:r>
          </w:p>
        </w:tc>
      </w:tr>
      <w:tr w:rsidR="00263CFF" w:rsidRPr="00263CFF" w14:paraId="73691638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1329E1" w14:textId="6CCC1CF0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lastRenderedPageBreak/>
              <w:t>28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3A796C" w14:textId="7642444E" w:rsidR="00233EB2" w:rsidRPr="00263CFF" w:rsidRDefault="00233EB2" w:rsidP="00461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Транспортировка груза а/м г/п до 5</w:t>
            </w:r>
            <w:r w:rsidR="00461EC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т.н., оснащенное краном-манипулятором при массе груза  до 5 т включительно**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Тариф за 1 км при расстоянии перевозки свыше 1000 км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11886" w14:textId="2064B15A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231,80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6A2EB" w14:textId="18F894CA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221,00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51431" w14:textId="00C5AD09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183,00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4A1B3" w14:textId="616FB472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145,00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C1A49" w14:textId="04CA4F15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231,80 </w:t>
            </w:r>
          </w:p>
        </w:tc>
      </w:tr>
      <w:tr w:rsidR="00263CFF" w:rsidRPr="00263CFF" w14:paraId="108303EA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4C346A" w14:textId="240C8F0E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29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83BC85" w14:textId="2495D6FB" w:rsidR="00233EB2" w:rsidRPr="00263CFF" w:rsidRDefault="00233EB2" w:rsidP="00233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Виды Нарушения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Сверхнормативный простой транспортного средства при массе /объёме до 0,1 т.н. /0,25 м3 включительно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422D8" w14:textId="51F48B68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4 751,00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97ADC" w14:textId="1370CBD9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4 700,00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AFADA" w14:textId="23A925AF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0,01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6481F" w14:textId="156A72BA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4 750,00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9CB25" w14:textId="60488F06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4 751,00 </w:t>
            </w:r>
          </w:p>
        </w:tc>
      </w:tr>
      <w:tr w:rsidR="00263CFF" w:rsidRPr="00263CFF" w14:paraId="728EF440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625627" w14:textId="5FC83AA9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8FF506" w14:textId="23652178" w:rsidR="00233EB2" w:rsidRPr="00263CFF" w:rsidRDefault="00233EB2" w:rsidP="00233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Виды Нарушения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Сверхнормативный простой транспортного средства при массе /объёме от 0,11/0,251 м3 до 0,5 т.н. /2,0 м3 включительно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7E5BB" w14:textId="2D94FA16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5 351,00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52F31" w14:textId="6948FBBA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5 300,00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0592D" w14:textId="3C31F6DE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0,01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9B5E4" w14:textId="2FBFFFF8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5 350,00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3BB8D" w14:textId="5AA3D46F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5 351,00 </w:t>
            </w:r>
          </w:p>
        </w:tc>
      </w:tr>
      <w:tr w:rsidR="00263CFF" w:rsidRPr="00263CFF" w14:paraId="2365F328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7F55E0" w14:textId="05351F00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31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0E53B5" w14:textId="7774D92B" w:rsidR="00233EB2" w:rsidRPr="00263CFF" w:rsidRDefault="00233EB2" w:rsidP="00461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Виды Нарушения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Сверхнормативный простой транспортного средства при массе/объёме груза свыше 0.51 т.н. до 1,5 т включительно / свыше 2,01</w:t>
            </w:r>
            <w:r w:rsidR="00461EC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м3 до 16 м3 включительно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1EB7" w14:textId="474AE7A6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5 501,00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D5C1F" w14:textId="2FEDFBBE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5 500,00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40506" w14:textId="01D6887A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0,01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1A973" w14:textId="73CBA1FC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5 500,00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E5455" w14:textId="5A199ECF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5 501,00 </w:t>
            </w:r>
          </w:p>
        </w:tc>
      </w:tr>
      <w:tr w:rsidR="00263CFF" w:rsidRPr="00263CFF" w14:paraId="45EC0F5E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083F28" w14:textId="6ADC750D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32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6BAC50" w14:textId="1820A720" w:rsidR="00233EB2" w:rsidRPr="00263CFF" w:rsidRDefault="00233EB2" w:rsidP="00233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Виды Нарушения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Сверхнормативный простой транспортного средства при массе/объёме груза свыше 1,51 т до 5 т включительно / свыше 16 м3 до 36 м3 включительно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E372E" w14:textId="1FA593FD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6 401,00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7A970" w14:textId="57DF7473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6 400,00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C23B3" w14:textId="593709EA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0,01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2672A" w14:textId="66123908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6 400,00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C87A1" w14:textId="23EE480A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6 401,20 </w:t>
            </w:r>
          </w:p>
        </w:tc>
      </w:tr>
      <w:tr w:rsidR="00263CFF" w:rsidRPr="00263CFF" w14:paraId="27D0C1FA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5B3B4F" w14:textId="114881E7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lastRenderedPageBreak/>
              <w:t>33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FF2216" w14:textId="5900211A" w:rsidR="00233EB2" w:rsidRPr="00263CFF" w:rsidRDefault="00233EB2" w:rsidP="00461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Виды Нарушения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Сверхнормативный простой транспортного средства при  массе/объёме груза свыше 5,01 т до 21 т  включительно / свыше 36</w:t>
            </w:r>
            <w:r w:rsidR="00461EC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м3 до 92 м3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B7E69" w14:textId="2E2B0BBB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9 000,00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D4282" w14:textId="3283441C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8 900,00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D5031" w14:textId="7E125F28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0,01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A2EE8" w14:textId="6422C4BE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9 000,00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66295" w14:textId="074E5D23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9 000,00 </w:t>
            </w:r>
          </w:p>
        </w:tc>
      </w:tr>
      <w:tr w:rsidR="00263CFF" w:rsidRPr="00263CFF" w14:paraId="3914A95B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A0A2A4" w14:textId="4CFA0FE6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34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8C629F" w14:textId="31DD8D25" w:rsidR="00233EB2" w:rsidRPr="00263CFF" w:rsidRDefault="00233EB2" w:rsidP="00233E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Виды Нарушения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Сверхнормативный простой специализированного автомобиля конт</w:t>
            </w:r>
            <w:r w:rsidR="00461EC2">
              <w:rPr>
                <w:rFonts w:ascii="Times New Roman" w:hAnsi="Times New Roman" w:cs="Times New Roman"/>
                <w:sz w:val="26"/>
                <w:szCs w:val="26"/>
              </w:rPr>
              <w:t xml:space="preserve">ейнеровоза для транспортировки 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контейнеров размером до 40` ISO HQ (HIGH CUBE ) весом до 21 тонны включительно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02223" w14:textId="446DCEF6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9 500,00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A7148" w14:textId="70D8A1F6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9 400,00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8A576" w14:textId="2CD7C323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0,01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04C3A" w14:textId="24E288E3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9 500,00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914ED" w14:textId="6457AF5A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9 500,00 </w:t>
            </w:r>
          </w:p>
        </w:tc>
      </w:tr>
      <w:tr w:rsidR="00263CFF" w:rsidRPr="00263CFF" w14:paraId="133BF2C3" w14:textId="77777777" w:rsidTr="00263CFF">
        <w:trPr>
          <w:trHeight w:val="160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CE3E71" w14:textId="7693714F" w:rsidR="00233EB2" w:rsidRPr="00263CFF" w:rsidRDefault="00233EB2" w:rsidP="00233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63CF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35</w:t>
            </w:r>
          </w:p>
        </w:tc>
        <w:tc>
          <w:tcPr>
            <w:tcW w:w="40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3E24EF" w14:textId="34D03CFB" w:rsidR="00233EB2" w:rsidRPr="00263CFF" w:rsidRDefault="00233EB2" w:rsidP="00233E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>Виды Нарушения</w:t>
            </w:r>
            <w:r w:rsidRPr="00263CFF">
              <w:rPr>
                <w:rFonts w:ascii="Times New Roman" w:hAnsi="Times New Roman" w:cs="Times New Roman"/>
                <w:sz w:val="26"/>
                <w:szCs w:val="26"/>
              </w:rPr>
              <w:br/>
              <w:t>Сверхнормативный простой специализированного транспортного средства а/м г/п до 5 т.н., оснащенного краном–манипулятором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74C76" w14:textId="43A99EE4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10 750,00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589D6" w14:textId="41CA589F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10 700,00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58810" w14:textId="6C65DB3F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0,01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BA66C" w14:textId="1A91C472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10 750,00 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C6B44" w14:textId="7303589E" w:rsidR="00233EB2" w:rsidRPr="00263CFF" w:rsidRDefault="00233EB2" w:rsidP="00233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3CFF">
              <w:rPr>
                <w:rFonts w:ascii="Times New Roman" w:hAnsi="Times New Roman" w:cs="Times New Roman"/>
                <w:sz w:val="26"/>
                <w:szCs w:val="26"/>
              </w:rPr>
              <w:t xml:space="preserve">10 749,90 </w:t>
            </w:r>
          </w:p>
        </w:tc>
      </w:tr>
    </w:tbl>
    <w:p w14:paraId="33EADC36" w14:textId="77777777" w:rsidR="00CC119F" w:rsidRPr="00263CFF" w:rsidRDefault="00CC119F" w:rsidP="00CC119F">
      <w:pPr>
        <w:spacing w:after="0"/>
        <w:jc w:val="center"/>
        <w:rPr>
          <w:rFonts w:ascii="Times New Roman" w:hAnsi="Times New Roman"/>
          <w:b/>
          <w:bCs/>
          <w:sz w:val="28"/>
          <w:lang w:eastAsia="ar-SA"/>
        </w:rPr>
      </w:pPr>
    </w:p>
    <w:sectPr w:rsidR="00CC119F" w:rsidRPr="00263CFF" w:rsidSect="00CC119F">
      <w:pgSz w:w="16838" w:h="11906" w:orient="landscape"/>
      <w:pgMar w:top="1418" w:right="426" w:bottom="851" w:left="1134" w:header="709" w:footer="3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8BA3F4" w14:textId="77777777" w:rsidR="00CC1AB1" w:rsidRDefault="00CC1AB1" w:rsidP="00FE2C1D">
      <w:pPr>
        <w:spacing w:after="0" w:line="240" w:lineRule="auto"/>
      </w:pPr>
      <w:r>
        <w:separator/>
      </w:r>
    </w:p>
  </w:endnote>
  <w:endnote w:type="continuationSeparator" w:id="0">
    <w:p w14:paraId="6A81E5A5" w14:textId="77777777" w:rsidR="00CC1AB1" w:rsidRDefault="00CC1AB1" w:rsidP="00FE2C1D">
      <w:pPr>
        <w:spacing w:after="0" w:line="240" w:lineRule="auto"/>
      </w:pPr>
      <w:r>
        <w:continuationSeparator/>
      </w:r>
    </w:p>
  </w:endnote>
  <w:endnote w:type="continuationNotice" w:id="1">
    <w:p w14:paraId="72A759A7" w14:textId="77777777" w:rsidR="00CC1AB1" w:rsidRDefault="00CC1AB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altName w:val="Symbol"/>
    <w:charset w:val="02"/>
    <w:family w:val="auto"/>
    <w:pitch w:val="variable"/>
    <w:sig w:usb0="00000000" w:usb1="10000000" w:usb2="00000000" w:usb3="00000000" w:csb0="80000000" w:csb1="00000000"/>
  </w:font>
  <w:font w:name="GaramondNarrowC"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2CF476" w14:textId="055CF67B" w:rsidR="00233EB2" w:rsidRPr="00941352" w:rsidRDefault="00E55E06" w:rsidP="00941352">
    <w:pPr>
      <w:pStyle w:val="a4"/>
      <w:widowControl w:val="0"/>
      <w:spacing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  <w:lang w:val="ru-RU"/>
      </w:rPr>
      <w:t>Выписка из п</w:t>
    </w:r>
    <w:proofErr w:type="spellStart"/>
    <w:r w:rsidR="00233EB2" w:rsidRPr="00941352">
      <w:rPr>
        <w:sz w:val="16"/>
        <w:szCs w:val="16"/>
      </w:rPr>
      <w:t>ротокол</w:t>
    </w:r>
    <w:r>
      <w:rPr>
        <w:sz w:val="16"/>
        <w:szCs w:val="16"/>
        <w:lang w:val="ru-RU"/>
      </w:rPr>
      <w:t>а</w:t>
    </w:r>
    <w:proofErr w:type="spellEnd"/>
    <w:r w:rsidR="00233EB2" w:rsidRPr="00941352">
      <w:rPr>
        <w:sz w:val="16"/>
        <w:szCs w:val="16"/>
      </w:rPr>
      <w:t xml:space="preserve"> №</w:t>
    </w:r>
    <w:r w:rsidR="00233EB2" w:rsidRPr="00941352">
      <w:rPr>
        <w:bCs/>
        <w:sz w:val="16"/>
        <w:szCs w:val="16"/>
        <w:lang w:eastAsia="ru-RU"/>
      </w:rPr>
      <w:t>32616240772-</w:t>
    </w:r>
    <w:r w:rsidR="00233EB2" w:rsidRPr="00941352">
      <w:rPr>
        <w:bCs/>
        <w:sz w:val="16"/>
        <w:szCs w:val="16"/>
        <w:lang w:val="ru-RU" w:eastAsia="ru-RU"/>
      </w:rPr>
      <w:t>4</w:t>
    </w:r>
  </w:p>
  <w:p w14:paraId="08ADCA89" w14:textId="77777777" w:rsidR="00233EB2" w:rsidRPr="008C335E" w:rsidRDefault="00233EB2" w:rsidP="00941352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941352">
      <w:rPr>
        <w:rFonts w:ascii="Times New Roman" w:hAnsi="Times New Roman" w:cs="Times New Roman"/>
        <w:bCs/>
        <w:sz w:val="16"/>
        <w:szCs w:val="16"/>
        <w:lang w:eastAsia="ru-RU"/>
      </w:rPr>
      <w:t xml:space="preserve">заседания закупочной комиссии по подведению итогов закупки на право заключения договора на </w:t>
    </w:r>
    <w:r w:rsidRPr="00941352">
      <w:rPr>
        <w:rFonts w:ascii="Times New Roman" w:eastAsia="Times New Roman" w:hAnsi="Times New Roman" w:cs="Times New Roman"/>
        <w:bCs/>
        <w:sz w:val="16"/>
        <w:szCs w:val="16"/>
        <w:lang w:eastAsia="ru-RU"/>
      </w:rPr>
      <w:t>Оказание транспортно-экспедиционных услуг по перевозке грузов автомобильным транспортом по территории Российской Федерации для нужд</w:t>
    </w:r>
    <w:r w:rsidRPr="00FC764C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АО «Росатом Возобновляемая энергия», его филиалов и обособленных подразделений.</w:t>
    </w:r>
  </w:p>
  <w:p w14:paraId="13ABE287" w14:textId="5B8DDEC6" w:rsidR="00233EB2" w:rsidRPr="00716CEE" w:rsidRDefault="00233EB2" w:rsidP="006C5E93">
    <w:pPr>
      <w:pStyle w:val="a4"/>
      <w:widowControl w:val="0"/>
      <w:spacing w:after="0"/>
      <w:jc w:val="center"/>
      <w:outlineLvl w:val="0"/>
      <w:rPr>
        <w:lang w:val="ru-RU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1F3BEF">
      <w:rPr>
        <w:noProof/>
        <w:sz w:val="16"/>
        <w:szCs w:val="16"/>
      </w:rPr>
      <w:t>8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1F3BEF">
      <w:rPr>
        <w:noProof/>
        <w:sz w:val="16"/>
        <w:szCs w:val="16"/>
      </w:rPr>
      <w:t>18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0DCCD" w14:textId="0CF3C794" w:rsidR="00233EB2" w:rsidRDefault="00233EB2" w:rsidP="006A5F06">
    <w:pPr>
      <w:pStyle w:val="a4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1F3BEF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1F3BEF">
      <w:rPr>
        <w:noProof/>
        <w:sz w:val="16"/>
        <w:szCs w:val="16"/>
      </w:rPr>
      <w:t>18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801666" w14:textId="77777777" w:rsidR="00CC1AB1" w:rsidRDefault="00CC1AB1" w:rsidP="00FE2C1D">
      <w:pPr>
        <w:spacing w:after="0" w:line="240" w:lineRule="auto"/>
      </w:pPr>
      <w:r>
        <w:separator/>
      </w:r>
    </w:p>
  </w:footnote>
  <w:footnote w:type="continuationSeparator" w:id="0">
    <w:p w14:paraId="2E967622" w14:textId="77777777" w:rsidR="00CC1AB1" w:rsidRDefault="00CC1AB1" w:rsidP="00FE2C1D">
      <w:pPr>
        <w:spacing w:after="0" w:line="240" w:lineRule="auto"/>
      </w:pPr>
      <w:r>
        <w:continuationSeparator/>
      </w:r>
    </w:p>
  </w:footnote>
  <w:footnote w:type="continuationNotice" w:id="1">
    <w:p w14:paraId="4DBD19DC" w14:textId="77777777" w:rsidR="00CC1AB1" w:rsidRDefault="00CC1AB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0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1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13E1458B"/>
    <w:multiLevelType w:val="hybridMultilevel"/>
    <w:tmpl w:val="6562E27C"/>
    <w:lvl w:ilvl="0" w:tplc="4AC259B4">
      <w:start w:val="1"/>
      <w:numFmt w:val="bullet"/>
      <w:pStyle w:val="21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4A636A"/>
    <w:multiLevelType w:val="multilevel"/>
    <w:tmpl w:val="6BCE3CB8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  <w:color w:val="auto"/>
        <w:sz w:val="28"/>
      </w:rPr>
    </w:lvl>
    <w:lvl w:ilvl="1">
      <w:start w:val="1"/>
      <w:numFmt w:val="decimal"/>
      <w:lvlText w:val="%1.%2."/>
      <w:lvlJc w:val="left"/>
      <w:pPr>
        <w:ind w:left="675" w:hanging="675"/>
      </w:pPr>
      <w:rPr>
        <w:rFonts w:hint="default"/>
        <w:color w:val="auto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sz w:val="28"/>
      </w:rPr>
    </w:lvl>
  </w:abstractNum>
  <w:abstractNum w:abstractNumId="7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 w15:restartNumberingAfterBreak="0">
    <w:nsid w:val="24A04293"/>
    <w:multiLevelType w:val="multilevel"/>
    <w:tmpl w:val="AD30A52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 w15:restartNumberingAfterBreak="0">
    <w:nsid w:val="33AC0E81"/>
    <w:multiLevelType w:val="hybridMultilevel"/>
    <w:tmpl w:val="700CDA72"/>
    <w:lvl w:ilvl="0" w:tplc="FFFFFFFF">
      <w:start w:val="5"/>
      <w:numFmt w:val="decimal"/>
      <w:pStyle w:val="10"/>
      <w:lvlText w:val="%1"/>
      <w:lvlJc w:val="left"/>
      <w:pPr>
        <w:tabs>
          <w:tab w:val="num" w:pos="2130"/>
        </w:tabs>
        <w:ind w:left="213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>
      <w:start w:val="1"/>
      <w:numFmt w:val="lowerRoman"/>
      <w:pStyle w:val="32"/>
      <w:lvlText w:val="%3."/>
      <w:lvlJc w:val="right"/>
      <w:pPr>
        <w:tabs>
          <w:tab w:val="num" w:pos="3570"/>
        </w:tabs>
        <w:ind w:left="357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4290"/>
        </w:tabs>
        <w:ind w:left="429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0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 w15:restartNumberingAfterBreak="0">
    <w:nsid w:val="35EA1BEF"/>
    <w:multiLevelType w:val="hybridMultilevel"/>
    <w:tmpl w:val="4284503C"/>
    <w:lvl w:ilvl="0" w:tplc="798EA764">
      <w:start w:val="5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3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1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3A8D03E8"/>
    <w:multiLevelType w:val="hybridMultilevel"/>
    <w:tmpl w:val="0A48AE36"/>
    <w:styleLink w:val="210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9369EC"/>
    <w:multiLevelType w:val="multilevel"/>
    <w:tmpl w:val="3AC89220"/>
    <w:styleLink w:val="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 w15:restartNumberingAfterBreak="0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3214C3"/>
    <w:multiLevelType w:val="multilevel"/>
    <w:tmpl w:val="8098C45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47066EC9"/>
    <w:multiLevelType w:val="multilevel"/>
    <w:tmpl w:val="6F08F9A8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b w:val="0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9" w15:restartNumberingAfterBreak="0">
    <w:nsid w:val="4DE91CAE"/>
    <w:multiLevelType w:val="multilevel"/>
    <w:tmpl w:val="00CAA9DA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0" w15:restartNumberingAfterBreak="0">
    <w:nsid w:val="4FFA02BA"/>
    <w:multiLevelType w:val="hybridMultilevel"/>
    <w:tmpl w:val="987097B8"/>
    <w:lvl w:ilvl="0" w:tplc="FEC6B42E">
      <w:start w:val="4"/>
      <w:numFmt w:val="decimal"/>
      <w:pStyle w:val="a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56F70A10"/>
    <w:multiLevelType w:val="hybridMultilevel"/>
    <w:tmpl w:val="8A0A47FE"/>
    <w:styleLink w:val="110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4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3"/>
  </w:num>
  <w:num w:numId="3">
    <w:abstractNumId w:val="7"/>
  </w:num>
  <w:num w:numId="4">
    <w:abstractNumId w:val="12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8"/>
  </w:num>
  <w:num w:numId="8">
    <w:abstractNumId w:val="17"/>
  </w:num>
  <w:num w:numId="9">
    <w:abstractNumId w:val="25"/>
  </w:num>
  <w:num w:numId="10">
    <w:abstractNumId w:val="21"/>
  </w:num>
  <w:num w:numId="11">
    <w:abstractNumId w:val="1"/>
  </w:num>
  <w:num w:numId="12">
    <w:abstractNumId w:val="0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  <w:num w:numId="17">
    <w:abstractNumId w:val="24"/>
  </w:num>
  <w:num w:numId="18">
    <w:abstractNumId w:val="22"/>
  </w:num>
  <w:num w:numId="19">
    <w:abstractNumId w:val="14"/>
  </w:num>
  <w:num w:numId="20">
    <w:abstractNumId w:val="16"/>
  </w:num>
  <w:num w:numId="21">
    <w:abstractNumId w:val="5"/>
  </w:num>
  <w:num w:numId="22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19"/>
  </w:num>
  <w:num w:numId="26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2D3C"/>
    <w:rsid w:val="00005998"/>
    <w:rsid w:val="000119D3"/>
    <w:rsid w:val="00022CD7"/>
    <w:rsid w:val="000265B6"/>
    <w:rsid w:val="00027096"/>
    <w:rsid w:val="000302C2"/>
    <w:rsid w:val="00034629"/>
    <w:rsid w:val="00040024"/>
    <w:rsid w:val="00043E16"/>
    <w:rsid w:val="00046D2C"/>
    <w:rsid w:val="00051118"/>
    <w:rsid w:val="00057FC3"/>
    <w:rsid w:val="000600D3"/>
    <w:rsid w:val="000602A4"/>
    <w:rsid w:val="00063C40"/>
    <w:rsid w:val="0008180B"/>
    <w:rsid w:val="00081FF0"/>
    <w:rsid w:val="000849F5"/>
    <w:rsid w:val="00085AA7"/>
    <w:rsid w:val="00087E10"/>
    <w:rsid w:val="000903FE"/>
    <w:rsid w:val="000A4C84"/>
    <w:rsid w:val="000A50E0"/>
    <w:rsid w:val="000A6DF2"/>
    <w:rsid w:val="000B4811"/>
    <w:rsid w:val="000C317B"/>
    <w:rsid w:val="000D037C"/>
    <w:rsid w:val="000D1AF8"/>
    <w:rsid w:val="000D6639"/>
    <w:rsid w:val="000D67E0"/>
    <w:rsid w:val="000E0577"/>
    <w:rsid w:val="000E3D22"/>
    <w:rsid w:val="000E4036"/>
    <w:rsid w:val="000E7679"/>
    <w:rsid w:val="000F1D1E"/>
    <w:rsid w:val="000F49C0"/>
    <w:rsid w:val="000F553F"/>
    <w:rsid w:val="001026FA"/>
    <w:rsid w:val="001027D3"/>
    <w:rsid w:val="0010376A"/>
    <w:rsid w:val="00103DC4"/>
    <w:rsid w:val="00104EE6"/>
    <w:rsid w:val="001054B1"/>
    <w:rsid w:val="00107131"/>
    <w:rsid w:val="00111C4C"/>
    <w:rsid w:val="00112F4C"/>
    <w:rsid w:val="00112F68"/>
    <w:rsid w:val="00124EB2"/>
    <w:rsid w:val="00134860"/>
    <w:rsid w:val="00134A4C"/>
    <w:rsid w:val="00136570"/>
    <w:rsid w:val="00136C1E"/>
    <w:rsid w:val="001402AD"/>
    <w:rsid w:val="00141E16"/>
    <w:rsid w:val="00144AD0"/>
    <w:rsid w:val="00144ECB"/>
    <w:rsid w:val="00147442"/>
    <w:rsid w:val="001505DF"/>
    <w:rsid w:val="00155064"/>
    <w:rsid w:val="00156354"/>
    <w:rsid w:val="0016196A"/>
    <w:rsid w:val="00170D2B"/>
    <w:rsid w:val="00172156"/>
    <w:rsid w:val="00174B6F"/>
    <w:rsid w:val="00182241"/>
    <w:rsid w:val="001839D7"/>
    <w:rsid w:val="001944E2"/>
    <w:rsid w:val="001958A3"/>
    <w:rsid w:val="001960DD"/>
    <w:rsid w:val="00196384"/>
    <w:rsid w:val="001A2412"/>
    <w:rsid w:val="001B010B"/>
    <w:rsid w:val="001B06AC"/>
    <w:rsid w:val="001C1C2E"/>
    <w:rsid w:val="001C4625"/>
    <w:rsid w:val="001C6468"/>
    <w:rsid w:val="001D46C2"/>
    <w:rsid w:val="001D4FDB"/>
    <w:rsid w:val="001D6BB4"/>
    <w:rsid w:val="001E1BBC"/>
    <w:rsid w:val="001F09E4"/>
    <w:rsid w:val="001F3BEF"/>
    <w:rsid w:val="001F5B68"/>
    <w:rsid w:val="00200698"/>
    <w:rsid w:val="00204B24"/>
    <w:rsid w:val="002142A9"/>
    <w:rsid w:val="0021661D"/>
    <w:rsid w:val="00222D9E"/>
    <w:rsid w:val="00223256"/>
    <w:rsid w:val="0022329B"/>
    <w:rsid w:val="00226FCB"/>
    <w:rsid w:val="002320E2"/>
    <w:rsid w:val="00233EB2"/>
    <w:rsid w:val="00234A2A"/>
    <w:rsid w:val="00234AE4"/>
    <w:rsid w:val="0023758A"/>
    <w:rsid w:val="0024684A"/>
    <w:rsid w:val="0025419A"/>
    <w:rsid w:val="0026131B"/>
    <w:rsid w:val="00262D36"/>
    <w:rsid w:val="00263CFF"/>
    <w:rsid w:val="00274650"/>
    <w:rsid w:val="0027647C"/>
    <w:rsid w:val="00281196"/>
    <w:rsid w:val="002821C3"/>
    <w:rsid w:val="00282E36"/>
    <w:rsid w:val="00290695"/>
    <w:rsid w:val="00297237"/>
    <w:rsid w:val="002B4AA4"/>
    <w:rsid w:val="002B6938"/>
    <w:rsid w:val="002B7AE5"/>
    <w:rsid w:val="002C161F"/>
    <w:rsid w:val="002C5E9A"/>
    <w:rsid w:val="002D38A2"/>
    <w:rsid w:val="002E0516"/>
    <w:rsid w:val="002F3D0D"/>
    <w:rsid w:val="00311879"/>
    <w:rsid w:val="003156D6"/>
    <w:rsid w:val="0031660C"/>
    <w:rsid w:val="003209CF"/>
    <w:rsid w:val="00322270"/>
    <w:rsid w:val="0032687D"/>
    <w:rsid w:val="00333719"/>
    <w:rsid w:val="0033415D"/>
    <w:rsid w:val="00336812"/>
    <w:rsid w:val="00340711"/>
    <w:rsid w:val="00344E0A"/>
    <w:rsid w:val="00345086"/>
    <w:rsid w:val="003468C9"/>
    <w:rsid w:val="003501D3"/>
    <w:rsid w:val="003514B5"/>
    <w:rsid w:val="00352139"/>
    <w:rsid w:val="00353086"/>
    <w:rsid w:val="003566A0"/>
    <w:rsid w:val="00361A17"/>
    <w:rsid w:val="00361A58"/>
    <w:rsid w:val="00364F94"/>
    <w:rsid w:val="00370310"/>
    <w:rsid w:val="00373A92"/>
    <w:rsid w:val="00380CCB"/>
    <w:rsid w:val="00397F6D"/>
    <w:rsid w:val="003A2387"/>
    <w:rsid w:val="003A23A7"/>
    <w:rsid w:val="003A5E5B"/>
    <w:rsid w:val="003B2E79"/>
    <w:rsid w:val="003B58CC"/>
    <w:rsid w:val="003C728D"/>
    <w:rsid w:val="003C7868"/>
    <w:rsid w:val="003D7B51"/>
    <w:rsid w:val="003E6B7E"/>
    <w:rsid w:val="003E6ED2"/>
    <w:rsid w:val="003F2571"/>
    <w:rsid w:val="003F31F8"/>
    <w:rsid w:val="003F6CCF"/>
    <w:rsid w:val="0040191F"/>
    <w:rsid w:val="00402C26"/>
    <w:rsid w:val="00406240"/>
    <w:rsid w:val="00406C7F"/>
    <w:rsid w:val="0041062F"/>
    <w:rsid w:val="00412354"/>
    <w:rsid w:val="00415E6C"/>
    <w:rsid w:val="00421D6F"/>
    <w:rsid w:val="004228D1"/>
    <w:rsid w:val="00423B39"/>
    <w:rsid w:val="00425DCA"/>
    <w:rsid w:val="00427CC7"/>
    <w:rsid w:val="00431054"/>
    <w:rsid w:val="004319EB"/>
    <w:rsid w:val="00432CA0"/>
    <w:rsid w:val="0043458E"/>
    <w:rsid w:val="004367FD"/>
    <w:rsid w:val="00440BF6"/>
    <w:rsid w:val="004441CB"/>
    <w:rsid w:val="00444905"/>
    <w:rsid w:val="00445740"/>
    <w:rsid w:val="0045182E"/>
    <w:rsid w:val="00454F03"/>
    <w:rsid w:val="00456C43"/>
    <w:rsid w:val="004572DD"/>
    <w:rsid w:val="00461EC2"/>
    <w:rsid w:val="0046276C"/>
    <w:rsid w:val="004638F9"/>
    <w:rsid w:val="00471AD9"/>
    <w:rsid w:val="00471E5D"/>
    <w:rsid w:val="00474E9C"/>
    <w:rsid w:val="00480D86"/>
    <w:rsid w:val="00481B7E"/>
    <w:rsid w:val="00492D3A"/>
    <w:rsid w:val="00496432"/>
    <w:rsid w:val="004A07DF"/>
    <w:rsid w:val="004A11E8"/>
    <w:rsid w:val="004A3EEC"/>
    <w:rsid w:val="004A7A7B"/>
    <w:rsid w:val="004A7E9F"/>
    <w:rsid w:val="004B01F4"/>
    <w:rsid w:val="004B03A6"/>
    <w:rsid w:val="004B13AA"/>
    <w:rsid w:val="004B6D3D"/>
    <w:rsid w:val="004B7202"/>
    <w:rsid w:val="004B79C3"/>
    <w:rsid w:val="004C2CC3"/>
    <w:rsid w:val="004C3741"/>
    <w:rsid w:val="004D015E"/>
    <w:rsid w:val="004D2C68"/>
    <w:rsid w:val="004D3312"/>
    <w:rsid w:val="004D3468"/>
    <w:rsid w:val="004D439E"/>
    <w:rsid w:val="004D7778"/>
    <w:rsid w:val="004E23D3"/>
    <w:rsid w:val="004E2417"/>
    <w:rsid w:val="004E59DB"/>
    <w:rsid w:val="004E6900"/>
    <w:rsid w:val="004F2ED0"/>
    <w:rsid w:val="004F5814"/>
    <w:rsid w:val="004F76D1"/>
    <w:rsid w:val="005023A6"/>
    <w:rsid w:val="00504F0C"/>
    <w:rsid w:val="0050656F"/>
    <w:rsid w:val="005066CE"/>
    <w:rsid w:val="005078BF"/>
    <w:rsid w:val="00523091"/>
    <w:rsid w:val="0053008E"/>
    <w:rsid w:val="00530D6E"/>
    <w:rsid w:val="0053123A"/>
    <w:rsid w:val="00535213"/>
    <w:rsid w:val="0054186E"/>
    <w:rsid w:val="00542D4F"/>
    <w:rsid w:val="0055001B"/>
    <w:rsid w:val="005509E0"/>
    <w:rsid w:val="00553EFB"/>
    <w:rsid w:val="0055768F"/>
    <w:rsid w:val="00563F5B"/>
    <w:rsid w:val="00566EE2"/>
    <w:rsid w:val="0057569B"/>
    <w:rsid w:val="00575D03"/>
    <w:rsid w:val="005764F8"/>
    <w:rsid w:val="00582A2E"/>
    <w:rsid w:val="00583619"/>
    <w:rsid w:val="005851DF"/>
    <w:rsid w:val="005906A2"/>
    <w:rsid w:val="00590A4D"/>
    <w:rsid w:val="00592439"/>
    <w:rsid w:val="00594D51"/>
    <w:rsid w:val="005969E3"/>
    <w:rsid w:val="005A0E74"/>
    <w:rsid w:val="005A4E64"/>
    <w:rsid w:val="005B333F"/>
    <w:rsid w:val="005B36F1"/>
    <w:rsid w:val="005B5B2B"/>
    <w:rsid w:val="005B6355"/>
    <w:rsid w:val="005C0885"/>
    <w:rsid w:val="005C6AB0"/>
    <w:rsid w:val="005D1649"/>
    <w:rsid w:val="005E043A"/>
    <w:rsid w:val="005E1709"/>
    <w:rsid w:val="005E1B99"/>
    <w:rsid w:val="005F2EC0"/>
    <w:rsid w:val="00600F4D"/>
    <w:rsid w:val="006040DE"/>
    <w:rsid w:val="00605F9D"/>
    <w:rsid w:val="0060695A"/>
    <w:rsid w:val="00606A5B"/>
    <w:rsid w:val="00612567"/>
    <w:rsid w:val="0061379E"/>
    <w:rsid w:val="006140CD"/>
    <w:rsid w:val="006171E2"/>
    <w:rsid w:val="0061723E"/>
    <w:rsid w:val="006178D9"/>
    <w:rsid w:val="00621ECE"/>
    <w:rsid w:val="00623931"/>
    <w:rsid w:val="0062450B"/>
    <w:rsid w:val="006310E4"/>
    <w:rsid w:val="0063765B"/>
    <w:rsid w:val="00645DFE"/>
    <w:rsid w:val="00646A02"/>
    <w:rsid w:val="00656E9C"/>
    <w:rsid w:val="0066359D"/>
    <w:rsid w:val="0066407B"/>
    <w:rsid w:val="00665C11"/>
    <w:rsid w:val="006729E0"/>
    <w:rsid w:val="00676D8D"/>
    <w:rsid w:val="00677565"/>
    <w:rsid w:val="00682009"/>
    <w:rsid w:val="00682C2A"/>
    <w:rsid w:val="00684212"/>
    <w:rsid w:val="00691677"/>
    <w:rsid w:val="00693082"/>
    <w:rsid w:val="006A1B76"/>
    <w:rsid w:val="006A5F06"/>
    <w:rsid w:val="006B0087"/>
    <w:rsid w:val="006B676E"/>
    <w:rsid w:val="006B6D1A"/>
    <w:rsid w:val="006C1271"/>
    <w:rsid w:val="006C464F"/>
    <w:rsid w:val="006C4E87"/>
    <w:rsid w:val="006C58B3"/>
    <w:rsid w:val="006C5E93"/>
    <w:rsid w:val="006D4488"/>
    <w:rsid w:val="006D738A"/>
    <w:rsid w:val="006D7722"/>
    <w:rsid w:val="006E06C5"/>
    <w:rsid w:val="006E32A8"/>
    <w:rsid w:val="006E7015"/>
    <w:rsid w:val="006E7066"/>
    <w:rsid w:val="006F01DC"/>
    <w:rsid w:val="006F2280"/>
    <w:rsid w:val="006F2607"/>
    <w:rsid w:val="00700A4D"/>
    <w:rsid w:val="007129BB"/>
    <w:rsid w:val="00714C96"/>
    <w:rsid w:val="00716CEE"/>
    <w:rsid w:val="0072022B"/>
    <w:rsid w:val="00731567"/>
    <w:rsid w:val="00735FBC"/>
    <w:rsid w:val="00740A86"/>
    <w:rsid w:val="00746F3E"/>
    <w:rsid w:val="007471E7"/>
    <w:rsid w:val="00747A32"/>
    <w:rsid w:val="00751DA8"/>
    <w:rsid w:val="00753534"/>
    <w:rsid w:val="00763809"/>
    <w:rsid w:val="0076383D"/>
    <w:rsid w:val="00771A43"/>
    <w:rsid w:val="00774A84"/>
    <w:rsid w:val="00775CFB"/>
    <w:rsid w:val="00775FE2"/>
    <w:rsid w:val="007772A0"/>
    <w:rsid w:val="00782CD7"/>
    <w:rsid w:val="00783953"/>
    <w:rsid w:val="00792FF4"/>
    <w:rsid w:val="007A0507"/>
    <w:rsid w:val="007A0E4C"/>
    <w:rsid w:val="007A7F01"/>
    <w:rsid w:val="007B3F38"/>
    <w:rsid w:val="007B5D59"/>
    <w:rsid w:val="007C1673"/>
    <w:rsid w:val="007C2F4C"/>
    <w:rsid w:val="007C34BE"/>
    <w:rsid w:val="007C7112"/>
    <w:rsid w:val="007D0057"/>
    <w:rsid w:val="007D0E3F"/>
    <w:rsid w:val="007D57E1"/>
    <w:rsid w:val="007E1298"/>
    <w:rsid w:val="007E3E9F"/>
    <w:rsid w:val="007F3D3E"/>
    <w:rsid w:val="007F50D8"/>
    <w:rsid w:val="007F72DD"/>
    <w:rsid w:val="00802D90"/>
    <w:rsid w:val="00805B3D"/>
    <w:rsid w:val="00807B17"/>
    <w:rsid w:val="00807F61"/>
    <w:rsid w:val="008148B4"/>
    <w:rsid w:val="00814F83"/>
    <w:rsid w:val="00816519"/>
    <w:rsid w:val="00816D1A"/>
    <w:rsid w:val="0081795B"/>
    <w:rsid w:val="00817D6A"/>
    <w:rsid w:val="00821A91"/>
    <w:rsid w:val="008267E8"/>
    <w:rsid w:val="0083075A"/>
    <w:rsid w:val="00842C07"/>
    <w:rsid w:val="0084646D"/>
    <w:rsid w:val="008467E9"/>
    <w:rsid w:val="00846804"/>
    <w:rsid w:val="0084685C"/>
    <w:rsid w:val="008503D6"/>
    <w:rsid w:val="0086199A"/>
    <w:rsid w:val="008651E7"/>
    <w:rsid w:val="00880F2E"/>
    <w:rsid w:val="00884D6A"/>
    <w:rsid w:val="0088612F"/>
    <w:rsid w:val="008911AD"/>
    <w:rsid w:val="00894E12"/>
    <w:rsid w:val="00894EE6"/>
    <w:rsid w:val="00897591"/>
    <w:rsid w:val="008A36FA"/>
    <w:rsid w:val="008A5FCA"/>
    <w:rsid w:val="008A7238"/>
    <w:rsid w:val="008B1265"/>
    <w:rsid w:val="008B412A"/>
    <w:rsid w:val="008C01C9"/>
    <w:rsid w:val="008C182B"/>
    <w:rsid w:val="008C2D25"/>
    <w:rsid w:val="008C335E"/>
    <w:rsid w:val="008C60F7"/>
    <w:rsid w:val="008D0CEA"/>
    <w:rsid w:val="008D36AB"/>
    <w:rsid w:val="008D4346"/>
    <w:rsid w:val="008E3BD3"/>
    <w:rsid w:val="008E4894"/>
    <w:rsid w:val="008E6DFC"/>
    <w:rsid w:val="008F2DB1"/>
    <w:rsid w:val="008F6D89"/>
    <w:rsid w:val="00900E5B"/>
    <w:rsid w:val="00903EC6"/>
    <w:rsid w:val="00904A05"/>
    <w:rsid w:val="009061F6"/>
    <w:rsid w:val="00914DC3"/>
    <w:rsid w:val="0091536C"/>
    <w:rsid w:val="00927E87"/>
    <w:rsid w:val="009302E6"/>
    <w:rsid w:val="00930986"/>
    <w:rsid w:val="009309F7"/>
    <w:rsid w:val="00935009"/>
    <w:rsid w:val="00936C78"/>
    <w:rsid w:val="009370F9"/>
    <w:rsid w:val="009405F7"/>
    <w:rsid w:val="00940903"/>
    <w:rsid w:val="00941352"/>
    <w:rsid w:val="00944850"/>
    <w:rsid w:val="00967380"/>
    <w:rsid w:val="0096774E"/>
    <w:rsid w:val="009702CC"/>
    <w:rsid w:val="009708C1"/>
    <w:rsid w:val="009733B5"/>
    <w:rsid w:val="009831A0"/>
    <w:rsid w:val="009874C6"/>
    <w:rsid w:val="00997209"/>
    <w:rsid w:val="009A4406"/>
    <w:rsid w:val="009A5BAA"/>
    <w:rsid w:val="009A6281"/>
    <w:rsid w:val="009A646D"/>
    <w:rsid w:val="009B7AEF"/>
    <w:rsid w:val="009D008E"/>
    <w:rsid w:val="009E76BC"/>
    <w:rsid w:val="009F750C"/>
    <w:rsid w:val="00A00202"/>
    <w:rsid w:val="00A00570"/>
    <w:rsid w:val="00A107FD"/>
    <w:rsid w:val="00A13114"/>
    <w:rsid w:val="00A13620"/>
    <w:rsid w:val="00A14147"/>
    <w:rsid w:val="00A14395"/>
    <w:rsid w:val="00A21A57"/>
    <w:rsid w:val="00A30CC9"/>
    <w:rsid w:val="00A3148D"/>
    <w:rsid w:val="00A32175"/>
    <w:rsid w:val="00A3523B"/>
    <w:rsid w:val="00A4295E"/>
    <w:rsid w:val="00A46890"/>
    <w:rsid w:val="00A47831"/>
    <w:rsid w:val="00A507BF"/>
    <w:rsid w:val="00A50DE6"/>
    <w:rsid w:val="00A541F7"/>
    <w:rsid w:val="00A55263"/>
    <w:rsid w:val="00A56410"/>
    <w:rsid w:val="00A572A2"/>
    <w:rsid w:val="00A603C9"/>
    <w:rsid w:val="00A62DD7"/>
    <w:rsid w:val="00A67C9F"/>
    <w:rsid w:val="00A7108D"/>
    <w:rsid w:val="00A73042"/>
    <w:rsid w:val="00A769DF"/>
    <w:rsid w:val="00A8681B"/>
    <w:rsid w:val="00A92854"/>
    <w:rsid w:val="00A94A14"/>
    <w:rsid w:val="00A95937"/>
    <w:rsid w:val="00A97C25"/>
    <w:rsid w:val="00AA099E"/>
    <w:rsid w:val="00AA09E7"/>
    <w:rsid w:val="00AB195F"/>
    <w:rsid w:val="00AB4F00"/>
    <w:rsid w:val="00AB548D"/>
    <w:rsid w:val="00AC5337"/>
    <w:rsid w:val="00AC590F"/>
    <w:rsid w:val="00AC7BA9"/>
    <w:rsid w:val="00AD53F2"/>
    <w:rsid w:val="00AE0836"/>
    <w:rsid w:val="00AE1551"/>
    <w:rsid w:val="00AF0FEB"/>
    <w:rsid w:val="00AF3633"/>
    <w:rsid w:val="00AF3EE4"/>
    <w:rsid w:val="00AF42CD"/>
    <w:rsid w:val="00AF5DE2"/>
    <w:rsid w:val="00B00999"/>
    <w:rsid w:val="00B20986"/>
    <w:rsid w:val="00B2236F"/>
    <w:rsid w:val="00B22550"/>
    <w:rsid w:val="00B25716"/>
    <w:rsid w:val="00B30701"/>
    <w:rsid w:val="00B37D2F"/>
    <w:rsid w:val="00B43B9F"/>
    <w:rsid w:val="00B44522"/>
    <w:rsid w:val="00B610E3"/>
    <w:rsid w:val="00B632DB"/>
    <w:rsid w:val="00B66A64"/>
    <w:rsid w:val="00B66BD9"/>
    <w:rsid w:val="00B67152"/>
    <w:rsid w:val="00B672FB"/>
    <w:rsid w:val="00B73573"/>
    <w:rsid w:val="00B74072"/>
    <w:rsid w:val="00B7481B"/>
    <w:rsid w:val="00B76A47"/>
    <w:rsid w:val="00B828BB"/>
    <w:rsid w:val="00B83298"/>
    <w:rsid w:val="00B90E53"/>
    <w:rsid w:val="00B951FF"/>
    <w:rsid w:val="00BA0858"/>
    <w:rsid w:val="00BB49B1"/>
    <w:rsid w:val="00BB7D88"/>
    <w:rsid w:val="00BC1CCB"/>
    <w:rsid w:val="00BC283A"/>
    <w:rsid w:val="00BC6B36"/>
    <w:rsid w:val="00BD06A2"/>
    <w:rsid w:val="00BD06D2"/>
    <w:rsid w:val="00BD2045"/>
    <w:rsid w:val="00BD41A8"/>
    <w:rsid w:val="00BD49BE"/>
    <w:rsid w:val="00BE143E"/>
    <w:rsid w:val="00BE1D01"/>
    <w:rsid w:val="00BE593B"/>
    <w:rsid w:val="00BF179F"/>
    <w:rsid w:val="00BF6EC0"/>
    <w:rsid w:val="00BF7D88"/>
    <w:rsid w:val="00C01FD0"/>
    <w:rsid w:val="00C03034"/>
    <w:rsid w:val="00C03A25"/>
    <w:rsid w:val="00C03D11"/>
    <w:rsid w:val="00C04524"/>
    <w:rsid w:val="00C056AD"/>
    <w:rsid w:val="00C1192D"/>
    <w:rsid w:val="00C11FF2"/>
    <w:rsid w:val="00C132E3"/>
    <w:rsid w:val="00C143F1"/>
    <w:rsid w:val="00C14D82"/>
    <w:rsid w:val="00C17DE0"/>
    <w:rsid w:val="00C21995"/>
    <w:rsid w:val="00C230C9"/>
    <w:rsid w:val="00C23A14"/>
    <w:rsid w:val="00C24F3E"/>
    <w:rsid w:val="00C267F6"/>
    <w:rsid w:val="00C3236F"/>
    <w:rsid w:val="00C353B4"/>
    <w:rsid w:val="00C378FB"/>
    <w:rsid w:val="00C54268"/>
    <w:rsid w:val="00C55894"/>
    <w:rsid w:val="00C55FC3"/>
    <w:rsid w:val="00C562E7"/>
    <w:rsid w:val="00C577EB"/>
    <w:rsid w:val="00C64909"/>
    <w:rsid w:val="00C66106"/>
    <w:rsid w:val="00C67B99"/>
    <w:rsid w:val="00C73C2A"/>
    <w:rsid w:val="00C84782"/>
    <w:rsid w:val="00C86D84"/>
    <w:rsid w:val="00C921F1"/>
    <w:rsid w:val="00C93937"/>
    <w:rsid w:val="00C94585"/>
    <w:rsid w:val="00C955A1"/>
    <w:rsid w:val="00CA0122"/>
    <w:rsid w:val="00CA1782"/>
    <w:rsid w:val="00CA211D"/>
    <w:rsid w:val="00CA3CB4"/>
    <w:rsid w:val="00CA7F0E"/>
    <w:rsid w:val="00CB017A"/>
    <w:rsid w:val="00CB1026"/>
    <w:rsid w:val="00CB1DC7"/>
    <w:rsid w:val="00CB2F3F"/>
    <w:rsid w:val="00CB5620"/>
    <w:rsid w:val="00CB7304"/>
    <w:rsid w:val="00CB795A"/>
    <w:rsid w:val="00CC119F"/>
    <w:rsid w:val="00CC1AB1"/>
    <w:rsid w:val="00CC1AFD"/>
    <w:rsid w:val="00CC3C38"/>
    <w:rsid w:val="00CC52AE"/>
    <w:rsid w:val="00CD002D"/>
    <w:rsid w:val="00CD0562"/>
    <w:rsid w:val="00CD391A"/>
    <w:rsid w:val="00CE12E1"/>
    <w:rsid w:val="00CE28E2"/>
    <w:rsid w:val="00CE2B2C"/>
    <w:rsid w:val="00CE6E65"/>
    <w:rsid w:val="00CE7C28"/>
    <w:rsid w:val="00CF085B"/>
    <w:rsid w:val="00CF0C67"/>
    <w:rsid w:val="00D037AA"/>
    <w:rsid w:val="00D0532C"/>
    <w:rsid w:val="00D071F8"/>
    <w:rsid w:val="00D15A1D"/>
    <w:rsid w:val="00D1662D"/>
    <w:rsid w:val="00D21F93"/>
    <w:rsid w:val="00D22298"/>
    <w:rsid w:val="00D225F4"/>
    <w:rsid w:val="00D243B3"/>
    <w:rsid w:val="00D25FE7"/>
    <w:rsid w:val="00D2676A"/>
    <w:rsid w:val="00D37A34"/>
    <w:rsid w:val="00D40DB3"/>
    <w:rsid w:val="00D41030"/>
    <w:rsid w:val="00D4474B"/>
    <w:rsid w:val="00D46443"/>
    <w:rsid w:val="00D52909"/>
    <w:rsid w:val="00D56C8E"/>
    <w:rsid w:val="00D57720"/>
    <w:rsid w:val="00D57A42"/>
    <w:rsid w:val="00D618DA"/>
    <w:rsid w:val="00D64AFB"/>
    <w:rsid w:val="00D704CF"/>
    <w:rsid w:val="00D74EE4"/>
    <w:rsid w:val="00D765DA"/>
    <w:rsid w:val="00D8500B"/>
    <w:rsid w:val="00D90EE1"/>
    <w:rsid w:val="00D9487E"/>
    <w:rsid w:val="00DA0709"/>
    <w:rsid w:val="00DA2303"/>
    <w:rsid w:val="00DB0773"/>
    <w:rsid w:val="00DB1959"/>
    <w:rsid w:val="00DB4932"/>
    <w:rsid w:val="00DB70B9"/>
    <w:rsid w:val="00DD083B"/>
    <w:rsid w:val="00DD1EB6"/>
    <w:rsid w:val="00DE2653"/>
    <w:rsid w:val="00DE6CF6"/>
    <w:rsid w:val="00DE6ED5"/>
    <w:rsid w:val="00DF2B4E"/>
    <w:rsid w:val="00DF4BDF"/>
    <w:rsid w:val="00DF4F68"/>
    <w:rsid w:val="00DF6FFE"/>
    <w:rsid w:val="00E01DED"/>
    <w:rsid w:val="00E05A13"/>
    <w:rsid w:val="00E11524"/>
    <w:rsid w:val="00E13258"/>
    <w:rsid w:val="00E138BA"/>
    <w:rsid w:val="00E13D93"/>
    <w:rsid w:val="00E144E2"/>
    <w:rsid w:val="00E14D77"/>
    <w:rsid w:val="00E160FC"/>
    <w:rsid w:val="00E17C83"/>
    <w:rsid w:val="00E23FD7"/>
    <w:rsid w:val="00E2736E"/>
    <w:rsid w:val="00E34816"/>
    <w:rsid w:val="00E35CDE"/>
    <w:rsid w:val="00E44883"/>
    <w:rsid w:val="00E51A14"/>
    <w:rsid w:val="00E51AD8"/>
    <w:rsid w:val="00E5263F"/>
    <w:rsid w:val="00E52764"/>
    <w:rsid w:val="00E532A9"/>
    <w:rsid w:val="00E53952"/>
    <w:rsid w:val="00E549B9"/>
    <w:rsid w:val="00E55E06"/>
    <w:rsid w:val="00E63BCF"/>
    <w:rsid w:val="00E66C2F"/>
    <w:rsid w:val="00E71A95"/>
    <w:rsid w:val="00E72C3D"/>
    <w:rsid w:val="00E773CD"/>
    <w:rsid w:val="00E77D13"/>
    <w:rsid w:val="00E85132"/>
    <w:rsid w:val="00E85A4C"/>
    <w:rsid w:val="00E85B06"/>
    <w:rsid w:val="00E87FF0"/>
    <w:rsid w:val="00E9586B"/>
    <w:rsid w:val="00EA5DBB"/>
    <w:rsid w:val="00EA670B"/>
    <w:rsid w:val="00EA7C28"/>
    <w:rsid w:val="00EB0AAA"/>
    <w:rsid w:val="00EB2414"/>
    <w:rsid w:val="00EC0751"/>
    <w:rsid w:val="00EC07A8"/>
    <w:rsid w:val="00ED0291"/>
    <w:rsid w:val="00EE33C0"/>
    <w:rsid w:val="00EE69F7"/>
    <w:rsid w:val="00EE7366"/>
    <w:rsid w:val="00EE7AB8"/>
    <w:rsid w:val="00EF0DF2"/>
    <w:rsid w:val="00EF23E0"/>
    <w:rsid w:val="00EF4A8F"/>
    <w:rsid w:val="00EF7447"/>
    <w:rsid w:val="00F068FE"/>
    <w:rsid w:val="00F1367A"/>
    <w:rsid w:val="00F17640"/>
    <w:rsid w:val="00F27285"/>
    <w:rsid w:val="00F27BC4"/>
    <w:rsid w:val="00F30A89"/>
    <w:rsid w:val="00F30DFB"/>
    <w:rsid w:val="00F34387"/>
    <w:rsid w:val="00F349FF"/>
    <w:rsid w:val="00F3613D"/>
    <w:rsid w:val="00F44085"/>
    <w:rsid w:val="00F45398"/>
    <w:rsid w:val="00F503F9"/>
    <w:rsid w:val="00F5411B"/>
    <w:rsid w:val="00F56954"/>
    <w:rsid w:val="00F61250"/>
    <w:rsid w:val="00F615C9"/>
    <w:rsid w:val="00F66366"/>
    <w:rsid w:val="00F7452E"/>
    <w:rsid w:val="00F76B2B"/>
    <w:rsid w:val="00F77F82"/>
    <w:rsid w:val="00F803C1"/>
    <w:rsid w:val="00F80BB0"/>
    <w:rsid w:val="00F842FC"/>
    <w:rsid w:val="00F85061"/>
    <w:rsid w:val="00F8677A"/>
    <w:rsid w:val="00F875A5"/>
    <w:rsid w:val="00FA234E"/>
    <w:rsid w:val="00FA7B9F"/>
    <w:rsid w:val="00FC1616"/>
    <w:rsid w:val="00FC26CC"/>
    <w:rsid w:val="00FC2F87"/>
    <w:rsid w:val="00FC39B9"/>
    <w:rsid w:val="00FC44B3"/>
    <w:rsid w:val="00FC5BD3"/>
    <w:rsid w:val="00FC5E75"/>
    <w:rsid w:val="00FD32EE"/>
    <w:rsid w:val="00FD5C1A"/>
    <w:rsid w:val="00FD713C"/>
    <w:rsid w:val="00FE2C1D"/>
    <w:rsid w:val="00FE4F15"/>
    <w:rsid w:val="00FE5568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E8FC96"/>
  <w15:docId w15:val="{6216415D-54C7-4A3A-8C57-32F5CBFB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3C786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,Headi...,Б1"/>
    <w:basedOn w:val="a4"/>
    <w:next w:val="a3"/>
    <w:link w:val="12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0">
    <w:name w:val="heading 2"/>
    <w:aliases w:val="2,H2,Numbered text 3,contract,h2,heading 2,22,A,A.B.C.,CHS,Gliederung2,H,H2-Heading 2,H21,H22,HD2,Header2,Heading 2 Hidden,Heading Indent No L2,Heading2,Level 2 Topic Heading,Major,RTC,heading2,iz2,l2,list 2,list2,Б2,Заголовок 21,Раздел Знак"/>
    <w:basedOn w:val="a4"/>
    <w:next w:val="23"/>
    <w:link w:val="24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1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4"/>
    <w:next w:val="34"/>
    <w:link w:val="35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aliases w:val="i?eei?.,№ Заголовок 4,прилож."/>
    <w:basedOn w:val="a4"/>
    <w:next w:val="a3"/>
    <w:link w:val="42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4"/>
    <w:next w:val="a3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4"/>
    <w:next w:val="a3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4"/>
    <w:next w:val="a3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8">
    <w:name w:val="heading 8"/>
    <w:basedOn w:val="a3"/>
    <w:next w:val="a3"/>
    <w:link w:val="80"/>
    <w:qFormat/>
    <w:rsid w:val="00B951FF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B951FF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2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,Headi... Знак"/>
    <w:basedOn w:val="a5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4">
    <w:name w:val="Заголовок 2 Знак"/>
    <w:aliases w:val="2 Знак,H2 Знак,Numbered text 3 Знак,contract Знак,h2 Знак,heading 2 Знак,22 Знак,A Знак,A.B.C. Знак,CHS Знак,Gliederung2 Знак,H Знак,H2-Heading 2 Знак,H21 Знак,H22 Знак,HD2 Знак,Header2 Знак,Heading 2 Hidden Знак,Heading2 Знак,RTC Знак"/>
    <w:basedOn w:val="a5"/>
    <w:link w:val="20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5">
    <w:name w:val="Заголовок 3 Знак"/>
    <w:aliases w:val="H3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basedOn w:val="a5"/>
    <w:link w:val="31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2">
    <w:name w:val="Заголовок 4 Знак"/>
    <w:aliases w:val="i?eei?. Знак,№ Заголовок 4 Знак,прилож. Знак"/>
    <w:basedOn w:val="a5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5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5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5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3">
    <w:name w:val="Нет списка1"/>
    <w:next w:val="a7"/>
    <w:uiPriority w:val="99"/>
    <w:semiHidden/>
    <w:unhideWhenUsed/>
    <w:rsid w:val="00FE2C1D"/>
  </w:style>
  <w:style w:type="paragraph" w:customStyle="1" w:styleId="Style7">
    <w:name w:val="Style7"/>
    <w:basedOn w:val="a3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3"/>
    <w:link w:val="a9"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5"/>
    <w:link w:val="a8"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3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3"/>
    <w:link w:val="ab"/>
    <w:uiPriority w:val="99"/>
    <w:qFormat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5"/>
    <w:link w:val="aa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c">
    <w:name w:val="footer"/>
    <w:basedOn w:val="a3"/>
    <w:link w:val="ad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d">
    <w:name w:val="Нижний колонтитул Знак"/>
    <w:basedOn w:val="a5"/>
    <w:link w:val="ac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6">
    <w:name w:val="Body Text Indent 3"/>
    <w:basedOn w:val="a3"/>
    <w:link w:val="37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7">
    <w:name w:val="Основной текст с отступом 3 Знак"/>
    <w:basedOn w:val="a5"/>
    <w:link w:val="36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e">
    <w:name w:val="annotation reference"/>
    <w:uiPriority w:val="99"/>
    <w:rsid w:val="00FE2C1D"/>
    <w:rPr>
      <w:sz w:val="16"/>
      <w:szCs w:val="16"/>
    </w:rPr>
  </w:style>
  <w:style w:type="paragraph" w:styleId="af">
    <w:name w:val="annotation text"/>
    <w:basedOn w:val="a3"/>
    <w:link w:val="af0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5"/>
    <w:link w:val="af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2C1D"/>
    <w:rPr>
      <w:b/>
      <w:bCs/>
      <w:lang w:val="x-none" w:eastAsia="x-none"/>
    </w:rPr>
  </w:style>
  <w:style w:type="character" w:customStyle="1" w:styleId="af2">
    <w:name w:val="Тема примечания Знак"/>
    <w:basedOn w:val="af0"/>
    <w:link w:val="af1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3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"/>
    <w:basedOn w:val="a3"/>
    <w:link w:val="af4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4">
    <w:name w:val="Основной текст Знак"/>
    <w:basedOn w:val="a5"/>
    <w:link w:val="a4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3">
    <w:name w:val="Body Text 2"/>
    <w:basedOn w:val="a3"/>
    <w:link w:val="25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5">
    <w:name w:val="Основной текст 2 Знак"/>
    <w:basedOn w:val="a5"/>
    <w:link w:val="23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4">
    <w:name w:val="Body Text 3"/>
    <w:basedOn w:val="a3"/>
    <w:link w:val="38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8">
    <w:name w:val="Основной текст 3 Знак"/>
    <w:basedOn w:val="a5"/>
    <w:link w:val="34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3"/>
    <w:next w:val="a4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3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3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3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4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5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3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6">
    <w:name w:val="Placeholder Text"/>
    <w:uiPriority w:val="99"/>
    <w:semiHidden/>
    <w:rsid w:val="00FE2C1D"/>
    <w:rPr>
      <w:rFonts w:cs="Times New Roman"/>
      <w:color w:val="808080"/>
    </w:rPr>
  </w:style>
  <w:style w:type="paragraph" w:styleId="af7">
    <w:name w:val="footnote text"/>
    <w:basedOn w:val="a3"/>
    <w:link w:val="af8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5"/>
    <w:link w:val="af7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uiPriority w:val="99"/>
    <w:rsid w:val="00FE2C1D"/>
    <w:rPr>
      <w:rFonts w:cs="Times New Roman"/>
      <w:vertAlign w:val="superscript"/>
    </w:rPr>
  </w:style>
  <w:style w:type="table" w:styleId="afa">
    <w:name w:val="Table Grid"/>
    <w:basedOn w:val="a6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3"/>
    <w:link w:val="afc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b"/>
    <w:uiPriority w:val="34"/>
    <w:qFormat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3">
    <w:name w:val="Пункт_4 Знак"/>
    <w:link w:val="41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1">
    <w:name w:val="Пункт_4"/>
    <w:basedOn w:val="a3"/>
    <w:link w:val="43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4">
    <w:name w:val="Сетка таблицы1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7"/>
    <w:uiPriority w:val="99"/>
    <w:semiHidden/>
    <w:unhideWhenUsed/>
    <w:rsid w:val="00FE2C1D"/>
  </w:style>
  <w:style w:type="character" w:styleId="afd">
    <w:name w:val="FollowedHyperlink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3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e">
    <w:name w:val="Normal (Web)"/>
    <w:aliases w:val="Обычный (Web),Обычный (веб) Знак Знак,Обычный (Web) Знак Знак Знак,Normal (Web)"/>
    <w:basedOn w:val="a3"/>
    <w:link w:val="aff"/>
    <w:uiPriority w:val="1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0">
    <w:name w:val="Document Map"/>
    <w:basedOn w:val="a3"/>
    <w:link w:val="aff1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f1">
    <w:name w:val="Схема документа Знак"/>
    <w:basedOn w:val="a5"/>
    <w:link w:val="aff0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9">
    <w:name w:val="Сетка таблицы3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7">
    <w:name w:val="Нет списка2"/>
    <w:next w:val="a7"/>
    <w:uiPriority w:val="99"/>
    <w:semiHidden/>
    <w:unhideWhenUsed/>
    <w:rsid w:val="00FE2C1D"/>
  </w:style>
  <w:style w:type="table" w:customStyle="1" w:styleId="44">
    <w:name w:val="Сетка таблицы4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80">
    <w:name w:val="Заголовок 8 Знак"/>
    <w:basedOn w:val="a5"/>
    <w:link w:val="8"/>
    <w:rsid w:val="00B951F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B951FF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B951F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2">
    <w:name w:val="Body Text Indent"/>
    <w:basedOn w:val="a3"/>
    <w:link w:val="aff3"/>
    <w:semiHidden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3">
    <w:name w:val="Основной текст с отступом Знак"/>
    <w:basedOn w:val="a5"/>
    <w:link w:val="aff2"/>
    <w:semiHidden/>
    <w:rsid w:val="00B951F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B951F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B95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4">
    <w:name w:val="page number"/>
    <w:basedOn w:val="a5"/>
    <w:semiHidden/>
    <w:rsid w:val="00B951FF"/>
  </w:style>
  <w:style w:type="paragraph" w:styleId="28">
    <w:name w:val="Body Text Indent 2"/>
    <w:basedOn w:val="a3"/>
    <w:link w:val="29"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9">
    <w:name w:val="Основной текст с отступом 2 Знак"/>
    <w:basedOn w:val="a5"/>
    <w:link w:val="28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headerlevel21">
    <w:name w:val="label_header_level_21"/>
    <w:rsid w:val="00B951FF"/>
    <w:rPr>
      <w:b/>
      <w:bCs/>
      <w:color w:val="0000FF"/>
      <w:sz w:val="20"/>
      <w:szCs w:val="20"/>
    </w:rPr>
  </w:style>
  <w:style w:type="paragraph" w:styleId="2a">
    <w:name w:val="List 2"/>
    <w:basedOn w:val="a3"/>
    <w:semiHidden/>
    <w:rsid w:val="00B951F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"/>
    <w:basedOn w:val="a3"/>
    <w:rsid w:val="00B951FF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"/>
    <w:basedOn w:val="a3"/>
    <w:rsid w:val="00B951F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2">
    <w:name w:val="заголовок 11"/>
    <w:basedOn w:val="a3"/>
    <w:next w:val="a3"/>
    <w:rsid w:val="00B951FF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6">
    <w:name w:val="заголовок 1"/>
    <w:basedOn w:val="a3"/>
    <w:next w:val="a3"/>
    <w:rsid w:val="00B951FF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b">
    <w:name w:val="çàãîëîâîê 2"/>
    <w:basedOn w:val="a3"/>
    <w:next w:val="a3"/>
    <w:rsid w:val="00B951FF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7">
    <w:name w:val="Таблица шапка"/>
    <w:basedOn w:val="a3"/>
    <w:uiPriority w:val="1"/>
    <w:qFormat/>
    <w:rsid w:val="00B951FF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8">
    <w:name w:val="Таблица текст"/>
    <w:basedOn w:val="a3"/>
    <w:uiPriority w:val="1"/>
    <w:qFormat/>
    <w:rsid w:val="00B951FF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9">
    <w:name w:val="Пункт"/>
    <w:basedOn w:val="a3"/>
    <w:rsid w:val="00B951FF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semiHidden/>
    <w:rsid w:val="00B951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5"/>
    <w:link w:val="HTML"/>
    <w:semiHidden/>
    <w:rsid w:val="00B951F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c">
    <w:name w:val="Уровень2"/>
    <w:basedOn w:val="a3"/>
    <w:rsid w:val="00B951FF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a">
    <w:name w:val="Уровень3"/>
    <w:basedOn w:val="2c"/>
    <w:rsid w:val="00B951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rsid w:val="00B951FF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1">
    <w:name w:val="Основной текст с отступом 21"/>
    <w:basedOn w:val="a3"/>
    <w:rsid w:val="00B951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B951FF"/>
    <w:pPr>
      <w:numPr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8"/>
    <w:rsid w:val="00B951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951FF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B951FF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b">
    <w:name w:val="Plain Text"/>
    <w:basedOn w:val="a3"/>
    <w:link w:val="affc"/>
    <w:semiHidden/>
    <w:rsid w:val="00B951FF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c">
    <w:name w:val="Текст Знак"/>
    <w:basedOn w:val="a5"/>
    <w:link w:val="affb"/>
    <w:semiHidden/>
    <w:rsid w:val="00B951FF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d">
    <w:name w:val="Block Text"/>
    <w:basedOn w:val="a3"/>
    <w:semiHidden/>
    <w:rsid w:val="00B951FF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d">
    <w:name w:val="toc 2"/>
    <w:basedOn w:val="a3"/>
    <w:next w:val="a3"/>
    <w:autoRedefine/>
    <w:uiPriority w:val="39"/>
    <w:rsid w:val="00B951FF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7">
    <w:name w:val="toc 1"/>
    <w:basedOn w:val="a3"/>
    <w:next w:val="a3"/>
    <w:autoRedefine/>
    <w:uiPriority w:val="39"/>
    <w:rsid w:val="00B951FF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3c">
    <w:name w:val="toc 3"/>
    <w:basedOn w:val="a3"/>
    <w:next w:val="a3"/>
    <w:autoRedefine/>
    <w:semiHidden/>
    <w:rsid w:val="00B951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5">
    <w:name w:val="toc 4"/>
    <w:basedOn w:val="a3"/>
    <w:next w:val="a3"/>
    <w:autoRedefine/>
    <w:semiHidden/>
    <w:rsid w:val="00B951F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3"/>
    <w:next w:val="a3"/>
    <w:autoRedefine/>
    <w:semiHidden/>
    <w:rsid w:val="00B951FF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3"/>
    <w:next w:val="a3"/>
    <w:autoRedefine/>
    <w:semiHidden/>
    <w:rsid w:val="00B951FF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3"/>
    <w:next w:val="a3"/>
    <w:autoRedefine/>
    <w:semiHidden/>
    <w:rsid w:val="00B951FF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3"/>
    <w:next w:val="a3"/>
    <w:autoRedefine/>
    <w:semiHidden/>
    <w:rsid w:val="00B951FF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3"/>
    <w:next w:val="a3"/>
    <w:autoRedefine/>
    <w:semiHidden/>
    <w:rsid w:val="00B951FF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Подраздел"/>
    <w:basedOn w:val="a3"/>
    <w:rsid w:val="00B951FF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">
    <w:name w:val="регламент список"/>
    <w:basedOn w:val="31"/>
    <w:autoRedefine/>
    <w:rsid w:val="00B951FF"/>
    <w:pPr>
      <w:keepLines/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eastAsia="Times New Roman" w:hAnsi="Times New Roman"/>
      <w:bCs/>
      <w:spacing w:val="-5"/>
      <w:kern w:val="28"/>
      <w:sz w:val="24"/>
      <w:lang w:val="ru-RU" w:eastAsia="en-US"/>
    </w:rPr>
  </w:style>
  <w:style w:type="paragraph" w:customStyle="1" w:styleId="Times12">
    <w:name w:val="Times 12"/>
    <w:basedOn w:val="a3"/>
    <w:qFormat/>
    <w:rsid w:val="00B951F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e">
    <w:name w:val="Пункт_2"/>
    <w:basedOn w:val="a3"/>
    <w:rsid w:val="00B951FF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3">
    <w:name w:val="Пункт_3"/>
    <w:basedOn w:val="a3"/>
    <w:rsid w:val="00B951FF"/>
    <w:pPr>
      <w:numPr>
        <w:ilvl w:val="2"/>
        <w:numId w:val="9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rsid w:val="00B951FF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B951FF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0">
    <w:name w:val="List Continue"/>
    <w:basedOn w:val="a3"/>
    <w:rsid w:val="00B951F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B951FF"/>
    <w:pPr>
      <w:numPr>
        <w:numId w:val="1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B951FF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1">
    <w:name w:val="caption"/>
    <w:basedOn w:val="a3"/>
    <w:next w:val="a3"/>
    <w:qFormat/>
    <w:rsid w:val="00B951FF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character" w:customStyle="1" w:styleId="afff2">
    <w:name w:val="комментарий"/>
    <w:rsid w:val="00B951F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B951FF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3">
    <w:name w:val="Подпункт"/>
    <w:basedOn w:val="aff9"/>
    <w:rsid w:val="00B951FF"/>
    <w:rPr>
      <w:bCs/>
      <w:sz w:val="22"/>
      <w:szCs w:val="22"/>
    </w:rPr>
  </w:style>
  <w:style w:type="paragraph" w:customStyle="1" w:styleId="a0">
    <w:name w:val="Подподпункт"/>
    <w:basedOn w:val="afff3"/>
    <w:uiPriority w:val="1"/>
    <w:qFormat/>
    <w:rsid w:val="00B951FF"/>
    <w:pPr>
      <w:numPr>
        <w:numId w:val="14"/>
      </w:numPr>
    </w:pPr>
  </w:style>
  <w:style w:type="paragraph" w:customStyle="1" w:styleId="afff4">
    <w:name w:val="маркированный"/>
    <w:basedOn w:val="a3"/>
    <w:semiHidden/>
    <w:rsid w:val="00B951FF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f5">
    <w:name w:val="Ариал"/>
    <w:basedOn w:val="a3"/>
    <w:link w:val="18"/>
    <w:uiPriority w:val="1"/>
    <w:qFormat/>
    <w:rsid w:val="00B951FF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8">
    <w:name w:val="Ариал Знак1"/>
    <w:link w:val="afff5"/>
    <w:uiPriority w:val="1"/>
    <w:locked/>
    <w:rsid w:val="00B951FF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B951FF"/>
    <w:pPr>
      <w:numPr>
        <w:numId w:val="1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951F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6">
    <w:name w:val="Пункт б/н"/>
    <w:basedOn w:val="a3"/>
    <w:uiPriority w:val="1"/>
    <w:qFormat/>
    <w:rsid w:val="00B951FF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3">
    <w:name w:val="Обычный11"/>
    <w:link w:val="19"/>
    <w:rsid w:val="00B951F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9">
    <w:name w:val="Обычный1 Знак"/>
    <w:link w:val="113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Ариал Таблица"/>
    <w:basedOn w:val="afff5"/>
    <w:link w:val="afff8"/>
    <w:uiPriority w:val="1"/>
    <w:qFormat/>
    <w:rsid w:val="00B951FF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uiPriority w:val="1"/>
    <w:rsid w:val="00B951FF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9">
    <w:name w:val="АриалТабл"/>
    <w:basedOn w:val="afff5"/>
    <w:rsid w:val="00B951F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a">
    <w:name w:val="endnote text"/>
    <w:basedOn w:val="a3"/>
    <w:link w:val="afffb"/>
    <w:semiHidden/>
    <w:rsid w:val="00B951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b">
    <w:name w:val="Текст концевой сноски Знак"/>
    <w:basedOn w:val="a5"/>
    <w:link w:val="afffa"/>
    <w:semiHidden/>
    <w:rsid w:val="00B951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a">
    <w:name w:val="Основной шрифт1"/>
    <w:semiHidden/>
    <w:rsid w:val="00B951FF"/>
  </w:style>
  <w:style w:type="character" w:customStyle="1" w:styleId="afffc">
    <w:name w:val="Подпункт Знак"/>
    <w:rsid w:val="00B951FF"/>
    <w:rPr>
      <w:sz w:val="28"/>
      <w:lang w:val="ru-RU" w:eastAsia="ru-RU" w:bidi="ar-SA"/>
    </w:rPr>
  </w:style>
  <w:style w:type="character" w:customStyle="1" w:styleId="FontStyle11">
    <w:name w:val="Font Style11"/>
    <w:rsid w:val="00B951FF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B951FF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951FF"/>
    <w:rPr>
      <w:b/>
      <w:bCs/>
      <w:kern w:val="24"/>
      <w:sz w:val="24"/>
      <w:szCs w:val="24"/>
      <w:lang w:val="ru-RU" w:eastAsia="ru-RU" w:bidi="ar-SA"/>
    </w:rPr>
  </w:style>
  <w:style w:type="numbering" w:customStyle="1" w:styleId="11">
    <w:name w:val="Стиль1"/>
    <w:uiPriority w:val="99"/>
    <w:rsid w:val="00B951FF"/>
    <w:pPr>
      <w:numPr>
        <w:numId w:val="16"/>
      </w:numPr>
    </w:pPr>
  </w:style>
  <w:style w:type="numbering" w:customStyle="1" w:styleId="22">
    <w:name w:val="Стиль2"/>
    <w:uiPriority w:val="99"/>
    <w:rsid w:val="00B951FF"/>
    <w:pPr>
      <w:numPr>
        <w:numId w:val="17"/>
      </w:numPr>
    </w:pPr>
  </w:style>
  <w:style w:type="paragraph" w:customStyle="1" w:styleId="afffd">
    <w:name w:val="Стиль начало"/>
    <w:basedOn w:val="a3"/>
    <w:rsid w:val="00B951FF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B951FF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B951FF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951F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B951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afffe">
    <w:name w:val="Примечание"/>
    <w:basedOn w:val="a3"/>
    <w:link w:val="affff"/>
    <w:rsid w:val="00B951FF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">
    <w:name w:val="Примечание Знак"/>
    <w:link w:val="afffe"/>
    <w:rsid w:val="00B951FF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,Normal (Web) Знак"/>
    <w:link w:val="afe"/>
    <w:uiPriority w:val="1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Стиль11"/>
    <w:uiPriority w:val="99"/>
    <w:rsid w:val="00B951FF"/>
    <w:pPr>
      <w:numPr>
        <w:numId w:val="18"/>
      </w:numPr>
    </w:pPr>
  </w:style>
  <w:style w:type="numbering" w:customStyle="1" w:styleId="210">
    <w:name w:val="Стиль21"/>
    <w:uiPriority w:val="99"/>
    <w:rsid w:val="00B951FF"/>
    <w:pPr>
      <w:numPr>
        <w:numId w:val="19"/>
      </w:numPr>
    </w:pPr>
  </w:style>
  <w:style w:type="character" w:customStyle="1" w:styleId="affff0">
    <w:name w:val="Гипертекстовая ссылка"/>
    <w:basedOn w:val="a5"/>
    <w:uiPriority w:val="99"/>
    <w:rsid w:val="00B951FF"/>
    <w:rPr>
      <w:b/>
      <w:bCs/>
      <w:color w:val="106BBE"/>
    </w:rPr>
  </w:style>
  <w:style w:type="paragraph" w:customStyle="1" w:styleId="1-6">
    <w:name w:val="Спис1-6"/>
    <w:basedOn w:val="a3"/>
    <w:semiHidden/>
    <w:rsid w:val="00B951FF"/>
    <w:pPr>
      <w:numPr>
        <w:numId w:val="20"/>
      </w:numPr>
      <w:tabs>
        <w:tab w:val="clear" w:pos="360"/>
      </w:tabs>
      <w:spacing w:after="120" w:line="288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1">
    <w:name w:val="line number"/>
    <w:basedOn w:val="a5"/>
    <w:uiPriority w:val="99"/>
    <w:semiHidden/>
    <w:unhideWhenUsed/>
    <w:rsid w:val="00B951FF"/>
  </w:style>
  <w:style w:type="paragraph" w:customStyle="1" w:styleId="21">
    <w:name w:val="Маркированный2"/>
    <w:next w:val="a3"/>
    <w:autoRedefine/>
    <w:uiPriority w:val="1"/>
    <w:semiHidden/>
    <w:qFormat/>
    <w:rsid w:val="00B951FF"/>
    <w:pPr>
      <w:numPr>
        <w:numId w:val="21"/>
      </w:numPr>
      <w:tabs>
        <w:tab w:val="clear" w:pos="1440"/>
        <w:tab w:val="left" w:pos="1724"/>
      </w:tabs>
      <w:spacing w:before="60" w:after="0" w:line="288" w:lineRule="auto"/>
      <w:ind w:left="1702" w:hanging="284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2">
    <w:name w:val="Текст3"/>
    <w:basedOn w:val="3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268"/>
        <w:tab w:val="clear" w:pos="2977"/>
        <w:tab w:val="clear" w:pos="3686"/>
        <w:tab w:val="clear" w:pos="4394"/>
        <w:tab w:val="clear" w:pos="8789"/>
        <w:tab w:val="left" w:pos="1701"/>
      </w:tabs>
      <w:spacing w:before="60" w:after="0" w:line="288" w:lineRule="auto"/>
      <w:contextualSpacing/>
      <w:jc w:val="both"/>
    </w:pPr>
    <w:rPr>
      <w:rFonts w:ascii="Times New Roman" w:eastAsia="Times New Roman" w:hAnsi="Times New Roman"/>
      <w:b w:val="0"/>
      <w:sz w:val="28"/>
      <w:szCs w:val="26"/>
      <w:lang w:val="ru-RU" w:eastAsia="ru-RU"/>
    </w:rPr>
  </w:style>
  <w:style w:type="paragraph" w:customStyle="1" w:styleId="40">
    <w:name w:val="Текст4"/>
    <w:basedOn w:val="4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977"/>
        <w:tab w:val="clear" w:pos="3686"/>
        <w:tab w:val="clear" w:pos="4394"/>
        <w:tab w:val="clear" w:pos="8789"/>
        <w:tab w:val="left" w:pos="1701"/>
      </w:tabs>
      <w:spacing w:before="80" w:after="0" w:line="288" w:lineRule="auto"/>
      <w:ind w:right="284"/>
      <w:contextualSpacing/>
      <w:jc w:val="both"/>
    </w:pPr>
    <w:rPr>
      <w:rFonts w:ascii="Times New Roman" w:eastAsia="Times New Roman" w:hAnsi="Times New Roman"/>
      <w:b w:val="0"/>
      <w:sz w:val="28"/>
      <w:szCs w:val="28"/>
      <w:lang w:val="ru-RU" w:eastAsia="ru-RU"/>
    </w:rPr>
  </w:style>
  <w:style w:type="paragraph" w:customStyle="1" w:styleId="10">
    <w:name w:val="1"/>
    <w:basedOn w:val="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40" w:after="0" w:line="288" w:lineRule="auto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szCs w:val="28"/>
      <w:lang w:val="ru-RU" w:eastAsia="ru-RU"/>
    </w:rPr>
  </w:style>
  <w:style w:type="character" w:customStyle="1" w:styleId="1b">
    <w:name w:val="Верхний колонтитул Знак1"/>
    <w:aliases w:val="Heder Знак1,Titul Знак1,Верхний колонтитул1 Знак1,Верхний колонтитул2 Знак1,Верхний колонтитул3 Знак1,Верхний колонтитул4 Знак1,Верхний колонтитул11 Знак1,Верхний колонтитул21 Знак1,Верхний колонтитул31 Знак1"/>
    <w:basedOn w:val="a5"/>
    <w:uiPriority w:val="99"/>
    <w:locked/>
    <w:rsid w:val="00B951FF"/>
    <w:rPr>
      <w:rFonts w:ascii="Courier New" w:hAnsi="Courier New" w:cs="Courier New" w:hint="default"/>
    </w:rPr>
  </w:style>
  <w:style w:type="paragraph" w:customStyle="1" w:styleId="a1">
    <w:name w:val="инструкции"/>
    <w:next w:val="afb"/>
    <w:autoRedefine/>
    <w:uiPriority w:val="34"/>
    <w:semiHidden/>
    <w:qFormat/>
    <w:rsid w:val="00B951FF"/>
    <w:pPr>
      <w:keepNext/>
      <w:numPr>
        <w:numId w:val="23"/>
      </w:numPr>
      <w:tabs>
        <w:tab w:val="left" w:pos="0"/>
      </w:tabs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4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6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27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17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BB803-333A-41F6-9C92-3C05EE877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665</TotalTime>
  <Pages>18</Pages>
  <Words>3491</Words>
  <Characters>19905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23350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Макарова Наталья Владимировна</cp:lastModifiedBy>
  <cp:revision>151</cp:revision>
  <cp:lastPrinted>2026-08-27T13:52:00Z</cp:lastPrinted>
  <dcterms:created xsi:type="dcterms:W3CDTF">2021-02-19T14:20:00Z</dcterms:created>
  <dcterms:modified xsi:type="dcterms:W3CDTF">2026-08-27T14:00:00Z</dcterms:modified>
</cp:coreProperties>
</file>