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A01E8" w:rsidRPr="0005538A" w:rsidRDefault="00474649">
      <w:pPr>
        <w:jc w:val="center"/>
        <w:outlineLvl w:val="0"/>
        <w:rPr>
          <w:rFonts w:ascii="Times New Roman" w:hAnsi="Times New Roman"/>
          <w:b/>
          <w:bCs/>
        </w:rPr>
      </w:pPr>
      <w:r w:rsidRPr="0005538A">
        <w:rPr>
          <w:rFonts w:ascii="Times New Roman" w:hAnsi="Times New Roman"/>
          <w:b/>
          <w:bCs/>
        </w:rPr>
        <w:t>П</w:t>
      </w:r>
      <w:r w:rsidRPr="0005538A">
        <w:rPr>
          <w:rFonts w:ascii="Times New Roman" w:hAnsi="Times New Roman"/>
          <w:b/>
          <w:bCs/>
          <w:caps/>
        </w:rPr>
        <w:t>ротокол</w:t>
      </w:r>
      <w:r w:rsidR="009E119D">
        <w:rPr>
          <w:rFonts w:ascii="Times New Roman" w:hAnsi="Times New Roman"/>
          <w:b/>
          <w:bCs/>
        </w:rPr>
        <w:t xml:space="preserve"> № 23089-1</w:t>
      </w:r>
      <w:r w:rsidR="00870798">
        <w:rPr>
          <w:rFonts w:ascii="Times New Roman" w:hAnsi="Times New Roman"/>
          <w:b/>
          <w:bCs/>
        </w:rPr>
        <w:t>23</w:t>
      </w:r>
      <w:r w:rsidRPr="0005538A">
        <w:rPr>
          <w:rFonts w:ascii="Times New Roman" w:hAnsi="Times New Roman"/>
          <w:b/>
          <w:bCs/>
        </w:rPr>
        <w:t>-1</w:t>
      </w:r>
    </w:p>
    <w:p w:rsidR="00870798" w:rsidRDefault="00474649">
      <w:pPr>
        <w:pStyle w:val="ac"/>
        <w:keepLines w:val="0"/>
        <w:widowControl w:val="0"/>
        <w:spacing w:after="0"/>
        <w:jc w:val="center"/>
        <w:outlineLvl w:val="0"/>
        <w:rPr>
          <w:rFonts w:ascii="Times New Roman" w:hAnsi="Times New Roman"/>
          <w:b/>
          <w:bCs/>
        </w:rPr>
      </w:pPr>
      <w:r w:rsidRPr="0005538A">
        <w:rPr>
          <w:rFonts w:ascii="Times New Roman" w:hAnsi="Times New Roman"/>
          <w:b/>
          <w:bCs/>
        </w:rPr>
        <w:t xml:space="preserve">заседания закупочной комиссии по подведению итогов закупки на право </w:t>
      </w:r>
    </w:p>
    <w:p w:rsidR="00870798" w:rsidRDefault="00474649">
      <w:pPr>
        <w:pStyle w:val="ac"/>
        <w:keepLines w:val="0"/>
        <w:widowControl w:val="0"/>
        <w:spacing w:after="0"/>
        <w:jc w:val="center"/>
        <w:outlineLvl w:val="0"/>
        <w:rPr>
          <w:rFonts w:ascii="Times New Roman" w:hAnsi="Times New Roman"/>
          <w:b/>
          <w:bCs/>
        </w:rPr>
      </w:pPr>
      <w:r w:rsidRPr="0005538A">
        <w:rPr>
          <w:rFonts w:ascii="Times New Roman" w:hAnsi="Times New Roman"/>
          <w:b/>
          <w:bCs/>
        </w:rPr>
        <w:t xml:space="preserve">заключения договора </w:t>
      </w:r>
      <w:r w:rsidR="00BA0DC9" w:rsidRPr="00BA0DC9">
        <w:rPr>
          <w:rFonts w:ascii="Times New Roman" w:hAnsi="Times New Roman"/>
          <w:b/>
          <w:bCs/>
        </w:rPr>
        <w:t>«</w:t>
      </w:r>
      <w:r w:rsidR="00870798" w:rsidRPr="00870798">
        <w:rPr>
          <w:rFonts w:ascii="Times New Roman" w:hAnsi="Times New Roman"/>
          <w:b/>
          <w:bCs/>
        </w:rPr>
        <w:t>Поставка запасных частей для</w:t>
      </w:r>
      <w:r w:rsidR="00870798">
        <w:rPr>
          <w:rFonts w:ascii="Times New Roman" w:hAnsi="Times New Roman"/>
          <w:b/>
          <w:bCs/>
        </w:rPr>
        <w:t xml:space="preserve"> </w:t>
      </w:r>
      <w:r w:rsidR="00870798" w:rsidRPr="00870798">
        <w:rPr>
          <w:rFonts w:ascii="Times New Roman" w:hAnsi="Times New Roman"/>
          <w:b/>
          <w:bCs/>
        </w:rPr>
        <w:t>Автогрейдера ДМ-14,0</w:t>
      </w:r>
    </w:p>
    <w:p w:rsidR="009E119D" w:rsidRDefault="00870798">
      <w:pPr>
        <w:pStyle w:val="ac"/>
        <w:keepLines w:val="0"/>
        <w:widowControl w:val="0"/>
        <w:spacing w:after="0"/>
        <w:jc w:val="center"/>
        <w:outlineLvl w:val="0"/>
        <w:rPr>
          <w:rFonts w:ascii="Times New Roman" w:hAnsi="Times New Roman"/>
          <w:b/>
          <w:bCs/>
        </w:rPr>
      </w:pPr>
      <w:r w:rsidRPr="00870798">
        <w:rPr>
          <w:rFonts w:ascii="Times New Roman" w:hAnsi="Times New Roman"/>
          <w:b/>
          <w:bCs/>
        </w:rPr>
        <w:t xml:space="preserve"> "Рыбинец", Автогрейдера TG200,</w:t>
      </w:r>
      <w:r>
        <w:rPr>
          <w:rFonts w:ascii="Times New Roman" w:hAnsi="Times New Roman"/>
          <w:b/>
          <w:bCs/>
        </w:rPr>
        <w:t xml:space="preserve"> </w:t>
      </w:r>
      <w:r w:rsidRPr="00870798">
        <w:rPr>
          <w:rFonts w:ascii="Times New Roman" w:hAnsi="Times New Roman"/>
          <w:b/>
          <w:bCs/>
        </w:rPr>
        <w:t>Автогрейдера ГС-18.05</w:t>
      </w:r>
      <w:r w:rsidR="00CD18A8">
        <w:rPr>
          <w:rFonts w:ascii="Times New Roman" w:hAnsi="Times New Roman"/>
          <w:b/>
          <w:bCs/>
        </w:rPr>
        <w:t>»</w:t>
      </w:r>
    </w:p>
    <w:p w:rsidR="00C23C00" w:rsidRPr="0005538A" w:rsidRDefault="00C23C00">
      <w:pPr>
        <w:pStyle w:val="ac"/>
        <w:keepLines w:val="0"/>
        <w:widowControl w:val="0"/>
        <w:spacing w:after="0"/>
        <w:jc w:val="center"/>
        <w:outlineLvl w:val="0"/>
        <w:rPr>
          <w:rFonts w:ascii="Times New Roman" w:hAnsi="Times New Roman"/>
          <w:b/>
          <w:bCs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2771"/>
        <w:gridCol w:w="7152"/>
      </w:tblGrid>
      <w:tr w:rsidR="007A01E8" w:rsidRPr="0005538A">
        <w:tc>
          <w:tcPr>
            <w:tcW w:w="2771" w:type="dxa"/>
            <w:hideMark/>
          </w:tcPr>
          <w:p w:rsidR="007A01E8" w:rsidRPr="0005538A" w:rsidRDefault="00474649" w:rsidP="00C35841">
            <w:pPr>
              <w:pStyle w:val="ac"/>
              <w:keepLines w:val="0"/>
              <w:widowControl w:val="0"/>
              <w:spacing w:after="0" w:line="276" w:lineRule="auto"/>
              <w:jc w:val="left"/>
              <w:rPr>
                <w:rFonts w:ascii="Times New Roman" w:hAnsi="Times New Roman"/>
                <w:bCs/>
                <w:lang w:eastAsia="en-US"/>
              </w:rPr>
            </w:pPr>
            <w:r w:rsidRPr="0005538A">
              <w:rPr>
                <w:rFonts w:ascii="Times New Roman" w:hAnsi="Times New Roman"/>
                <w:bCs/>
                <w:lang w:eastAsia="en-US"/>
              </w:rPr>
              <w:t>г.Курчатов</w:t>
            </w:r>
          </w:p>
        </w:tc>
        <w:tc>
          <w:tcPr>
            <w:tcW w:w="7152" w:type="dxa"/>
            <w:hideMark/>
          </w:tcPr>
          <w:p w:rsidR="007A01E8" w:rsidRPr="0005538A" w:rsidRDefault="00474649" w:rsidP="00870798">
            <w:pPr>
              <w:pStyle w:val="ac"/>
              <w:keepLines w:val="0"/>
              <w:widowControl w:val="0"/>
              <w:spacing w:after="0" w:line="276" w:lineRule="auto"/>
              <w:jc w:val="right"/>
              <w:rPr>
                <w:rFonts w:ascii="Times New Roman" w:hAnsi="Times New Roman"/>
                <w:bCs/>
                <w:lang w:eastAsia="en-US"/>
              </w:rPr>
            </w:pPr>
            <w:r w:rsidRPr="0005538A">
              <w:rPr>
                <w:rFonts w:ascii="Times New Roman" w:hAnsi="Times New Roman"/>
                <w:bCs/>
                <w:lang w:eastAsia="en-US"/>
              </w:rPr>
              <w:t xml:space="preserve"> «</w:t>
            </w:r>
            <w:r w:rsidR="00870798">
              <w:rPr>
                <w:rFonts w:ascii="Times New Roman" w:hAnsi="Times New Roman"/>
                <w:bCs/>
                <w:lang w:eastAsia="en-US"/>
              </w:rPr>
              <w:t>30</w:t>
            </w:r>
            <w:r w:rsidRPr="0005538A">
              <w:rPr>
                <w:rFonts w:ascii="Times New Roman" w:hAnsi="Times New Roman"/>
                <w:bCs/>
                <w:lang w:eastAsia="en-US"/>
              </w:rPr>
              <w:t xml:space="preserve">» </w:t>
            </w:r>
            <w:r w:rsidR="00870798">
              <w:rPr>
                <w:rFonts w:ascii="Times New Roman" w:hAnsi="Times New Roman"/>
                <w:bCs/>
                <w:lang w:eastAsia="en-US"/>
              </w:rPr>
              <w:t>июня</w:t>
            </w:r>
            <w:r w:rsidR="00DB626A">
              <w:rPr>
                <w:rFonts w:ascii="Times New Roman" w:hAnsi="Times New Roman"/>
                <w:bCs/>
                <w:lang w:eastAsia="en-US"/>
              </w:rPr>
              <w:t xml:space="preserve"> 2025</w:t>
            </w:r>
            <w:r w:rsidRPr="0005538A">
              <w:rPr>
                <w:rFonts w:ascii="Times New Roman" w:hAnsi="Times New Roman"/>
                <w:bCs/>
                <w:lang w:eastAsia="en-US"/>
              </w:rPr>
              <w:t xml:space="preserve"> г.</w:t>
            </w:r>
          </w:p>
        </w:tc>
      </w:tr>
    </w:tbl>
    <w:p w:rsidR="007A01E8" w:rsidRPr="0005538A" w:rsidRDefault="007A01E8">
      <w:pPr>
        <w:keepLines w:val="0"/>
        <w:widowControl w:val="0"/>
        <w:tabs>
          <w:tab w:val="left" w:pos="252"/>
        </w:tabs>
        <w:rPr>
          <w:rFonts w:ascii="Times New Roman" w:hAnsi="Times New Roman"/>
          <w:b/>
          <w:bCs/>
        </w:rPr>
      </w:pPr>
    </w:p>
    <w:p w:rsidR="007A01E8" w:rsidRPr="0005538A" w:rsidRDefault="00C35841" w:rsidP="00C35841">
      <w:pPr>
        <w:keepLines w:val="0"/>
        <w:widowControl w:val="0"/>
        <w:tabs>
          <w:tab w:val="left" w:pos="0"/>
        </w:tabs>
        <w:outlineLvl w:val="0"/>
        <w:rPr>
          <w:rFonts w:ascii="Times New Roman" w:hAnsi="Times New Roman"/>
          <w:b/>
          <w:bCs/>
        </w:rPr>
      </w:pPr>
      <w:r w:rsidRPr="0005538A">
        <w:rPr>
          <w:rFonts w:ascii="Times New Roman" w:hAnsi="Times New Roman"/>
          <w:b/>
          <w:bCs/>
        </w:rPr>
        <w:tab/>
      </w:r>
      <w:r w:rsidR="00474649" w:rsidRPr="0005538A">
        <w:rPr>
          <w:rFonts w:ascii="Times New Roman" w:hAnsi="Times New Roman"/>
          <w:b/>
          <w:bCs/>
        </w:rPr>
        <w:t>Информация о закупке:</w:t>
      </w:r>
    </w:p>
    <w:p w:rsidR="007A01E8" w:rsidRPr="0005538A" w:rsidRDefault="00C35841" w:rsidP="00C35841">
      <w:pPr>
        <w:outlineLvl w:val="0"/>
        <w:rPr>
          <w:rFonts w:ascii="Times New Roman" w:hAnsi="Times New Roman"/>
        </w:rPr>
      </w:pPr>
      <w:r w:rsidRPr="0005538A">
        <w:rPr>
          <w:rFonts w:ascii="Times New Roman" w:hAnsi="Times New Roman"/>
        </w:rPr>
        <w:tab/>
      </w:r>
      <w:r w:rsidR="00474649" w:rsidRPr="0005538A">
        <w:rPr>
          <w:rFonts w:ascii="Times New Roman" w:hAnsi="Times New Roman"/>
        </w:rPr>
        <w:t>Заказчик: Общество с ограниченной ответственностью "Курская АЭС-Сервис".</w:t>
      </w:r>
    </w:p>
    <w:p w:rsidR="007A01E8" w:rsidRPr="0005538A" w:rsidRDefault="00C35841" w:rsidP="00C35841">
      <w:pPr>
        <w:tabs>
          <w:tab w:val="left" w:pos="0"/>
        </w:tabs>
        <w:rPr>
          <w:rFonts w:ascii="Times New Roman" w:hAnsi="Times New Roman"/>
        </w:rPr>
      </w:pPr>
      <w:r w:rsidRPr="0005538A">
        <w:rPr>
          <w:rFonts w:ascii="Times New Roman" w:hAnsi="Times New Roman"/>
        </w:rPr>
        <w:tab/>
      </w:r>
      <w:r w:rsidR="00474649" w:rsidRPr="0005538A">
        <w:rPr>
          <w:rFonts w:ascii="Times New Roman" w:hAnsi="Times New Roman"/>
        </w:rPr>
        <w:t>Организатор закупки: ООО "Курская АЭС-Сервис".</w:t>
      </w:r>
    </w:p>
    <w:p w:rsidR="007A01E8" w:rsidRPr="0005538A" w:rsidRDefault="00C35841" w:rsidP="00C35841">
      <w:pPr>
        <w:tabs>
          <w:tab w:val="left" w:pos="0"/>
        </w:tabs>
        <w:rPr>
          <w:rFonts w:ascii="Times New Roman" w:hAnsi="Times New Roman"/>
        </w:rPr>
      </w:pPr>
      <w:r w:rsidRPr="0005538A">
        <w:rPr>
          <w:rFonts w:ascii="Times New Roman" w:hAnsi="Times New Roman"/>
        </w:rPr>
        <w:tab/>
      </w:r>
      <w:r w:rsidR="00474649" w:rsidRPr="0005538A">
        <w:rPr>
          <w:rFonts w:ascii="Times New Roman" w:hAnsi="Times New Roman"/>
        </w:rPr>
        <w:t>Способ закупки: запрос котировок в электронной форме (мсп), участниками которого могут быть только субъекты малого и среднего предпринимательства.</w:t>
      </w:r>
    </w:p>
    <w:p w:rsidR="009E119D" w:rsidRDefault="00C35841">
      <w:pPr>
        <w:keepLines w:val="0"/>
        <w:rPr>
          <w:rFonts w:ascii="Times New Roman" w:eastAsiaTheme="minorHAnsi" w:hAnsi="Times New Roman"/>
        </w:rPr>
      </w:pPr>
      <w:r w:rsidRPr="0005538A">
        <w:rPr>
          <w:rFonts w:ascii="Times New Roman" w:eastAsiaTheme="minorHAnsi" w:hAnsi="Times New Roman"/>
        </w:rPr>
        <w:tab/>
      </w:r>
      <w:r w:rsidR="00474649" w:rsidRPr="0005538A">
        <w:rPr>
          <w:rFonts w:ascii="Times New Roman" w:eastAsiaTheme="minorHAnsi" w:hAnsi="Times New Roman"/>
        </w:rPr>
        <w:t xml:space="preserve">Предмет закупки: право заключения договора </w:t>
      </w:r>
      <w:r w:rsidR="00BA0DC9" w:rsidRPr="00BA0DC9">
        <w:rPr>
          <w:rFonts w:ascii="Times New Roman" w:eastAsiaTheme="minorHAnsi" w:hAnsi="Times New Roman"/>
        </w:rPr>
        <w:t>«</w:t>
      </w:r>
      <w:r w:rsidR="00870798" w:rsidRPr="00870798">
        <w:rPr>
          <w:rFonts w:ascii="Times New Roman" w:eastAsiaTheme="minorHAnsi" w:hAnsi="Times New Roman"/>
        </w:rPr>
        <w:t>Поставка запасных частей для Автогрейдера ДМ-14,0 "Рыбинец", Автогрейдера TG200, Автогрейдера ГС-18.05</w:t>
      </w:r>
      <w:r w:rsidR="00BA0DC9" w:rsidRPr="00BA0DC9">
        <w:rPr>
          <w:rFonts w:ascii="Times New Roman" w:eastAsiaTheme="minorHAnsi" w:hAnsi="Times New Roman"/>
        </w:rPr>
        <w:t>».</w:t>
      </w:r>
    </w:p>
    <w:p w:rsidR="007A01E8" w:rsidRPr="0005538A" w:rsidRDefault="00C35841">
      <w:pPr>
        <w:keepLines w:val="0"/>
        <w:rPr>
          <w:rFonts w:ascii="Times New Roman" w:eastAsiaTheme="minorHAnsi" w:hAnsi="Times New Roman"/>
        </w:rPr>
      </w:pPr>
      <w:r w:rsidRPr="0005538A">
        <w:rPr>
          <w:rFonts w:ascii="Times New Roman" w:eastAsiaTheme="minorHAnsi" w:hAnsi="Times New Roman"/>
        </w:rPr>
        <w:tab/>
      </w:r>
      <w:r w:rsidR="00474649" w:rsidRPr="0005538A">
        <w:rPr>
          <w:rFonts w:ascii="Times New Roman" w:eastAsiaTheme="minorHAnsi" w:hAnsi="Times New Roman"/>
        </w:rPr>
        <w:t xml:space="preserve">Состав и объем товара: все необходимые сведения приведены в Томе 2 </w:t>
      </w:r>
      <w:r w:rsidR="00876B57">
        <w:rPr>
          <w:rFonts w:ascii="Times New Roman" w:eastAsiaTheme="minorHAnsi" w:hAnsi="Times New Roman"/>
        </w:rPr>
        <w:t>Закупочной документации</w:t>
      </w:r>
      <w:r w:rsidRPr="0005538A">
        <w:rPr>
          <w:rFonts w:ascii="Times New Roman" w:eastAsiaTheme="minorHAnsi" w:hAnsi="Times New Roman"/>
        </w:rPr>
        <w:t>.</w:t>
      </w:r>
      <w:r w:rsidR="00474649" w:rsidRPr="0005538A">
        <w:rPr>
          <w:rFonts w:ascii="Times New Roman" w:eastAsiaTheme="minorHAnsi" w:hAnsi="Times New Roman"/>
        </w:rPr>
        <w:t xml:space="preserve"> </w:t>
      </w:r>
    </w:p>
    <w:p w:rsidR="007A01E8" w:rsidRPr="0005538A" w:rsidRDefault="00C35841">
      <w:pPr>
        <w:keepLines w:val="0"/>
        <w:rPr>
          <w:rFonts w:ascii="Times New Roman" w:eastAsiaTheme="minorHAnsi" w:hAnsi="Times New Roman"/>
        </w:rPr>
      </w:pPr>
      <w:r w:rsidRPr="0005538A">
        <w:rPr>
          <w:rFonts w:ascii="Times New Roman" w:eastAsiaTheme="minorHAnsi" w:hAnsi="Times New Roman"/>
        </w:rPr>
        <w:tab/>
      </w:r>
      <w:r w:rsidR="00474649" w:rsidRPr="0005538A">
        <w:rPr>
          <w:rFonts w:ascii="Times New Roman" w:eastAsiaTheme="minorHAnsi" w:hAnsi="Times New Roman"/>
        </w:rPr>
        <w:t xml:space="preserve">Срок поставки товара: </w:t>
      </w:r>
      <w:r w:rsidR="00E264FE">
        <w:rPr>
          <w:rFonts w:ascii="Times New Roman" w:eastAsiaTheme="minorHAnsi" w:hAnsi="Times New Roman"/>
        </w:rPr>
        <w:t>в соответствии с проектом договора</w:t>
      </w:r>
      <w:r w:rsidRPr="0005538A">
        <w:rPr>
          <w:rFonts w:ascii="Times New Roman" w:eastAsiaTheme="minorHAnsi" w:hAnsi="Times New Roman"/>
        </w:rPr>
        <w:t>.</w:t>
      </w:r>
      <w:r w:rsidR="00474649" w:rsidRPr="0005538A">
        <w:rPr>
          <w:rFonts w:ascii="Times New Roman" w:eastAsiaTheme="minorHAnsi" w:hAnsi="Times New Roman"/>
        </w:rPr>
        <w:t xml:space="preserve"> </w:t>
      </w:r>
    </w:p>
    <w:p w:rsidR="007A01E8" w:rsidRPr="0005538A" w:rsidRDefault="00C35841">
      <w:pPr>
        <w:keepLines w:val="0"/>
        <w:rPr>
          <w:rFonts w:ascii="Times New Roman" w:eastAsiaTheme="minorHAnsi" w:hAnsi="Times New Roman"/>
        </w:rPr>
      </w:pPr>
      <w:r w:rsidRPr="0005538A">
        <w:rPr>
          <w:rFonts w:ascii="Times New Roman" w:eastAsiaTheme="minorHAnsi" w:hAnsi="Times New Roman"/>
        </w:rPr>
        <w:tab/>
      </w:r>
      <w:r w:rsidR="00474649" w:rsidRPr="0005538A">
        <w:rPr>
          <w:rFonts w:ascii="Times New Roman" w:eastAsiaTheme="minorHAnsi" w:hAnsi="Times New Roman"/>
        </w:rPr>
        <w:t xml:space="preserve">Начальная (максимальная) цена договора: 999 000 (Девятьсот девяносто девять тысяч) рублей 00 копеек, с НДС. </w:t>
      </w:r>
    </w:p>
    <w:p w:rsidR="007A01E8" w:rsidRDefault="00C35841">
      <w:pPr>
        <w:keepLines w:val="0"/>
        <w:jc w:val="left"/>
        <w:divId w:val="1372340878"/>
        <w:rPr>
          <w:rFonts w:ascii="Times New Roman" w:eastAsiaTheme="minorHAnsi" w:hAnsi="Times New Roman"/>
        </w:rPr>
      </w:pPr>
      <w:r w:rsidRPr="0005538A">
        <w:rPr>
          <w:rFonts w:ascii="Times New Roman" w:eastAsiaTheme="minorHAnsi" w:hAnsi="Times New Roman"/>
        </w:rPr>
        <w:tab/>
      </w:r>
      <w:r w:rsidR="00474649" w:rsidRPr="0005538A">
        <w:rPr>
          <w:rFonts w:ascii="Times New Roman" w:eastAsiaTheme="minorHAnsi" w:hAnsi="Times New Roman"/>
        </w:rPr>
        <w:t xml:space="preserve">Начальная (максимальная) цена единицы продукции: </w:t>
      </w:r>
    </w:p>
    <w:tbl>
      <w:tblPr>
        <w:tblW w:w="5050" w:type="pct"/>
        <w:jc w:val="center"/>
        <w:tblCellMar>
          <w:top w:w="75" w:type="dxa"/>
          <w:left w:w="75" w:type="dxa"/>
          <w:bottom w:w="75" w:type="dxa"/>
          <w:right w:w="75" w:type="dxa"/>
        </w:tblCellMar>
        <w:tblLook w:val="04A0" w:firstRow="1" w:lastRow="0" w:firstColumn="1" w:lastColumn="0" w:noHBand="0" w:noVBand="1"/>
      </w:tblPr>
      <w:tblGrid>
        <w:gridCol w:w="939"/>
        <w:gridCol w:w="6318"/>
        <w:gridCol w:w="3035"/>
      </w:tblGrid>
      <w:tr w:rsidR="007A01E8" w:rsidRPr="0005538A">
        <w:trPr>
          <w:divId w:val="1372340878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A01E8" w:rsidRPr="0005538A" w:rsidRDefault="00474649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05538A">
              <w:rPr>
                <w:rFonts w:ascii="Times New Roman" w:eastAsiaTheme="minorHAnsi" w:hAnsi="Times New Roman"/>
                <w:b/>
                <w:bCs/>
              </w:rPr>
              <w:t xml:space="preserve">№ п/п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A01E8" w:rsidRPr="0005538A" w:rsidRDefault="00474649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05538A">
              <w:rPr>
                <w:rFonts w:ascii="Times New Roman" w:eastAsiaTheme="minorHAnsi" w:hAnsi="Times New Roman"/>
                <w:b/>
                <w:bCs/>
              </w:rPr>
              <w:t>Наименование продукции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A01E8" w:rsidRPr="0005538A" w:rsidRDefault="00474649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05538A">
              <w:rPr>
                <w:rFonts w:ascii="Times New Roman" w:eastAsiaTheme="minorHAnsi" w:hAnsi="Times New Roman"/>
                <w:b/>
                <w:bCs/>
              </w:rPr>
              <w:t>Начальная (максимальная) цена единицы продукции, руб., с учетом НДС</w:t>
            </w:r>
          </w:p>
        </w:tc>
      </w:tr>
      <w:tr w:rsidR="007A01E8" w:rsidRPr="0005538A" w:rsidTr="00C612CB">
        <w:trPr>
          <w:divId w:val="1372340878"/>
          <w:trHeight w:val="532"/>
          <w:jc w:val="center"/>
        </w:trPr>
        <w:tc>
          <w:tcPr>
            <w:tcW w:w="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A01E8" w:rsidRPr="00E264FE" w:rsidRDefault="00474649" w:rsidP="00E264FE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E264FE">
              <w:rPr>
                <w:rFonts w:ascii="Times New Roman" w:hAnsi="Times New Roman"/>
                <w:lang w:val="en-US"/>
              </w:rPr>
              <w:t>1</w:t>
            </w:r>
          </w:p>
        </w:tc>
        <w:tc>
          <w:tcPr>
            <w:tcW w:w="6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A01E8" w:rsidRPr="00E264FE" w:rsidRDefault="00870798" w:rsidP="008A489C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 </w:t>
            </w:r>
            <w:r w:rsidR="00DA7381">
              <w:rPr>
                <w:rFonts w:ascii="Times New Roman" w:hAnsi="Times New Roman"/>
              </w:rPr>
              <w:t xml:space="preserve"> </w:t>
            </w:r>
            <w:r w:rsidR="008A489C">
              <w:rPr>
                <w:rFonts w:ascii="Times New Roman" w:hAnsi="Times New Roman"/>
              </w:rPr>
              <w:t>Запасные части</w:t>
            </w:r>
            <w:r w:rsidRPr="00870798">
              <w:rPr>
                <w:rFonts w:ascii="Times New Roman" w:hAnsi="Times New Roman"/>
              </w:rPr>
              <w:t xml:space="preserve"> для Автогрейдера ДМ-14,0 "Рыбинец", Автогрейдера TG200, Автогрейдера ГС-18.05</w:t>
            </w:r>
          </w:p>
        </w:tc>
        <w:tc>
          <w:tcPr>
            <w:tcW w:w="3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A01E8" w:rsidRPr="00E264FE" w:rsidRDefault="00DA7381" w:rsidP="00CD18A8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   </w:t>
            </w:r>
            <w:r w:rsidR="00474649" w:rsidRPr="00E264FE">
              <w:rPr>
                <w:rFonts w:ascii="Times New Roman" w:hAnsi="Times New Roman"/>
                <w:lang w:val="en-US"/>
              </w:rPr>
              <w:t>999 000,00</w:t>
            </w:r>
          </w:p>
        </w:tc>
      </w:tr>
    </w:tbl>
    <w:p w:rsidR="00C35841" w:rsidRPr="0005538A" w:rsidRDefault="00C35841" w:rsidP="00E264FE">
      <w:pPr>
        <w:keepLines w:val="0"/>
        <w:widowControl w:val="0"/>
        <w:tabs>
          <w:tab w:val="left" w:pos="252"/>
        </w:tabs>
        <w:rPr>
          <w:rFonts w:ascii="Times New Roman" w:hAnsi="Times New Roman"/>
        </w:rPr>
      </w:pPr>
    </w:p>
    <w:p w:rsidR="00CD18A8" w:rsidRDefault="00C35841" w:rsidP="00CD18A8">
      <w:pPr>
        <w:keepLines w:val="0"/>
        <w:widowControl w:val="0"/>
        <w:tabs>
          <w:tab w:val="left" w:pos="0"/>
        </w:tabs>
        <w:rPr>
          <w:rFonts w:ascii="Times New Roman" w:hAnsi="Times New Roman"/>
        </w:rPr>
      </w:pPr>
      <w:r w:rsidRPr="0005538A">
        <w:rPr>
          <w:rFonts w:ascii="Times New Roman" w:hAnsi="Times New Roman"/>
        </w:rPr>
        <w:tab/>
      </w:r>
      <w:r w:rsidR="00474649" w:rsidRPr="0005538A">
        <w:rPr>
          <w:rFonts w:ascii="Times New Roman" w:hAnsi="Times New Roman"/>
        </w:rPr>
        <w:t xml:space="preserve">Извещение о проведении закупки (закупочная </w:t>
      </w:r>
      <w:r w:rsidR="00474649" w:rsidRPr="0005538A">
        <w:rPr>
          <w:rFonts w:ascii="Times New Roman" w:hAnsi="Times New Roman"/>
          <w:color w:val="000000"/>
          <w:lang w:eastAsia="ar-SA"/>
        </w:rPr>
        <w:t xml:space="preserve">документация) </w:t>
      </w:r>
      <w:r w:rsidR="00474649" w:rsidRPr="009736B6">
        <w:rPr>
          <w:rFonts w:ascii="Times New Roman" w:hAnsi="Times New Roman"/>
          <w:lang w:eastAsia="ar-SA"/>
        </w:rPr>
        <w:t>опубликовано</w:t>
      </w:r>
      <w:r w:rsidR="00474649" w:rsidRPr="009736B6">
        <w:rPr>
          <w:rFonts w:ascii="Times New Roman" w:hAnsi="Times New Roman"/>
        </w:rPr>
        <w:t xml:space="preserve"> «</w:t>
      </w:r>
      <w:r w:rsidR="00870798">
        <w:rPr>
          <w:rFonts w:ascii="Times New Roman" w:hAnsi="Times New Roman"/>
        </w:rPr>
        <w:t>19</w:t>
      </w:r>
      <w:r w:rsidR="00474649" w:rsidRPr="009736B6">
        <w:rPr>
          <w:rFonts w:ascii="Times New Roman" w:hAnsi="Times New Roman"/>
        </w:rPr>
        <w:t xml:space="preserve">» </w:t>
      </w:r>
      <w:r w:rsidR="00870798">
        <w:rPr>
          <w:rFonts w:ascii="Times New Roman" w:hAnsi="Times New Roman"/>
        </w:rPr>
        <w:t>июня</w:t>
      </w:r>
      <w:r w:rsidR="0098505C">
        <w:rPr>
          <w:rFonts w:ascii="Times New Roman" w:hAnsi="Times New Roman"/>
        </w:rPr>
        <w:t xml:space="preserve"> 2025</w:t>
      </w:r>
      <w:r w:rsidR="00474649" w:rsidRPr="009736B6">
        <w:rPr>
          <w:rFonts w:ascii="Times New Roman" w:hAnsi="Times New Roman"/>
        </w:rPr>
        <w:t xml:space="preserve"> года на официальном государственном сайте </w:t>
      </w:r>
      <w:hyperlink r:id="rId8" w:history="1">
        <w:r w:rsidR="00474649" w:rsidRPr="009736B6">
          <w:rPr>
            <w:rStyle w:val="a3"/>
            <w:rFonts w:ascii="Times New Roman" w:hAnsi="Times New Roman"/>
            <w:color w:val="auto"/>
            <w:u w:val="single"/>
            <w:lang w:val="en-US"/>
          </w:rPr>
          <w:t>http</w:t>
        </w:r>
        <w:r w:rsidR="00474649" w:rsidRPr="009736B6">
          <w:rPr>
            <w:rStyle w:val="a3"/>
            <w:rFonts w:ascii="Times New Roman" w:hAnsi="Times New Roman"/>
            <w:color w:val="auto"/>
            <w:u w:val="single"/>
          </w:rPr>
          <w:t>://</w:t>
        </w:r>
        <w:r w:rsidR="00474649" w:rsidRPr="009736B6">
          <w:rPr>
            <w:rStyle w:val="a3"/>
            <w:rFonts w:ascii="Times New Roman" w:hAnsi="Times New Roman"/>
            <w:color w:val="auto"/>
            <w:u w:val="single"/>
            <w:lang w:val="en-US"/>
          </w:rPr>
          <w:t>www</w:t>
        </w:r>
        <w:r w:rsidR="00474649" w:rsidRPr="009736B6">
          <w:rPr>
            <w:rStyle w:val="a3"/>
            <w:rFonts w:ascii="Times New Roman" w:hAnsi="Times New Roman"/>
            <w:color w:val="auto"/>
            <w:u w:val="single"/>
          </w:rPr>
          <w:t>.</w:t>
        </w:r>
        <w:r w:rsidR="00474649" w:rsidRPr="009736B6">
          <w:rPr>
            <w:rStyle w:val="a3"/>
            <w:rFonts w:ascii="Times New Roman" w:hAnsi="Times New Roman"/>
            <w:color w:val="auto"/>
            <w:u w:val="single"/>
            <w:lang w:val="en-US"/>
          </w:rPr>
          <w:t>zakupki</w:t>
        </w:r>
        <w:r w:rsidR="00474649" w:rsidRPr="009736B6">
          <w:rPr>
            <w:rStyle w:val="a3"/>
            <w:rFonts w:ascii="Times New Roman" w:hAnsi="Times New Roman"/>
            <w:color w:val="auto"/>
            <w:u w:val="single"/>
          </w:rPr>
          <w:t>.</w:t>
        </w:r>
        <w:r w:rsidR="00474649" w:rsidRPr="009736B6">
          <w:rPr>
            <w:rStyle w:val="a3"/>
            <w:rFonts w:ascii="Times New Roman" w:hAnsi="Times New Roman"/>
            <w:color w:val="auto"/>
            <w:u w:val="single"/>
            <w:lang w:val="en-US"/>
          </w:rPr>
          <w:t>gov</w:t>
        </w:r>
        <w:r w:rsidR="00474649" w:rsidRPr="009736B6">
          <w:rPr>
            <w:rStyle w:val="a3"/>
            <w:rFonts w:ascii="Times New Roman" w:hAnsi="Times New Roman"/>
            <w:color w:val="auto"/>
            <w:u w:val="single"/>
          </w:rPr>
          <w:t>.</w:t>
        </w:r>
        <w:r w:rsidR="00474649" w:rsidRPr="009736B6">
          <w:rPr>
            <w:rStyle w:val="a3"/>
            <w:rFonts w:ascii="Times New Roman" w:hAnsi="Times New Roman"/>
            <w:color w:val="auto"/>
            <w:u w:val="single"/>
            <w:lang w:val="en-US"/>
          </w:rPr>
          <w:t>ru</w:t>
        </w:r>
      </w:hyperlink>
      <w:r w:rsidR="00474649" w:rsidRPr="009736B6">
        <w:rPr>
          <w:rStyle w:val="a3"/>
          <w:rFonts w:ascii="Times New Roman" w:hAnsi="Times New Roman"/>
          <w:color w:val="auto"/>
          <w:u w:val="single"/>
        </w:rPr>
        <w:t>/</w:t>
      </w:r>
      <w:r w:rsidR="00474649" w:rsidRPr="009736B6">
        <w:rPr>
          <w:rFonts w:ascii="Times New Roman" w:hAnsi="Times New Roman"/>
        </w:rPr>
        <w:t xml:space="preserve">, закупка </w:t>
      </w:r>
      <w:r w:rsidR="00D73DFE">
        <w:rPr>
          <w:rFonts w:ascii="Times New Roman" w:hAnsi="Times New Roman"/>
        </w:rPr>
        <w:t>32514</w:t>
      </w:r>
      <w:r w:rsidR="00870798">
        <w:rPr>
          <w:rFonts w:ascii="Times New Roman" w:hAnsi="Times New Roman"/>
        </w:rPr>
        <w:t>959734</w:t>
      </w:r>
      <w:r w:rsidR="00474649" w:rsidRPr="009736B6">
        <w:rPr>
          <w:rFonts w:ascii="Times New Roman" w:hAnsi="Times New Roman"/>
        </w:rPr>
        <w:t xml:space="preserve">, на официальном сайте по </w:t>
      </w:r>
      <w:r w:rsidR="00D853D7">
        <w:rPr>
          <w:rFonts w:ascii="Times New Roman" w:hAnsi="Times New Roman"/>
        </w:rPr>
        <w:t xml:space="preserve"> </w:t>
      </w:r>
      <w:r w:rsidR="00474649" w:rsidRPr="009736B6">
        <w:rPr>
          <w:rFonts w:ascii="Times New Roman" w:hAnsi="Times New Roman"/>
        </w:rPr>
        <w:t xml:space="preserve">закупкам </w:t>
      </w:r>
      <w:r w:rsidR="00D853D7">
        <w:rPr>
          <w:rFonts w:ascii="Times New Roman" w:hAnsi="Times New Roman"/>
        </w:rPr>
        <w:t xml:space="preserve"> </w:t>
      </w:r>
      <w:r w:rsidR="00474649" w:rsidRPr="009736B6">
        <w:rPr>
          <w:rFonts w:ascii="Times New Roman" w:hAnsi="Times New Roman"/>
        </w:rPr>
        <w:t xml:space="preserve">атомной </w:t>
      </w:r>
      <w:r w:rsidR="00D853D7">
        <w:rPr>
          <w:rFonts w:ascii="Times New Roman" w:hAnsi="Times New Roman"/>
        </w:rPr>
        <w:t xml:space="preserve"> </w:t>
      </w:r>
      <w:r w:rsidR="00474649" w:rsidRPr="009736B6">
        <w:rPr>
          <w:rFonts w:ascii="Times New Roman" w:hAnsi="Times New Roman"/>
        </w:rPr>
        <w:t>отрасли</w:t>
      </w:r>
      <w:r w:rsidR="00D853D7">
        <w:rPr>
          <w:rFonts w:ascii="Times New Roman" w:hAnsi="Times New Roman"/>
        </w:rPr>
        <w:t xml:space="preserve"> </w:t>
      </w:r>
      <w:r w:rsidR="00474649" w:rsidRPr="009736B6">
        <w:rPr>
          <w:rFonts w:ascii="Times New Roman" w:hAnsi="Times New Roman"/>
        </w:rPr>
        <w:t xml:space="preserve"> </w:t>
      </w:r>
      <w:hyperlink r:id="rId9" w:history="1">
        <w:r w:rsidR="00474649" w:rsidRPr="009736B6">
          <w:rPr>
            <w:rStyle w:val="a3"/>
            <w:rFonts w:ascii="Times New Roman" w:hAnsi="Times New Roman"/>
            <w:color w:val="auto"/>
            <w:u w:val="single"/>
            <w:lang w:val="en-US"/>
          </w:rPr>
          <w:t>http</w:t>
        </w:r>
        <w:r w:rsidR="00474649" w:rsidRPr="009736B6">
          <w:rPr>
            <w:rStyle w:val="a3"/>
            <w:rFonts w:ascii="Times New Roman" w:hAnsi="Times New Roman"/>
            <w:color w:val="auto"/>
            <w:u w:val="single"/>
          </w:rPr>
          <w:t>://</w:t>
        </w:r>
        <w:r w:rsidR="00474649" w:rsidRPr="009736B6">
          <w:rPr>
            <w:rStyle w:val="a3"/>
            <w:rFonts w:ascii="Times New Roman" w:hAnsi="Times New Roman"/>
            <w:color w:val="auto"/>
            <w:u w:val="single"/>
            <w:lang w:val="en-US"/>
          </w:rPr>
          <w:t>zakupki</w:t>
        </w:r>
        <w:r w:rsidR="00474649" w:rsidRPr="009736B6">
          <w:rPr>
            <w:rStyle w:val="a3"/>
            <w:rFonts w:ascii="Times New Roman" w:hAnsi="Times New Roman"/>
            <w:color w:val="auto"/>
            <w:u w:val="single"/>
          </w:rPr>
          <w:t>.</w:t>
        </w:r>
        <w:r w:rsidR="00474649" w:rsidRPr="009736B6">
          <w:rPr>
            <w:rStyle w:val="a3"/>
            <w:rFonts w:ascii="Times New Roman" w:hAnsi="Times New Roman"/>
            <w:color w:val="auto"/>
            <w:u w:val="single"/>
            <w:lang w:val="en-US"/>
          </w:rPr>
          <w:t>rosatom</w:t>
        </w:r>
        <w:r w:rsidR="00474649" w:rsidRPr="009736B6">
          <w:rPr>
            <w:rStyle w:val="a3"/>
            <w:rFonts w:ascii="Times New Roman" w:hAnsi="Times New Roman"/>
            <w:color w:val="auto"/>
            <w:u w:val="single"/>
          </w:rPr>
          <w:t>.</w:t>
        </w:r>
        <w:r w:rsidR="00474649" w:rsidRPr="009736B6">
          <w:rPr>
            <w:rStyle w:val="a3"/>
            <w:rFonts w:ascii="Times New Roman" w:hAnsi="Times New Roman"/>
            <w:color w:val="auto"/>
            <w:u w:val="single"/>
            <w:lang w:val="en-US"/>
          </w:rPr>
          <w:t>ru</w:t>
        </w:r>
      </w:hyperlink>
      <w:r w:rsidR="00474649" w:rsidRPr="009736B6">
        <w:rPr>
          <w:rStyle w:val="a3"/>
          <w:rFonts w:ascii="Times New Roman" w:hAnsi="Times New Roman"/>
          <w:color w:val="auto"/>
          <w:u w:val="single"/>
        </w:rPr>
        <w:t>/</w:t>
      </w:r>
      <w:r w:rsidR="00474649" w:rsidRPr="009736B6">
        <w:rPr>
          <w:rFonts w:ascii="Times New Roman" w:hAnsi="Times New Roman"/>
        </w:rPr>
        <w:t xml:space="preserve">, </w:t>
      </w:r>
      <w:r w:rsidR="00D853D7">
        <w:rPr>
          <w:rFonts w:ascii="Times New Roman" w:hAnsi="Times New Roman"/>
        </w:rPr>
        <w:t xml:space="preserve"> </w:t>
      </w:r>
      <w:r w:rsidR="00474649" w:rsidRPr="009736B6">
        <w:rPr>
          <w:rFonts w:ascii="Times New Roman" w:hAnsi="Times New Roman"/>
        </w:rPr>
        <w:t>закупка</w:t>
      </w:r>
      <w:r w:rsidR="00D853D7">
        <w:rPr>
          <w:rFonts w:ascii="Times New Roman" w:hAnsi="Times New Roman"/>
        </w:rPr>
        <w:t xml:space="preserve"> </w:t>
      </w:r>
      <w:r w:rsidR="00474649" w:rsidRPr="009736B6">
        <w:rPr>
          <w:rFonts w:ascii="Times New Roman" w:hAnsi="Times New Roman"/>
        </w:rPr>
        <w:t xml:space="preserve"> №</w:t>
      </w:r>
      <w:r w:rsidR="00D853D7">
        <w:rPr>
          <w:rFonts w:ascii="Times New Roman" w:hAnsi="Times New Roman"/>
        </w:rPr>
        <w:t xml:space="preserve"> </w:t>
      </w:r>
      <w:r w:rsidR="00474649" w:rsidRPr="009736B6">
        <w:rPr>
          <w:rFonts w:ascii="Times New Roman" w:hAnsi="Times New Roman"/>
        </w:rPr>
        <w:t xml:space="preserve"> </w:t>
      </w:r>
      <w:r w:rsidR="00870798">
        <w:rPr>
          <w:rFonts w:ascii="Times New Roman" w:hAnsi="Times New Roman"/>
        </w:rPr>
        <w:t>99033</w:t>
      </w:r>
      <w:r w:rsidR="00474649" w:rsidRPr="009736B6">
        <w:rPr>
          <w:rFonts w:ascii="Times New Roman" w:hAnsi="Times New Roman"/>
        </w:rPr>
        <w:t>,</w:t>
      </w:r>
      <w:r w:rsidR="00D853D7">
        <w:rPr>
          <w:rFonts w:ascii="Times New Roman" w:hAnsi="Times New Roman"/>
        </w:rPr>
        <w:t xml:space="preserve"> </w:t>
      </w:r>
      <w:r w:rsidR="00474649" w:rsidRPr="009736B6">
        <w:rPr>
          <w:rFonts w:ascii="Times New Roman" w:hAnsi="Times New Roman"/>
        </w:rPr>
        <w:t xml:space="preserve"> на </w:t>
      </w:r>
      <w:r w:rsidR="00D853D7">
        <w:rPr>
          <w:rFonts w:ascii="Times New Roman" w:hAnsi="Times New Roman"/>
        </w:rPr>
        <w:t xml:space="preserve"> </w:t>
      </w:r>
      <w:r w:rsidR="00D73DFE" w:rsidRPr="00D73DFE">
        <w:rPr>
          <w:rFonts w:ascii="Times New Roman" w:hAnsi="Times New Roman"/>
        </w:rPr>
        <w:t>ЭТП</w:t>
      </w:r>
      <w:r w:rsidR="00D853D7">
        <w:rPr>
          <w:rFonts w:ascii="Times New Roman" w:hAnsi="Times New Roman"/>
        </w:rPr>
        <w:t xml:space="preserve"> </w:t>
      </w:r>
      <w:r w:rsidR="00D73DFE" w:rsidRPr="00D73DFE">
        <w:rPr>
          <w:rFonts w:ascii="Times New Roman" w:hAnsi="Times New Roman"/>
        </w:rPr>
        <w:t xml:space="preserve"> АКЦИОНЕРНОЕ</w:t>
      </w:r>
      <w:r w:rsidR="00D853D7">
        <w:rPr>
          <w:rFonts w:ascii="Times New Roman" w:hAnsi="Times New Roman"/>
        </w:rPr>
        <w:t xml:space="preserve"> </w:t>
      </w:r>
      <w:r w:rsidR="00D73DFE" w:rsidRPr="00D73DFE">
        <w:rPr>
          <w:rFonts w:ascii="Times New Roman" w:hAnsi="Times New Roman"/>
        </w:rPr>
        <w:t xml:space="preserve"> ОБЩЕСТВО </w:t>
      </w:r>
      <w:r w:rsidR="00D853D7">
        <w:rPr>
          <w:rFonts w:ascii="Times New Roman" w:hAnsi="Times New Roman"/>
        </w:rPr>
        <w:t xml:space="preserve"> </w:t>
      </w:r>
      <w:r w:rsidR="00D73DFE" w:rsidRPr="00D73DFE">
        <w:rPr>
          <w:rFonts w:ascii="Times New Roman" w:hAnsi="Times New Roman"/>
        </w:rPr>
        <w:t xml:space="preserve">«ЭЛЕКТРОННЫЕ </w:t>
      </w:r>
      <w:r w:rsidR="00D853D7">
        <w:rPr>
          <w:rFonts w:ascii="Times New Roman" w:hAnsi="Times New Roman"/>
        </w:rPr>
        <w:t xml:space="preserve"> </w:t>
      </w:r>
      <w:r w:rsidR="00D73DFE" w:rsidRPr="00D73DFE">
        <w:rPr>
          <w:rFonts w:ascii="Times New Roman" w:hAnsi="Times New Roman"/>
        </w:rPr>
        <w:t>ТОРГОВЫЕ</w:t>
      </w:r>
      <w:r w:rsidR="00D853D7">
        <w:rPr>
          <w:rFonts w:ascii="Times New Roman" w:hAnsi="Times New Roman"/>
        </w:rPr>
        <w:t xml:space="preserve">  </w:t>
      </w:r>
      <w:r w:rsidR="00D73DFE" w:rsidRPr="00D73DFE">
        <w:rPr>
          <w:rFonts w:ascii="Times New Roman" w:hAnsi="Times New Roman"/>
        </w:rPr>
        <w:t xml:space="preserve"> СИСТЕМЫ»</w:t>
      </w:r>
      <w:r w:rsidR="00474649" w:rsidRPr="00D73DFE">
        <w:rPr>
          <w:rFonts w:ascii="Times New Roman" w:hAnsi="Times New Roman"/>
        </w:rPr>
        <w:t>,</w:t>
      </w:r>
      <w:r w:rsidR="00474649" w:rsidRPr="0005538A">
        <w:rPr>
          <w:rFonts w:ascii="Times New Roman" w:hAnsi="Times New Roman"/>
        </w:rPr>
        <w:t xml:space="preserve"> закупка №</w:t>
      </w:r>
      <w:r w:rsidR="00D853D7">
        <w:rPr>
          <w:rFonts w:ascii="Times New Roman" w:hAnsi="Times New Roman"/>
        </w:rPr>
        <w:t xml:space="preserve"> </w:t>
      </w:r>
      <w:r w:rsidR="00870798" w:rsidRPr="00870798">
        <w:rPr>
          <w:rFonts w:ascii="Times New Roman" w:hAnsi="Times New Roman"/>
        </w:rPr>
        <w:t>32514959734</w:t>
      </w:r>
      <w:r w:rsidR="00474649" w:rsidRPr="0005538A">
        <w:rPr>
          <w:rFonts w:ascii="Times New Roman" w:hAnsi="Times New Roman"/>
        </w:rPr>
        <w:t>.</w:t>
      </w:r>
    </w:p>
    <w:p w:rsidR="007A01E8" w:rsidRPr="0005538A" w:rsidRDefault="00C35841" w:rsidP="00CD18A8">
      <w:pPr>
        <w:keepLines w:val="0"/>
        <w:widowControl w:val="0"/>
        <w:tabs>
          <w:tab w:val="left" w:pos="0"/>
        </w:tabs>
        <w:rPr>
          <w:rFonts w:ascii="Times New Roman" w:hAnsi="Times New Roman"/>
        </w:rPr>
      </w:pPr>
      <w:r w:rsidRPr="0005538A">
        <w:rPr>
          <w:rFonts w:ascii="Times New Roman" w:hAnsi="Times New Roman"/>
        </w:rPr>
        <w:tab/>
      </w:r>
      <w:r w:rsidR="00474649" w:rsidRPr="0005538A">
        <w:rPr>
          <w:rFonts w:ascii="Times New Roman" w:hAnsi="Times New Roman"/>
        </w:rPr>
        <w:t>Заседание закупочной комис</w:t>
      </w:r>
      <w:r w:rsidR="008A489C">
        <w:rPr>
          <w:rFonts w:ascii="Times New Roman" w:hAnsi="Times New Roman"/>
        </w:rPr>
        <w:t>сии проводится в очной форме в 09</w:t>
      </w:r>
      <w:r w:rsidR="00474649" w:rsidRPr="0005538A">
        <w:rPr>
          <w:rFonts w:ascii="Times New Roman" w:hAnsi="Times New Roman"/>
        </w:rPr>
        <w:t>:00 (время московское) «</w:t>
      </w:r>
      <w:r w:rsidR="00870798">
        <w:rPr>
          <w:rFonts w:ascii="Times New Roman" w:hAnsi="Times New Roman"/>
        </w:rPr>
        <w:t>30</w:t>
      </w:r>
      <w:r w:rsidR="00474649" w:rsidRPr="0005538A">
        <w:rPr>
          <w:rFonts w:ascii="Times New Roman" w:hAnsi="Times New Roman"/>
        </w:rPr>
        <w:t xml:space="preserve">» </w:t>
      </w:r>
      <w:r w:rsidR="00870798">
        <w:rPr>
          <w:rFonts w:ascii="Times New Roman" w:hAnsi="Times New Roman"/>
        </w:rPr>
        <w:t>июня</w:t>
      </w:r>
      <w:r w:rsidR="00474649" w:rsidRPr="0005538A">
        <w:rPr>
          <w:rFonts w:ascii="Times New Roman" w:hAnsi="Times New Roman"/>
        </w:rPr>
        <w:t xml:space="preserve"> 202</w:t>
      </w:r>
      <w:r w:rsidR="00A12BC8">
        <w:rPr>
          <w:rFonts w:ascii="Times New Roman" w:hAnsi="Times New Roman"/>
        </w:rPr>
        <w:t>5</w:t>
      </w:r>
      <w:r w:rsidR="00474649" w:rsidRPr="0005538A">
        <w:rPr>
          <w:rFonts w:ascii="Times New Roman" w:hAnsi="Times New Roman"/>
        </w:rPr>
        <w:t xml:space="preserve"> года, по адресу: г.Курчатов, ул.Молодежная, д.4. </w:t>
      </w:r>
    </w:p>
    <w:p w:rsidR="007A01E8" w:rsidRDefault="00C35841">
      <w:pPr>
        <w:spacing w:before="120"/>
        <w:outlineLvl w:val="0"/>
        <w:rPr>
          <w:rFonts w:ascii="Times New Roman" w:hAnsi="Times New Roman"/>
          <w:b/>
          <w:bCs/>
          <w:color w:val="000000"/>
          <w:lang w:eastAsia="ar-SA"/>
        </w:rPr>
      </w:pPr>
      <w:r w:rsidRPr="0005538A">
        <w:rPr>
          <w:rFonts w:ascii="Times New Roman" w:hAnsi="Times New Roman"/>
          <w:b/>
          <w:bCs/>
          <w:color w:val="000000"/>
          <w:lang w:eastAsia="ar-SA"/>
        </w:rPr>
        <w:tab/>
      </w:r>
      <w:r w:rsidR="00474649" w:rsidRPr="0005538A">
        <w:rPr>
          <w:rFonts w:ascii="Times New Roman" w:hAnsi="Times New Roman"/>
          <w:b/>
          <w:bCs/>
          <w:color w:val="000000"/>
          <w:lang w:eastAsia="ar-SA"/>
        </w:rPr>
        <w:t xml:space="preserve">В заседании принимают участие: </w:t>
      </w:r>
    </w:p>
    <w:tbl>
      <w:tblPr>
        <w:tblW w:w="5066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272"/>
        <w:gridCol w:w="8053"/>
      </w:tblGrid>
      <w:tr w:rsidR="00801EB2" w:rsidRPr="00A26703" w:rsidTr="005F53E5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01EB2" w:rsidRPr="00960E97" w:rsidRDefault="00801EB2" w:rsidP="005F53E5">
            <w:pPr>
              <w:keepLines w:val="0"/>
              <w:jc w:val="center"/>
              <w:rPr>
                <w:rFonts w:ascii="Times New Roman" w:eastAsia="Calibri" w:hAnsi="Times New Roman"/>
                <w:b/>
                <w:bCs/>
              </w:rPr>
            </w:pPr>
            <w:r w:rsidRPr="00960E97">
              <w:rPr>
                <w:rFonts w:ascii="Times New Roman" w:eastAsia="Calibri" w:hAnsi="Times New Roman"/>
                <w:b/>
                <w:bCs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01EB2" w:rsidRPr="00960E97" w:rsidRDefault="00801EB2" w:rsidP="005F53E5">
            <w:pPr>
              <w:keepLines w:val="0"/>
              <w:jc w:val="center"/>
              <w:rPr>
                <w:rFonts w:ascii="Times New Roman" w:eastAsia="Calibri" w:hAnsi="Times New Roman"/>
                <w:b/>
                <w:bCs/>
              </w:rPr>
            </w:pPr>
            <w:r w:rsidRPr="00960E97">
              <w:rPr>
                <w:rFonts w:ascii="Times New Roman" w:eastAsia="Calibri" w:hAnsi="Times New Roman"/>
                <w:b/>
                <w:bCs/>
              </w:rPr>
              <w:t xml:space="preserve">Должность </w:t>
            </w:r>
          </w:p>
        </w:tc>
      </w:tr>
      <w:tr w:rsidR="00801EB2" w:rsidRPr="00A26703" w:rsidTr="005F53E5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01EB2" w:rsidRPr="00A26703" w:rsidRDefault="00801EB2" w:rsidP="005F53E5">
            <w:pPr>
              <w:rPr>
                <w:rFonts w:ascii="Times New Roman" w:hAnsi="Times New Roman"/>
                <w:b/>
                <w:bCs/>
              </w:rPr>
            </w:pPr>
            <w:r w:rsidRPr="00A26703">
              <w:rPr>
                <w:rFonts w:ascii="Times New Roman" w:hAnsi="Times New Roman"/>
                <w:b/>
                <w:bCs/>
              </w:rPr>
              <w:t xml:space="preserve">Заместитель Председателя закупочной комиссии: </w:t>
            </w:r>
          </w:p>
        </w:tc>
      </w:tr>
      <w:tr w:rsidR="00801EB2" w:rsidRPr="00A26703" w:rsidTr="005F53E5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01EB2" w:rsidRPr="00A26703" w:rsidRDefault="00801EB2" w:rsidP="005F53E5">
            <w:pPr>
              <w:rPr>
                <w:rFonts w:ascii="Times New Roman" w:hAnsi="Times New Roman"/>
              </w:rPr>
            </w:pPr>
            <w:r w:rsidRPr="00A26703">
              <w:rPr>
                <w:rFonts w:ascii="Times New Roman" w:hAnsi="Times New Roman"/>
              </w:rPr>
              <w:t xml:space="preserve">Киреева Г.А.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01EB2" w:rsidRPr="00A26703" w:rsidRDefault="00801EB2" w:rsidP="005F53E5">
            <w:pPr>
              <w:rPr>
                <w:rFonts w:ascii="Times New Roman" w:hAnsi="Times New Roman"/>
              </w:rPr>
            </w:pPr>
            <w:r w:rsidRPr="00A26703">
              <w:rPr>
                <w:rFonts w:ascii="Times New Roman" w:hAnsi="Times New Roman"/>
              </w:rPr>
              <w:t xml:space="preserve">Заместитель Генерального директора по общественному питанию </w:t>
            </w:r>
          </w:p>
        </w:tc>
      </w:tr>
      <w:tr w:rsidR="00801EB2" w:rsidRPr="00A26703" w:rsidTr="005F53E5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01EB2" w:rsidRPr="00A26703" w:rsidRDefault="00801EB2" w:rsidP="005F53E5">
            <w:pPr>
              <w:rPr>
                <w:rFonts w:ascii="Times New Roman" w:hAnsi="Times New Roman"/>
                <w:b/>
                <w:bCs/>
              </w:rPr>
            </w:pPr>
            <w:r w:rsidRPr="00A26703">
              <w:rPr>
                <w:rFonts w:ascii="Times New Roman" w:hAnsi="Times New Roman"/>
                <w:b/>
                <w:bCs/>
              </w:rPr>
              <w:t xml:space="preserve">Члены закупочной комиссии: </w:t>
            </w:r>
          </w:p>
        </w:tc>
      </w:tr>
      <w:tr w:rsidR="00801EB2" w:rsidRPr="00A26703" w:rsidTr="005F53E5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01EB2" w:rsidRPr="00A26703" w:rsidRDefault="00801EB2" w:rsidP="005F53E5">
            <w:pPr>
              <w:rPr>
                <w:rFonts w:ascii="Times New Roman" w:hAnsi="Times New Roman"/>
              </w:rPr>
            </w:pPr>
            <w:r w:rsidRPr="00A26703">
              <w:rPr>
                <w:rFonts w:ascii="Times New Roman" w:hAnsi="Times New Roman"/>
              </w:rPr>
              <w:t xml:space="preserve">Юнкина Н.И.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01EB2" w:rsidRPr="00A26703" w:rsidRDefault="00801EB2" w:rsidP="005F53E5">
            <w:pPr>
              <w:rPr>
                <w:rFonts w:ascii="Times New Roman" w:hAnsi="Times New Roman"/>
              </w:rPr>
            </w:pPr>
            <w:r w:rsidRPr="00A26703">
              <w:rPr>
                <w:rFonts w:ascii="Times New Roman" w:hAnsi="Times New Roman"/>
              </w:rPr>
              <w:t>Заместитель Генерального директора по общим вопросам</w:t>
            </w:r>
          </w:p>
        </w:tc>
      </w:tr>
      <w:tr w:rsidR="00801EB2" w:rsidRPr="00A26703" w:rsidTr="005F53E5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1EB2" w:rsidRPr="00A26703" w:rsidRDefault="00801EB2" w:rsidP="005F53E5">
            <w:pPr>
              <w:rPr>
                <w:rFonts w:ascii="Times New Roman" w:hAnsi="Times New Roman"/>
              </w:rPr>
            </w:pPr>
            <w:r w:rsidRPr="00A26703">
              <w:rPr>
                <w:rFonts w:ascii="Times New Roman" w:hAnsi="Times New Roman"/>
              </w:rPr>
              <w:t xml:space="preserve">Шестопалова А.А.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1EB2" w:rsidRPr="00A26703" w:rsidRDefault="00801EB2" w:rsidP="005F53E5">
            <w:pPr>
              <w:rPr>
                <w:rFonts w:ascii="Times New Roman" w:hAnsi="Times New Roman"/>
              </w:rPr>
            </w:pPr>
            <w:r w:rsidRPr="00A26703">
              <w:rPr>
                <w:rFonts w:ascii="Times New Roman" w:hAnsi="Times New Roman"/>
              </w:rPr>
              <w:t>Главный бухгалтер</w:t>
            </w:r>
          </w:p>
        </w:tc>
      </w:tr>
      <w:tr w:rsidR="00801EB2" w:rsidRPr="00A26703" w:rsidTr="005F53E5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1EB2" w:rsidRPr="00A26703" w:rsidRDefault="00801EB2" w:rsidP="005F53E5">
            <w:pPr>
              <w:rPr>
                <w:rFonts w:ascii="Times New Roman" w:hAnsi="Times New Roman"/>
              </w:rPr>
            </w:pPr>
            <w:r w:rsidRPr="00A26703">
              <w:rPr>
                <w:rFonts w:ascii="Times New Roman" w:eastAsia="Calibri" w:hAnsi="Times New Roman"/>
              </w:rPr>
              <w:t>Агарков А.А.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1EB2" w:rsidRPr="00A26703" w:rsidRDefault="00801EB2" w:rsidP="005F53E5">
            <w:pPr>
              <w:rPr>
                <w:rFonts w:ascii="Times New Roman" w:hAnsi="Times New Roman"/>
              </w:rPr>
            </w:pPr>
            <w:r w:rsidRPr="00A26703">
              <w:rPr>
                <w:rFonts w:ascii="Times New Roman" w:hAnsi="Times New Roman"/>
              </w:rPr>
              <w:t>Заместитель Генерального директора</w:t>
            </w:r>
            <w:r>
              <w:rPr>
                <w:rFonts w:ascii="Times New Roman" w:hAnsi="Times New Roman"/>
              </w:rPr>
              <w:t xml:space="preserve"> по транспорту</w:t>
            </w:r>
          </w:p>
        </w:tc>
      </w:tr>
      <w:tr w:rsidR="00801EB2" w:rsidRPr="00A26703" w:rsidTr="005F53E5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1EB2" w:rsidRPr="00A26703" w:rsidRDefault="00801EB2" w:rsidP="005F53E5">
            <w:pPr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>Цуканова М.В.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1EB2" w:rsidRPr="00A26703" w:rsidRDefault="00801EB2" w:rsidP="005F53E5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Начальник юридического отдела</w:t>
            </w:r>
          </w:p>
        </w:tc>
      </w:tr>
      <w:tr w:rsidR="00801EB2" w:rsidRPr="00A26703" w:rsidTr="005F53E5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01EB2" w:rsidRPr="00A26703" w:rsidRDefault="00801EB2" w:rsidP="005F53E5">
            <w:pPr>
              <w:rPr>
                <w:rFonts w:ascii="Times New Roman" w:hAnsi="Times New Roman"/>
                <w:b/>
                <w:bCs/>
              </w:rPr>
            </w:pPr>
            <w:r w:rsidRPr="00A26703">
              <w:rPr>
                <w:rFonts w:ascii="Times New Roman" w:hAnsi="Times New Roman"/>
                <w:b/>
                <w:bCs/>
              </w:rPr>
              <w:t xml:space="preserve">Секретарь закупочной комиссии (с правом голоса) </w:t>
            </w:r>
          </w:p>
        </w:tc>
      </w:tr>
      <w:tr w:rsidR="00801EB2" w:rsidRPr="00A26703" w:rsidTr="005F53E5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01EB2" w:rsidRPr="00A26703" w:rsidRDefault="00801EB2" w:rsidP="005F53E5">
            <w:pPr>
              <w:rPr>
                <w:rFonts w:ascii="Times New Roman" w:hAnsi="Times New Roman"/>
              </w:rPr>
            </w:pPr>
            <w:r w:rsidRPr="00A26703">
              <w:rPr>
                <w:rFonts w:ascii="Times New Roman" w:hAnsi="Times New Roman"/>
              </w:rPr>
              <w:t>Клесова Л.М.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01EB2" w:rsidRPr="00A26703" w:rsidRDefault="00801EB2" w:rsidP="005F53E5">
            <w:pPr>
              <w:rPr>
                <w:rFonts w:ascii="Times New Roman" w:hAnsi="Times New Roman"/>
              </w:rPr>
            </w:pPr>
            <w:r w:rsidRPr="00A26703">
              <w:rPr>
                <w:rFonts w:ascii="Times New Roman" w:hAnsi="Times New Roman"/>
              </w:rPr>
              <w:t xml:space="preserve">Руководитель группы организации закупок ООЗиМТО </w:t>
            </w:r>
          </w:p>
        </w:tc>
      </w:tr>
    </w:tbl>
    <w:p w:rsidR="007A01E8" w:rsidRPr="0005538A" w:rsidRDefault="007A01E8">
      <w:pPr>
        <w:keepLines w:val="0"/>
        <w:jc w:val="left"/>
        <w:rPr>
          <w:rFonts w:ascii="Times New Roman" w:eastAsiaTheme="minorHAnsi" w:hAnsi="Times New Roman"/>
          <w:color w:val="000000"/>
          <w:lang w:eastAsia="ar-SA"/>
        </w:rPr>
      </w:pPr>
    </w:p>
    <w:p w:rsidR="007A01E8" w:rsidRPr="0005538A" w:rsidRDefault="00C35841" w:rsidP="00D853D7">
      <w:pPr>
        <w:widowControl w:val="0"/>
        <w:rPr>
          <w:rFonts w:ascii="Times New Roman" w:hAnsi="Times New Roman"/>
          <w:color w:val="000000"/>
          <w:lang w:eastAsia="ar-SA"/>
        </w:rPr>
      </w:pPr>
      <w:r w:rsidRPr="0005538A">
        <w:rPr>
          <w:rFonts w:ascii="Times New Roman" w:hAnsi="Times New Roman"/>
          <w:color w:val="000000"/>
          <w:lang w:eastAsia="ar-SA"/>
        </w:rPr>
        <w:tab/>
      </w:r>
      <w:r w:rsidR="00474649" w:rsidRPr="0005538A">
        <w:rPr>
          <w:rFonts w:ascii="Times New Roman" w:hAnsi="Times New Roman"/>
          <w:color w:val="000000"/>
          <w:lang w:eastAsia="ar-SA"/>
        </w:rPr>
        <w:t>Засе</w:t>
      </w:r>
      <w:r w:rsidR="00C23C00">
        <w:rPr>
          <w:rFonts w:ascii="Times New Roman" w:hAnsi="Times New Roman"/>
          <w:color w:val="000000"/>
          <w:lang w:eastAsia="ar-SA"/>
        </w:rPr>
        <w:t>дание проводится в присутствии 6</w:t>
      </w:r>
      <w:r w:rsidR="00474649" w:rsidRPr="0005538A">
        <w:rPr>
          <w:rFonts w:ascii="Times New Roman" w:hAnsi="Times New Roman"/>
          <w:color w:val="000000"/>
          <w:lang w:eastAsia="ar-SA"/>
        </w:rPr>
        <w:t xml:space="preserve"> из </w:t>
      </w:r>
      <w:r w:rsidR="0005538A" w:rsidRPr="0005538A">
        <w:rPr>
          <w:rFonts w:ascii="Times New Roman" w:hAnsi="Times New Roman"/>
          <w:color w:val="000000"/>
          <w:lang w:eastAsia="ar-SA"/>
        </w:rPr>
        <w:t>7</w:t>
      </w:r>
      <w:r w:rsidR="00474649" w:rsidRPr="0005538A">
        <w:rPr>
          <w:rFonts w:ascii="Times New Roman" w:hAnsi="Times New Roman"/>
          <w:color w:val="000000"/>
          <w:lang w:eastAsia="ar-SA"/>
        </w:rPr>
        <w:t xml:space="preserve"> членов закупочной комиссии.</w:t>
      </w:r>
    </w:p>
    <w:p w:rsidR="007A01E8" w:rsidRDefault="00C35841">
      <w:pPr>
        <w:widowControl w:val="0"/>
        <w:rPr>
          <w:rFonts w:ascii="Times New Roman" w:hAnsi="Times New Roman"/>
          <w:color w:val="000000"/>
          <w:lang w:eastAsia="ar-SA"/>
        </w:rPr>
      </w:pPr>
      <w:r w:rsidRPr="0005538A">
        <w:rPr>
          <w:rFonts w:ascii="Times New Roman" w:hAnsi="Times New Roman"/>
          <w:color w:val="000000"/>
          <w:lang w:eastAsia="ar-SA"/>
        </w:rPr>
        <w:tab/>
      </w:r>
      <w:r w:rsidR="00474649" w:rsidRPr="0005538A">
        <w:rPr>
          <w:rFonts w:ascii="Times New Roman" w:hAnsi="Times New Roman"/>
          <w:color w:val="000000"/>
          <w:lang w:eastAsia="ar-SA"/>
        </w:rPr>
        <w:t>Кворум имеется.</w:t>
      </w:r>
    </w:p>
    <w:p w:rsidR="00697246" w:rsidRPr="0005538A" w:rsidRDefault="00697246">
      <w:pPr>
        <w:widowControl w:val="0"/>
        <w:rPr>
          <w:rFonts w:ascii="Times New Roman" w:hAnsi="Times New Roman"/>
        </w:rPr>
      </w:pPr>
    </w:p>
    <w:p w:rsidR="007A01E8" w:rsidRPr="0005538A" w:rsidRDefault="00474649" w:rsidP="00C35841">
      <w:pPr>
        <w:widowControl w:val="0"/>
        <w:numPr>
          <w:ilvl w:val="0"/>
          <w:numId w:val="2"/>
        </w:numPr>
        <w:ind w:left="0" w:firstLine="0"/>
        <w:rPr>
          <w:rFonts w:ascii="Times New Roman" w:hAnsi="Times New Roman"/>
          <w:color w:val="000000"/>
          <w:lang w:eastAsia="ar-SA"/>
        </w:rPr>
      </w:pPr>
      <w:r w:rsidRPr="0005538A">
        <w:rPr>
          <w:rFonts w:ascii="Times New Roman" w:hAnsi="Times New Roman"/>
          <w:lang w:eastAsia="ar-SA"/>
        </w:rPr>
        <w:lastRenderedPageBreak/>
        <w:t xml:space="preserve">Срок окончания подачи заявок на участие в закупке </w:t>
      </w:r>
      <w:r w:rsidRPr="0005538A">
        <w:rPr>
          <w:rFonts w:ascii="Times New Roman" w:hAnsi="Times New Roman"/>
          <w:color w:val="000000"/>
          <w:lang w:eastAsia="ar-SA"/>
        </w:rPr>
        <w:t>11:00 (время московское) «</w:t>
      </w:r>
      <w:r w:rsidR="00801EB2">
        <w:rPr>
          <w:rFonts w:ascii="Times New Roman" w:hAnsi="Times New Roman"/>
          <w:color w:val="000000"/>
          <w:lang w:eastAsia="ar-SA"/>
        </w:rPr>
        <w:t>27</w:t>
      </w:r>
      <w:r w:rsidRPr="0005538A">
        <w:rPr>
          <w:rFonts w:ascii="Times New Roman" w:hAnsi="Times New Roman"/>
          <w:color w:val="000000"/>
          <w:lang w:eastAsia="ar-SA"/>
        </w:rPr>
        <w:t xml:space="preserve">» </w:t>
      </w:r>
      <w:r w:rsidR="00801EB2">
        <w:rPr>
          <w:rFonts w:ascii="Times New Roman" w:hAnsi="Times New Roman"/>
          <w:color w:val="000000"/>
          <w:lang w:eastAsia="ar-SA"/>
        </w:rPr>
        <w:t>июня</w:t>
      </w:r>
      <w:r w:rsidR="00A12BC8">
        <w:rPr>
          <w:rFonts w:ascii="Times New Roman" w:hAnsi="Times New Roman"/>
          <w:color w:val="000000"/>
          <w:lang w:eastAsia="ar-SA"/>
        </w:rPr>
        <w:t xml:space="preserve"> 2025</w:t>
      </w:r>
      <w:r w:rsidRPr="0005538A">
        <w:rPr>
          <w:rFonts w:ascii="Times New Roman" w:hAnsi="Times New Roman"/>
          <w:color w:val="000000"/>
          <w:lang w:eastAsia="ar-SA"/>
        </w:rPr>
        <w:t xml:space="preserve"> года</w:t>
      </w:r>
      <w:r w:rsidR="00C35841" w:rsidRPr="0005538A">
        <w:rPr>
          <w:rFonts w:ascii="Times New Roman" w:hAnsi="Times New Roman"/>
          <w:color w:val="000000"/>
          <w:lang w:eastAsia="ar-SA"/>
        </w:rPr>
        <w:t>.</w:t>
      </w:r>
      <w:r w:rsidRPr="0005538A">
        <w:rPr>
          <w:rFonts w:ascii="Times New Roman" w:hAnsi="Times New Roman"/>
          <w:color w:val="000000"/>
          <w:lang w:eastAsia="ar-SA"/>
        </w:rPr>
        <w:t xml:space="preserve"> </w:t>
      </w:r>
    </w:p>
    <w:p w:rsidR="0005538A" w:rsidRDefault="00C35841" w:rsidP="0005538A">
      <w:pPr>
        <w:pStyle w:val="af5"/>
        <w:widowControl w:val="0"/>
        <w:tabs>
          <w:tab w:val="left" w:pos="0"/>
        </w:tabs>
        <w:ind w:left="0"/>
        <w:jc w:val="both"/>
        <w:rPr>
          <w:rFonts w:ascii="Times New Roman" w:hAnsi="Times New Roman"/>
          <w:sz w:val="24"/>
          <w:szCs w:val="24"/>
          <w:lang w:eastAsia="ar-SA"/>
        </w:rPr>
      </w:pPr>
      <w:r w:rsidRPr="0005538A">
        <w:rPr>
          <w:rFonts w:ascii="Times New Roman" w:hAnsi="Times New Roman"/>
          <w:sz w:val="24"/>
          <w:szCs w:val="24"/>
          <w:lang w:eastAsia="ar-SA"/>
        </w:rPr>
        <w:tab/>
        <w:t>Н</w:t>
      </w:r>
      <w:r w:rsidR="00474649" w:rsidRPr="0005538A">
        <w:rPr>
          <w:rFonts w:ascii="Times New Roman" w:hAnsi="Times New Roman"/>
          <w:sz w:val="24"/>
          <w:szCs w:val="24"/>
          <w:lang w:eastAsia="ar-SA"/>
        </w:rPr>
        <w:t xml:space="preserve">а </w:t>
      </w:r>
      <w:r w:rsidR="00D73DFE" w:rsidRPr="00D73DFE">
        <w:rPr>
          <w:rFonts w:ascii="Times New Roman" w:hAnsi="Times New Roman"/>
          <w:sz w:val="24"/>
          <w:szCs w:val="24"/>
          <w:lang w:eastAsia="ar-SA"/>
        </w:rPr>
        <w:t>ЭТП АКЦИОНЕРНОЕ ОБЩЕСТВО «ЭЛЕКТРОННЫЕ ТОРГОВЫЕ СИСТЕМЫ»</w:t>
      </w:r>
      <w:r w:rsidR="00E65959" w:rsidRPr="00E65959">
        <w:rPr>
          <w:rFonts w:ascii="Times New Roman" w:hAnsi="Times New Roman"/>
          <w:sz w:val="24"/>
          <w:szCs w:val="24"/>
        </w:rPr>
        <w:t xml:space="preserve"> </w:t>
      </w:r>
      <w:r w:rsidR="00A12BC8">
        <w:rPr>
          <w:rFonts w:ascii="Times New Roman" w:hAnsi="Times New Roman"/>
          <w:sz w:val="24"/>
          <w:szCs w:val="24"/>
        </w:rPr>
        <w:t>была</w:t>
      </w:r>
      <w:r w:rsidRPr="0005538A">
        <w:rPr>
          <w:rFonts w:ascii="Times New Roman" w:hAnsi="Times New Roman"/>
          <w:sz w:val="24"/>
          <w:szCs w:val="24"/>
        </w:rPr>
        <w:t xml:space="preserve"> подана 1</w:t>
      </w:r>
      <w:r w:rsidR="009736B6">
        <w:rPr>
          <w:rFonts w:ascii="Times New Roman" w:hAnsi="Times New Roman"/>
          <w:sz w:val="24"/>
          <w:szCs w:val="24"/>
        </w:rPr>
        <w:t xml:space="preserve"> </w:t>
      </w:r>
      <w:r w:rsidRPr="0005538A">
        <w:rPr>
          <w:rFonts w:ascii="Times New Roman" w:hAnsi="Times New Roman"/>
          <w:sz w:val="24"/>
          <w:szCs w:val="24"/>
        </w:rPr>
        <w:t>(одна)</w:t>
      </w:r>
      <w:hyperlink r:id="rId10" w:history="1">
        <w:r w:rsidR="00474649" w:rsidRPr="0005538A">
          <w:rPr>
            <w:rStyle w:val="a3"/>
            <w:rFonts w:ascii="Times New Roman" w:hAnsi="Times New Roman"/>
            <w:color w:val="auto"/>
            <w:sz w:val="24"/>
            <w:szCs w:val="24"/>
            <w:lang w:eastAsia="ar-SA"/>
          </w:rPr>
          <w:t xml:space="preserve"> заявк</w:t>
        </w:r>
        <w:r w:rsidRPr="0005538A">
          <w:rPr>
            <w:rStyle w:val="a3"/>
            <w:rFonts w:ascii="Times New Roman" w:hAnsi="Times New Roman"/>
            <w:color w:val="auto"/>
            <w:sz w:val="24"/>
            <w:szCs w:val="24"/>
            <w:lang w:eastAsia="ar-SA"/>
          </w:rPr>
          <w:t>а</w:t>
        </w:r>
        <w:r w:rsidR="00474649" w:rsidRPr="0005538A">
          <w:rPr>
            <w:rStyle w:val="a3"/>
            <w:rFonts w:ascii="Times New Roman" w:hAnsi="Times New Roman"/>
            <w:color w:val="auto"/>
            <w:sz w:val="24"/>
            <w:szCs w:val="24"/>
            <w:lang w:eastAsia="ar-SA"/>
          </w:rPr>
          <w:t xml:space="preserve"> на участие в закупке</w:t>
        </w:r>
      </w:hyperlink>
      <w:r w:rsidRPr="0005538A">
        <w:rPr>
          <w:rFonts w:ascii="Times New Roman" w:hAnsi="Times New Roman"/>
          <w:sz w:val="24"/>
          <w:szCs w:val="24"/>
          <w:lang w:eastAsia="ar-SA"/>
        </w:rPr>
        <w:t>.</w:t>
      </w:r>
      <w:r w:rsidR="00474649" w:rsidRPr="0005538A">
        <w:rPr>
          <w:rFonts w:ascii="Times New Roman" w:hAnsi="Times New Roman"/>
          <w:sz w:val="24"/>
          <w:szCs w:val="24"/>
          <w:lang w:eastAsia="ar-SA"/>
        </w:rPr>
        <w:t xml:space="preserve"> </w:t>
      </w:r>
    </w:p>
    <w:p w:rsidR="00697246" w:rsidRDefault="00697246" w:rsidP="0005538A">
      <w:pPr>
        <w:pStyle w:val="af5"/>
        <w:widowControl w:val="0"/>
        <w:tabs>
          <w:tab w:val="left" w:pos="0"/>
        </w:tabs>
        <w:ind w:left="0"/>
        <w:jc w:val="both"/>
        <w:rPr>
          <w:rFonts w:ascii="Times New Roman" w:hAnsi="Times New Roman"/>
          <w:sz w:val="24"/>
          <w:szCs w:val="24"/>
          <w:lang w:eastAsia="ar-SA"/>
        </w:rPr>
      </w:pPr>
    </w:p>
    <w:p w:rsidR="0005538A" w:rsidRPr="0005538A" w:rsidRDefault="00474649" w:rsidP="0005538A">
      <w:pPr>
        <w:keepLines w:val="0"/>
        <w:widowControl w:val="0"/>
        <w:spacing w:after="160"/>
        <w:outlineLvl w:val="0"/>
        <w:rPr>
          <w:rFonts w:ascii="Times New Roman" w:eastAsia="Calibri" w:hAnsi="Times New Roman"/>
        </w:rPr>
      </w:pPr>
      <w:r w:rsidRPr="0005538A">
        <w:rPr>
          <w:rFonts w:ascii="Times New Roman" w:eastAsia="Calibri" w:hAnsi="Times New Roman"/>
        </w:rPr>
        <w:t xml:space="preserve">2. </w:t>
      </w:r>
      <w:r w:rsidR="0005538A">
        <w:rPr>
          <w:rFonts w:ascii="Times New Roman" w:eastAsia="Calibri" w:hAnsi="Times New Roman"/>
        </w:rPr>
        <w:tab/>
      </w:r>
      <w:r w:rsidR="0005538A" w:rsidRPr="0005538A">
        <w:rPr>
          <w:rFonts w:ascii="Times New Roman" w:eastAsia="Calibri" w:hAnsi="Times New Roman"/>
        </w:rPr>
        <w:t xml:space="preserve">По результатам рассмотрения заявок на участие в закупке закупочной комиссией                               ООО «Курская АЭС-Сервис» были приняты следующие решения: </w:t>
      </w:r>
    </w:p>
    <w:p w:rsidR="0005538A" w:rsidRPr="0005538A" w:rsidRDefault="0005538A" w:rsidP="0005538A">
      <w:pPr>
        <w:keepLines w:val="0"/>
        <w:widowControl w:val="0"/>
        <w:spacing w:after="160"/>
        <w:outlineLvl w:val="0"/>
        <w:rPr>
          <w:rFonts w:ascii="Times New Roman" w:eastAsia="Calibri" w:hAnsi="Times New Roman"/>
        </w:rPr>
      </w:pPr>
      <w:r w:rsidRPr="0005538A">
        <w:rPr>
          <w:rFonts w:ascii="Times New Roman" w:eastAsia="Calibri" w:hAnsi="Times New Roman"/>
        </w:rPr>
        <w:t>2.1. Признать соответствующими требованиям извещения о проведении закупки (закупочной документации) заявки следующих участников</w:t>
      </w:r>
    </w:p>
    <w:p w:rsidR="007A01E8" w:rsidRPr="0005538A" w:rsidRDefault="00474649" w:rsidP="0005538A">
      <w:pPr>
        <w:keepLines w:val="0"/>
        <w:widowControl w:val="0"/>
        <w:spacing w:after="160"/>
        <w:outlineLvl w:val="0"/>
        <w:rPr>
          <w:rFonts w:ascii="Times New Roman" w:hAnsi="Times New Roman"/>
        </w:rPr>
      </w:pPr>
      <w:r w:rsidRPr="0005538A">
        <w:rPr>
          <w:rFonts w:ascii="Times New Roman" w:hAnsi="Times New Roman"/>
        </w:rPr>
        <w:t>2.1.1. Общество с ограниченной ответственностью "Шанхайский рассвет"</w:t>
      </w:r>
    </w:p>
    <w:p w:rsidR="007A01E8" w:rsidRPr="0005538A" w:rsidRDefault="00474649">
      <w:pPr>
        <w:pStyle w:val="a5"/>
        <w:jc w:val="both"/>
      </w:pPr>
      <w:r w:rsidRPr="0005538A">
        <w:t xml:space="preserve">3. </w:t>
      </w:r>
      <w:r w:rsidR="0005538A">
        <w:tab/>
      </w:r>
      <w:r w:rsidRPr="0005538A">
        <w:t xml:space="preserve">Информация о ценовых предложениях участников: </w:t>
      </w:r>
    </w:p>
    <w:tbl>
      <w:tblPr>
        <w:tblW w:w="5050" w:type="pct"/>
        <w:jc w:val="center"/>
        <w:tblCellMar>
          <w:top w:w="75" w:type="dxa"/>
          <w:left w:w="75" w:type="dxa"/>
          <w:bottom w:w="75" w:type="dxa"/>
          <w:right w:w="75" w:type="dxa"/>
        </w:tblCellMar>
        <w:tblLook w:val="04A0" w:firstRow="1" w:lastRow="0" w:firstColumn="1" w:lastColumn="0" w:noHBand="0" w:noVBand="1"/>
      </w:tblPr>
      <w:tblGrid>
        <w:gridCol w:w="2732"/>
        <w:gridCol w:w="3172"/>
        <w:gridCol w:w="1875"/>
        <w:gridCol w:w="2513"/>
      </w:tblGrid>
      <w:tr w:rsidR="0005538A" w:rsidRPr="0005538A" w:rsidTr="00050CC4">
        <w:trPr>
          <w:trHeight w:val="1267"/>
          <w:jc w:val="center"/>
        </w:trPr>
        <w:tc>
          <w:tcPr>
            <w:tcW w:w="132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736B6" w:rsidRPr="00050CC4" w:rsidRDefault="00474649" w:rsidP="00050CC4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05538A">
              <w:rPr>
                <w:rFonts w:ascii="Times New Roman" w:eastAsiaTheme="minorHAnsi" w:hAnsi="Times New Roman"/>
                <w:b/>
                <w:bCs/>
              </w:rPr>
              <w:t>Рег. № заявки на ЭТП АКЦИОНЕРНОЕ ОБЩЕСТВО «</w:t>
            </w:r>
            <w:r w:rsidR="009E119D" w:rsidRPr="009E119D">
              <w:rPr>
                <w:rFonts w:ascii="Times New Roman" w:eastAsiaTheme="minorHAnsi" w:hAnsi="Times New Roman"/>
                <w:b/>
                <w:bCs/>
              </w:rPr>
              <w:t>ЭЛЕКТРОННЫЕ ТОРГОВЫЕ СИСТЕМЫ</w:t>
            </w:r>
            <w:r w:rsidRPr="0005538A">
              <w:rPr>
                <w:rFonts w:ascii="Times New Roman" w:eastAsiaTheme="minorHAnsi" w:hAnsi="Times New Roman"/>
                <w:b/>
                <w:bCs/>
              </w:rPr>
              <w:t xml:space="preserve">» </w:t>
            </w:r>
          </w:p>
        </w:tc>
        <w:tc>
          <w:tcPr>
            <w:tcW w:w="154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A01E8" w:rsidRPr="0005538A" w:rsidRDefault="00474649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05538A">
              <w:rPr>
                <w:rFonts w:ascii="Times New Roman" w:eastAsiaTheme="minorHAnsi" w:hAnsi="Times New Roman"/>
                <w:b/>
                <w:bCs/>
              </w:rPr>
              <w:t xml:space="preserve">Участник закупки </w:t>
            </w:r>
          </w:p>
        </w:tc>
        <w:tc>
          <w:tcPr>
            <w:tcW w:w="91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A01E8" w:rsidRPr="0005538A" w:rsidRDefault="00474649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05538A">
              <w:rPr>
                <w:rFonts w:ascii="Times New Roman" w:eastAsiaTheme="minorHAnsi" w:hAnsi="Times New Roman"/>
                <w:b/>
                <w:bCs/>
              </w:rPr>
              <w:t xml:space="preserve">Дата и время регистрации заявки </w:t>
            </w:r>
          </w:p>
        </w:tc>
        <w:tc>
          <w:tcPr>
            <w:tcW w:w="122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A01E8" w:rsidRPr="0005538A" w:rsidRDefault="00474649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05538A">
              <w:rPr>
                <w:rFonts w:ascii="Times New Roman" w:eastAsiaTheme="minorHAnsi" w:hAnsi="Times New Roman"/>
                <w:b/>
                <w:bCs/>
              </w:rPr>
              <w:t xml:space="preserve">Ценовое предложение, сделанное участником закупки </w:t>
            </w:r>
          </w:p>
        </w:tc>
      </w:tr>
      <w:tr w:rsidR="0005538A" w:rsidRPr="0005538A" w:rsidTr="0005538A">
        <w:trPr>
          <w:jc w:val="center"/>
        </w:trPr>
        <w:tc>
          <w:tcPr>
            <w:tcW w:w="132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A01E8" w:rsidRPr="0005538A" w:rsidRDefault="00801EB2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801EB2">
              <w:rPr>
                <w:rFonts w:ascii="Times New Roman" w:eastAsiaTheme="minorHAnsi" w:hAnsi="Times New Roman"/>
              </w:rPr>
              <w:t>32514959734</w:t>
            </w:r>
            <w:r w:rsidR="00D73DFE">
              <w:rPr>
                <w:rFonts w:ascii="Times New Roman" w:eastAsiaTheme="minorHAnsi" w:hAnsi="Times New Roman"/>
              </w:rPr>
              <w:t>-1-1</w:t>
            </w:r>
          </w:p>
        </w:tc>
        <w:tc>
          <w:tcPr>
            <w:tcW w:w="154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D18A8" w:rsidRDefault="00CD18A8" w:rsidP="009736B6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</w:p>
          <w:p w:rsidR="007A01E8" w:rsidRDefault="00474649" w:rsidP="009736B6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05538A">
              <w:rPr>
                <w:rFonts w:ascii="Times New Roman" w:eastAsiaTheme="minorHAnsi" w:hAnsi="Times New Roman"/>
              </w:rPr>
              <w:t xml:space="preserve">Общество с ограниченной ответственностью "Шанхайский рассвет" </w:t>
            </w:r>
            <w:r w:rsidRPr="0005538A">
              <w:rPr>
                <w:rFonts w:ascii="Times New Roman" w:eastAsiaTheme="minorHAnsi" w:hAnsi="Times New Roman"/>
              </w:rPr>
              <w:br/>
              <w:t xml:space="preserve">ИНН: 4632271605 </w:t>
            </w:r>
            <w:r w:rsidRPr="0005538A">
              <w:rPr>
                <w:rFonts w:ascii="Times New Roman" w:eastAsiaTheme="minorHAnsi" w:hAnsi="Times New Roman"/>
              </w:rPr>
              <w:br/>
              <w:t>Адрес: 305014, Росс</w:t>
            </w:r>
            <w:r w:rsidR="0005538A" w:rsidRPr="0005538A">
              <w:rPr>
                <w:rFonts w:ascii="Times New Roman" w:eastAsiaTheme="minorHAnsi" w:hAnsi="Times New Roman"/>
              </w:rPr>
              <w:t>ийская Федерация,</w:t>
            </w:r>
            <w:r w:rsidRPr="0005538A">
              <w:rPr>
                <w:rFonts w:ascii="Times New Roman" w:eastAsiaTheme="minorHAnsi" w:hAnsi="Times New Roman"/>
              </w:rPr>
              <w:t xml:space="preserve"> г.Курск, ул.</w:t>
            </w:r>
            <w:r w:rsidR="009736B6">
              <w:rPr>
                <w:rFonts w:ascii="Times New Roman" w:eastAsiaTheme="minorHAnsi" w:hAnsi="Times New Roman"/>
              </w:rPr>
              <w:t>Кирпичная, д.</w:t>
            </w:r>
            <w:r w:rsidRPr="0005538A">
              <w:rPr>
                <w:rFonts w:ascii="Times New Roman" w:eastAsiaTheme="minorHAnsi" w:hAnsi="Times New Roman"/>
              </w:rPr>
              <w:t xml:space="preserve">21В </w:t>
            </w:r>
          </w:p>
          <w:p w:rsidR="00CD18A8" w:rsidRPr="0005538A" w:rsidRDefault="00CD18A8" w:rsidP="009736B6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</w:p>
        </w:tc>
        <w:tc>
          <w:tcPr>
            <w:tcW w:w="91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A01E8" w:rsidRPr="0005538A" w:rsidRDefault="00050CC4" w:rsidP="00801EB2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«</w:t>
            </w:r>
            <w:r w:rsidR="00801EB2">
              <w:rPr>
                <w:rFonts w:ascii="Times New Roman" w:eastAsiaTheme="minorHAnsi" w:hAnsi="Times New Roman"/>
              </w:rPr>
              <w:t>23</w:t>
            </w:r>
            <w:r w:rsidR="00474649" w:rsidRPr="0005538A">
              <w:rPr>
                <w:rFonts w:ascii="Times New Roman" w:eastAsiaTheme="minorHAnsi" w:hAnsi="Times New Roman"/>
              </w:rPr>
              <w:t xml:space="preserve">» </w:t>
            </w:r>
            <w:r w:rsidR="00801EB2">
              <w:rPr>
                <w:rFonts w:ascii="Times New Roman" w:eastAsiaTheme="minorHAnsi" w:hAnsi="Times New Roman"/>
              </w:rPr>
              <w:t>июня</w:t>
            </w:r>
            <w:r>
              <w:rPr>
                <w:rFonts w:ascii="Times New Roman" w:eastAsiaTheme="minorHAnsi" w:hAnsi="Times New Roman"/>
              </w:rPr>
              <w:t xml:space="preserve"> 2025</w:t>
            </w:r>
            <w:r w:rsidR="00474649" w:rsidRPr="0005538A">
              <w:rPr>
                <w:rFonts w:ascii="Times New Roman" w:eastAsiaTheme="minorHAnsi" w:hAnsi="Times New Roman"/>
              </w:rPr>
              <w:t xml:space="preserve"> года </w:t>
            </w:r>
            <w:r w:rsidR="00801EB2">
              <w:rPr>
                <w:rFonts w:ascii="Times New Roman" w:eastAsiaTheme="minorHAnsi" w:hAnsi="Times New Roman"/>
              </w:rPr>
              <w:t>16</w:t>
            </w:r>
            <w:r w:rsidR="008D250E">
              <w:rPr>
                <w:rFonts w:ascii="Times New Roman" w:eastAsiaTheme="minorHAnsi" w:hAnsi="Times New Roman"/>
              </w:rPr>
              <w:t>:</w:t>
            </w:r>
            <w:r w:rsidR="00801EB2">
              <w:rPr>
                <w:rFonts w:ascii="Times New Roman" w:eastAsiaTheme="minorHAnsi" w:hAnsi="Times New Roman"/>
              </w:rPr>
              <w:t>04</w:t>
            </w:r>
            <w:r w:rsidR="00474649" w:rsidRPr="0005538A">
              <w:rPr>
                <w:rFonts w:ascii="Times New Roman" w:eastAsiaTheme="minorHAnsi" w:hAnsi="Times New Roman"/>
              </w:rPr>
              <w:t xml:space="preserve"> (время московское)</w:t>
            </w:r>
          </w:p>
        </w:tc>
        <w:tc>
          <w:tcPr>
            <w:tcW w:w="122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5538A" w:rsidRPr="0005538A" w:rsidRDefault="0005538A" w:rsidP="0005538A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05538A">
              <w:rPr>
                <w:rFonts w:ascii="Times New Roman" w:eastAsiaTheme="minorHAnsi" w:hAnsi="Times New Roman"/>
              </w:rPr>
              <w:t xml:space="preserve">999 000 </w:t>
            </w:r>
          </w:p>
          <w:p w:rsidR="0005538A" w:rsidRPr="0005538A" w:rsidRDefault="0005538A" w:rsidP="0005538A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05538A">
              <w:rPr>
                <w:rFonts w:ascii="Times New Roman" w:eastAsiaTheme="minorHAnsi" w:hAnsi="Times New Roman"/>
              </w:rPr>
              <w:t xml:space="preserve">(Девятьсот девяносто девять тысяч) рублей </w:t>
            </w:r>
          </w:p>
          <w:p w:rsidR="0005538A" w:rsidRPr="0005538A" w:rsidRDefault="0005538A" w:rsidP="0005538A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05538A">
              <w:rPr>
                <w:rFonts w:ascii="Times New Roman" w:eastAsiaTheme="minorHAnsi" w:hAnsi="Times New Roman"/>
              </w:rPr>
              <w:t xml:space="preserve">00 копеек, </w:t>
            </w:r>
          </w:p>
          <w:p w:rsidR="007A01E8" w:rsidRPr="0005538A" w:rsidRDefault="0005538A" w:rsidP="0005538A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05538A">
              <w:rPr>
                <w:rFonts w:ascii="Times New Roman" w:eastAsiaTheme="minorHAnsi" w:hAnsi="Times New Roman"/>
              </w:rPr>
              <w:t>с НДС</w:t>
            </w:r>
          </w:p>
        </w:tc>
      </w:tr>
    </w:tbl>
    <w:p w:rsidR="007A01E8" w:rsidRDefault="00474649" w:rsidP="00C612CB">
      <w:pPr>
        <w:pStyle w:val="a5"/>
        <w:spacing w:after="0" w:afterAutospacing="0"/>
        <w:jc w:val="both"/>
      </w:pPr>
      <w:r w:rsidRPr="0005538A">
        <w:t xml:space="preserve">4. </w:t>
      </w:r>
      <w:r w:rsidR="0005538A">
        <w:tab/>
      </w:r>
      <w:r w:rsidRPr="0005538A">
        <w:t xml:space="preserve">Места (порядковые номера), присвоенные участникам закупки, заявки которых были признаны соответствующими требованиям извещения о проведении закупки (закупочной документации), начиная с первого (первое место присваивается участнику, который предложил наименьшее ценовое предложение): </w:t>
      </w:r>
    </w:p>
    <w:p w:rsidR="00697246" w:rsidRPr="0005538A" w:rsidRDefault="00697246" w:rsidP="00C612CB">
      <w:pPr>
        <w:pStyle w:val="a5"/>
        <w:spacing w:after="0" w:afterAutospacing="0"/>
        <w:jc w:val="both"/>
      </w:pPr>
    </w:p>
    <w:tbl>
      <w:tblPr>
        <w:tblW w:w="5154" w:type="pct"/>
        <w:jc w:val="center"/>
        <w:tblCellMar>
          <w:top w:w="75" w:type="dxa"/>
          <w:left w:w="75" w:type="dxa"/>
          <w:bottom w:w="75" w:type="dxa"/>
          <w:right w:w="75" w:type="dxa"/>
        </w:tblCellMar>
        <w:tblLook w:val="04A0" w:firstRow="1" w:lastRow="0" w:firstColumn="1" w:lastColumn="0" w:noHBand="0" w:noVBand="1"/>
      </w:tblPr>
      <w:tblGrid>
        <w:gridCol w:w="1183"/>
        <w:gridCol w:w="3458"/>
        <w:gridCol w:w="3010"/>
        <w:gridCol w:w="2853"/>
      </w:tblGrid>
      <w:tr w:rsidR="007A01E8" w:rsidRPr="0005538A" w:rsidTr="00F42CCD">
        <w:trPr>
          <w:trHeight w:val="1158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A01E8" w:rsidRPr="0005538A" w:rsidRDefault="00474649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05538A">
              <w:rPr>
                <w:rFonts w:ascii="Times New Roman" w:eastAsiaTheme="minorHAnsi" w:hAnsi="Times New Roman"/>
                <w:b/>
                <w:bCs/>
              </w:rPr>
              <w:t xml:space="preserve">Место </w:t>
            </w:r>
          </w:p>
        </w:tc>
        <w:tc>
          <w:tcPr>
            <w:tcW w:w="164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97246" w:rsidRDefault="00697246" w:rsidP="00050CC4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</w:p>
          <w:p w:rsidR="009736B6" w:rsidRDefault="00474649" w:rsidP="00050CC4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05538A">
              <w:rPr>
                <w:rFonts w:ascii="Times New Roman" w:eastAsiaTheme="minorHAnsi" w:hAnsi="Times New Roman"/>
                <w:b/>
                <w:bCs/>
              </w:rPr>
              <w:t>Рег. № заявки на ЭТП АКЦИОНЕРНОЕ ОБЩЕСТВО «</w:t>
            </w:r>
            <w:r w:rsidR="009E119D" w:rsidRPr="009E119D">
              <w:rPr>
                <w:rFonts w:ascii="Times New Roman" w:eastAsiaTheme="minorHAnsi" w:hAnsi="Times New Roman"/>
                <w:b/>
                <w:bCs/>
              </w:rPr>
              <w:t>ЭЛЕКТРОННЫЕ ТОРГОВЫЕ СИСТЕМЫ</w:t>
            </w:r>
            <w:r w:rsidRPr="0005538A">
              <w:rPr>
                <w:rFonts w:ascii="Times New Roman" w:eastAsiaTheme="minorHAnsi" w:hAnsi="Times New Roman"/>
                <w:b/>
                <w:bCs/>
              </w:rPr>
              <w:t xml:space="preserve">» </w:t>
            </w:r>
          </w:p>
          <w:p w:rsidR="00697246" w:rsidRPr="0005538A" w:rsidRDefault="00697246" w:rsidP="00050CC4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</w:p>
        </w:tc>
        <w:tc>
          <w:tcPr>
            <w:tcW w:w="143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A01E8" w:rsidRPr="0005538A" w:rsidRDefault="00474649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05538A">
              <w:rPr>
                <w:rFonts w:ascii="Times New Roman" w:eastAsiaTheme="minorHAnsi" w:hAnsi="Times New Roman"/>
                <w:b/>
                <w:bCs/>
              </w:rPr>
              <w:t xml:space="preserve">Участник закупки </w:t>
            </w:r>
          </w:p>
        </w:tc>
        <w:tc>
          <w:tcPr>
            <w:tcW w:w="135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A01E8" w:rsidRPr="0005538A" w:rsidRDefault="00474649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05538A">
              <w:rPr>
                <w:rFonts w:ascii="Times New Roman" w:eastAsiaTheme="minorHAnsi" w:hAnsi="Times New Roman"/>
                <w:b/>
                <w:bCs/>
              </w:rPr>
              <w:t>Ценовое предложение</w:t>
            </w:r>
          </w:p>
        </w:tc>
      </w:tr>
      <w:tr w:rsidR="007A01E8" w:rsidRPr="0005538A" w:rsidTr="00F42CCD">
        <w:trPr>
          <w:trHeight w:val="1304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A01E8" w:rsidRPr="0005538A" w:rsidRDefault="0005538A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05538A">
              <w:rPr>
                <w:rFonts w:ascii="Times New Roman" w:eastAsiaTheme="minorHAnsi" w:hAnsi="Times New Roman"/>
              </w:rPr>
              <w:t>Допущен</w:t>
            </w:r>
          </w:p>
        </w:tc>
        <w:tc>
          <w:tcPr>
            <w:tcW w:w="164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A01E8" w:rsidRPr="0005538A" w:rsidRDefault="00801EB2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801EB2">
              <w:rPr>
                <w:rFonts w:ascii="Times New Roman" w:eastAsiaTheme="minorHAnsi" w:hAnsi="Times New Roman"/>
              </w:rPr>
              <w:t>32514959734</w:t>
            </w:r>
            <w:r w:rsidR="00D73DFE" w:rsidRPr="00D73DFE">
              <w:rPr>
                <w:rFonts w:ascii="Times New Roman" w:eastAsiaTheme="minorHAnsi" w:hAnsi="Times New Roman"/>
              </w:rPr>
              <w:t>-1-1</w:t>
            </w:r>
          </w:p>
        </w:tc>
        <w:tc>
          <w:tcPr>
            <w:tcW w:w="143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A01E8" w:rsidRPr="0005538A" w:rsidRDefault="00474649" w:rsidP="0005538A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05538A">
              <w:rPr>
                <w:rFonts w:ascii="Times New Roman" w:eastAsiaTheme="minorHAnsi" w:hAnsi="Times New Roman"/>
              </w:rPr>
              <w:t>Общество с ограниченной ответственностью "Шанхай</w:t>
            </w:r>
            <w:r w:rsidR="00F42CCD">
              <w:rPr>
                <w:rFonts w:ascii="Times New Roman" w:eastAsiaTheme="minorHAnsi" w:hAnsi="Times New Roman"/>
              </w:rPr>
              <w:t xml:space="preserve">ский рассвет" </w:t>
            </w:r>
            <w:r w:rsidR="00F42CCD">
              <w:rPr>
                <w:rFonts w:ascii="Times New Roman" w:eastAsiaTheme="minorHAnsi" w:hAnsi="Times New Roman"/>
              </w:rPr>
              <w:br/>
              <w:t xml:space="preserve">ИНН: 4632271605 </w:t>
            </w:r>
          </w:p>
        </w:tc>
        <w:tc>
          <w:tcPr>
            <w:tcW w:w="135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5538A" w:rsidRPr="0005538A" w:rsidRDefault="0005538A" w:rsidP="0005538A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05538A">
              <w:rPr>
                <w:rFonts w:ascii="Times New Roman" w:eastAsiaTheme="minorHAnsi" w:hAnsi="Times New Roman"/>
              </w:rPr>
              <w:t xml:space="preserve">999 000 </w:t>
            </w:r>
          </w:p>
          <w:p w:rsidR="0005538A" w:rsidRPr="0005538A" w:rsidRDefault="0005538A" w:rsidP="0005538A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05538A">
              <w:rPr>
                <w:rFonts w:ascii="Times New Roman" w:eastAsiaTheme="minorHAnsi" w:hAnsi="Times New Roman"/>
              </w:rPr>
              <w:t xml:space="preserve">(Девятьсот девяносто девять тысяч) рублей </w:t>
            </w:r>
          </w:p>
          <w:p w:rsidR="0005538A" w:rsidRPr="0005538A" w:rsidRDefault="0005538A" w:rsidP="0005538A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05538A">
              <w:rPr>
                <w:rFonts w:ascii="Times New Roman" w:eastAsiaTheme="minorHAnsi" w:hAnsi="Times New Roman"/>
              </w:rPr>
              <w:t xml:space="preserve">00 копеек, </w:t>
            </w:r>
          </w:p>
          <w:p w:rsidR="007A01E8" w:rsidRPr="0005538A" w:rsidRDefault="0005538A" w:rsidP="0005538A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05538A">
              <w:rPr>
                <w:rFonts w:ascii="Times New Roman" w:eastAsiaTheme="minorHAnsi" w:hAnsi="Times New Roman"/>
              </w:rPr>
              <w:t>с НДС</w:t>
            </w:r>
          </w:p>
        </w:tc>
      </w:tr>
    </w:tbl>
    <w:p w:rsidR="00697246" w:rsidRDefault="0005538A">
      <w:pPr>
        <w:keepLines w:val="0"/>
        <w:jc w:val="left"/>
        <w:rPr>
          <w:rFonts w:ascii="Times New Roman" w:eastAsiaTheme="minorHAnsi" w:hAnsi="Times New Roman"/>
        </w:rPr>
      </w:pPr>
      <w:r w:rsidRPr="0005538A">
        <w:rPr>
          <w:rFonts w:ascii="Times New Roman" w:eastAsiaTheme="minorHAnsi" w:hAnsi="Times New Roman"/>
        </w:rPr>
        <w:tab/>
      </w:r>
    </w:p>
    <w:p w:rsidR="009E119D" w:rsidRDefault="0005538A">
      <w:pPr>
        <w:keepLines w:val="0"/>
        <w:jc w:val="left"/>
        <w:rPr>
          <w:rFonts w:ascii="Times New Roman" w:eastAsiaTheme="minorHAnsi" w:hAnsi="Times New Roman"/>
        </w:rPr>
      </w:pPr>
      <w:r w:rsidRPr="0005538A">
        <w:rPr>
          <w:rFonts w:ascii="Times New Roman" w:eastAsiaTheme="minorHAnsi" w:hAnsi="Times New Roman"/>
        </w:rPr>
        <w:lastRenderedPageBreak/>
        <w:t xml:space="preserve">Результаты голосования членов закупочной комиссии: </w:t>
      </w:r>
      <w:r w:rsidRPr="0005538A">
        <w:rPr>
          <w:rFonts w:ascii="Times New Roman" w:eastAsiaTheme="minorHAnsi" w:hAnsi="Times New Roman"/>
        </w:rPr>
        <w:br/>
        <w:t xml:space="preserve">«за» - </w:t>
      </w:r>
      <w:r w:rsidR="00A15080">
        <w:rPr>
          <w:rFonts w:ascii="Times New Roman" w:eastAsia="Calibri" w:hAnsi="Times New Roman"/>
        </w:rPr>
        <w:t>6</w:t>
      </w:r>
      <w:r w:rsidRPr="0005538A">
        <w:rPr>
          <w:rFonts w:ascii="Times New Roman" w:eastAsia="Calibri" w:hAnsi="Times New Roman"/>
        </w:rPr>
        <w:t xml:space="preserve"> голоса/-ов: Киреева Г.А., Юнкина Н.И., Шестопалова А.А., Агарков А.А.,</w:t>
      </w:r>
      <w:r w:rsidR="00801EB2" w:rsidRPr="00801EB2">
        <w:rPr>
          <w:rFonts w:ascii="Times New Roman" w:eastAsia="Calibri" w:hAnsi="Times New Roman"/>
        </w:rPr>
        <w:t xml:space="preserve"> </w:t>
      </w:r>
      <w:r w:rsidR="00801EB2">
        <w:rPr>
          <w:rFonts w:ascii="Times New Roman" w:eastAsia="Calibri" w:hAnsi="Times New Roman"/>
        </w:rPr>
        <w:t>Цуканова М.В.,</w:t>
      </w:r>
      <w:r w:rsidRPr="0005538A">
        <w:rPr>
          <w:rFonts w:ascii="Times New Roman" w:eastAsia="Calibri" w:hAnsi="Times New Roman"/>
        </w:rPr>
        <w:t xml:space="preserve"> Клесова Л.М.;</w:t>
      </w:r>
      <w:r w:rsidRPr="0005538A">
        <w:rPr>
          <w:rFonts w:ascii="Times New Roman" w:eastAsiaTheme="minorHAnsi" w:hAnsi="Times New Roman"/>
        </w:rPr>
        <w:br/>
        <w:t>«против» - 0 голоса/-ов;</w:t>
      </w:r>
      <w:r w:rsidRPr="0005538A">
        <w:rPr>
          <w:rFonts w:ascii="Times New Roman" w:eastAsiaTheme="minorHAnsi" w:hAnsi="Times New Roman"/>
        </w:rPr>
        <w:br/>
        <w:t>«воздержался» - 0 голоса/-ов</w:t>
      </w:r>
      <w:r w:rsidR="00474649" w:rsidRPr="0005538A">
        <w:rPr>
          <w:rFonts w:ascii="Times New Roman" w:eastAsiaTheme="minorHAnsi" w:hAnsi="Times New Roman"/>
        </w:rPr>
        <w:t>.</w:t>
      </w:r>
    </w:p>
    <w:p w:rsidR="0005538A" w:rsidRPr="0005538A" w:rsidRDefault="00474649" w:rsidP="00F42CCD">
      <w:pPr>
        <w:pStyle w:val="a5"/>
        <w:spacing w:after="0" w:afterAutospacing="0"/>
        <w:jc w:val="both"/>
      </w:pPr>
      <w:r w:rsidRPr="0005538A">
        <w:t xml:space="preserve">5. </w:t>
      </w:r>
      <w:r w:rsidR="0005538A">
        <w:tab/>
      </w:r>
      <w:r w:rsidR="0005538A" w:rsidRPr="0005538A">
        <w:t>По результатам ранжирования заявок на участие в закупке закупочной комиссией</w:t>
      </w:r>
      <w:r w:rsidR="00E264FE">
        <w:t xml:space="preserve"> </w:t>
      </w:r>
      <w:r w:rsidR="0005538A" w:rsidRPr="0005538A">
        <w:t xml:space="preserve">ООО "Курская АЭС-Сервис" принято решение признать </w:t>
      </w:r>
      <w:r w:rsidR="0005538A" w:rsidRPr="0005538A">
        <w:rPr>
          <w:color w:val="000000"/>
          <w:lang w:eastAsia="ar-SA"/>
        </w:rPr>
        <w:t>соответствующими требованиям закупочной документации следующих участников процедуры закупки и его заявки в целом:</w:t>
      </w:r>
    </w:p>
    <w:p w:rsidR="003C5AAF" w:rsidRPr="003C5AAF" w:rsidRDefault="00474649" w:rsidP="00F42CCD">
      <w:pPr>
        <w:pStyle w:val="a5"/>
        <w:spacing w:after="0" w:afterAutospacing="0"/>
        <w:jc w:val="both"/>
        <w:rPr>
          <w:color w:val="000000"/>
          <w:lang w:eastAsia="ar-SA"/>
        </w:rPr>
      </w:pPr>
      <w:r w:rsidRPr="0005538A">
        <w:t>Общество с ограниченной ответственностью "Шанхайский рассвет"</w:t>
      </w:r>
      <w:r w:rsidR="00CD18A8">
        <w:t xml:space="preserve">  </w:t>
      </w:r>
      <w:r w:rsidRPr="0005538A">
        <w:t xml:space="preserve"> </w:t>
      </w:r>
      <w:r w:rsidR="0005538A" w:rsidRPr="0005538A">
        <w:t xml:space="preserve">с </w:t>
      </w:r>
      <w:r w:rsidR="00CD18A8">
        <w:t xml:space="preserve">  </w:t>
      </w:r>
      <w:r w:rsidR="0005538A" w:rsidRPr="0005538A">
        <w:t>ценовым предложением</w:t>
      </w:r>
      <w:r w:rsidR="00F42CCD">
        <w:t xml:space="preserve"> </w:t>
      </w:r>
      <w:r w:rsidR="0005538A" w:rsidRPr="0005538A">
        <w:rPr>
          <w:color w:val="000000"/>
          <w:lang w:eastAsia="ar-SA"/>
        </w:rPr>
        <w:t>999</w:t>
      </w:r>
      <w:r w:rsidR="00CD18A8">
        <w:rPr>
          <w:color w:val="000000"/>
          <w:lang w:eastAsia="ar-SA"/>
        </w:rPr>
        <w:t xml:space="preserve"> </w:t>
      </w:r>
      <w:r w:rsidR="0005538A" w:rsidRPr="0005538A">
        <w:rPr>
          <w:color w:val="000000"/>
          <w:lang w:eastAsia="ar-SA"/>
        </w:rPr>
        <w:t>000 (Девятьсот девяносто девять</w:t>
      </w:r>
      <w:r w:rsidR="00490A41">
        <w:rPr>
          <w:color w:val="000000"/>
          <w:lang w:eastAsia="ar-SA"/>
        </w:rPr>
        <w:t xml:space="preserve"> тысяч) рублей 00 копеек, с НДС</w:t>
      </w:r>
    </w:p>
    <w:p w:rsidR="003C5AAF" w:rsidRDefault="0005538A" w:rsidP="00F42CCD">
      <w:pPr>
        <w:keepLines w:val="0"/>
        <w:jc w:val="left"/>
        <w:rPr>
          <w:rFonts w:ascii="Times New Roman" w:eastAsiaTheme="minorHAnsi" w:hAnsi="Times New Roman"/>
        </w:rPr>
      </w:pPr>
      <w:r w:rsidRPr="0005538A">
        <w:rPr>
          <w:rFonts w:ascii="Times New Roman" w:eastAsiaTheme="minorHAnsi" w:hAnsi="Times New Roman"/>
        </w:rPr>
        <w:tab/>
      </w:r>
    </w:p>
    <w:p w:rsidR="00801EB2" w:rsidRDefault="00E264FE" w:rsidP="00F42CCD">
      <w:pPr>
        <w:keepLines w:val="0"/>
        <w:jc w:val="left"/>
        <w:rPr>
          <w:rFonts w:ascii="Times New Roman" w:eastAsia="Calibri" w:hAnsi="Times New Roman"/>
        </w:rPr>
      </w:pPr>
      <w:r>
        <w:rPr>
          <w:rFonts w:ascii="Times New Roman" w:eastAsiaTheme="minorHAnsi" w:hAnsi="Times New Roman"/>
        </w:rPr>
        <w:t xml:space="preserve"> </w:t>
      </w:r>
      <w:r w:rsidR="0005538A" w:rsidRPr="0005538A">
        <w:rPr>
          <w:rFonts w:ascii="Times New Roman" w:eastAsiaTheme="minorHAnsi" w:hAnsi="Times New Roman"/>
        </w:rPr>
        <w:t xml:space="preserve">Результаты голосования членов закупочной комиссии: </w:t>
      </w:r>
      <w:r w:rsidR="0005538A" w:rsidRPr="0005538A">
        <w:rPr>
          <w:rFonts w:ascii="Times New Roman" w:eastAsiaTheme="minorHAnsi" w:hAnsi="Times New Roman"/>
        </w:rPr>
        <w:br/>
        <w:t xml:space="preserve">«за» - </w:t>
      </w:r>
      <w:r w:rsidR="00A15080">
        <w:rPr>
          <w:rFonts w:ascii="Times New Roman" w:eastAsia="Calibri" w:hAnsi="Times New Roman"/>
        </w:rPr>
        <w:t>6</w:t>
      </w:r>
      <w:r w:rsidR="0005538A" w:rsidRPr="0005538A">
        <w:rPr>
          <w:rFonts w:ascii="Times New Roman" w:eastAsia="Calibri" w:hAnsi="Times New Roman"/>
        </w:rPr>
        <w:t xml:space="preserve"> голоса/-ов: Киреева Г.А., Юнкина Н.И., Шестопалова А.А., Агарков А.А., </w:t>
      </w:r>
    </w:p>
    <w:p w:rsidR="00A15080" w:rsidRDefault="00801EB2" w:rsidP="00F42CCD">
      <w:pPr>
        <w:keepLines w:val="0"/>
        <w:jc w:val="left"/>
        <w:rPr>
          <w:rFonts w:ascii="Times New Roman" w:eastAsia="Calibri" w:hAnsi="Times New Roman"/>
        </w:rPr>
      </w:pPr>
      <w:r>
        <w:rPr>
          <w:rFonts w:ascii="Times New Roman" w:eastAsia="Calibri" w:hAnsi="Times New Roman"/>
        </w:rPr>
        <w:t xml:space="preserve">Цуканова М. В., </w:t>
      </w:r>
      <w:r w:rsidR="0005538A" w:rsidRPr="0005538A">
        <w:rPr>
          <w:rFonts w:ascii="Times New Roman" w:eastAsia="Calibri" w:hAnsi="Times New Roman"/>
        </w:rPr>
        <w:t>Клесова Л.М.;</w:t>
      </w:r>
    </w:p>
    <w:p w:rsidR="007A01E8" w:rsidRDefault="0005538A" w:rsidP="00F42CCD">
      <w:pPr>
        <w:keepLines w:val="0"/>
        <w:jc w:val="left"/>
        <w:rPr>
          <w:rFonts w:ascii="Times New Roman" w:eastAsiaTheme="minorHAnsi" w:hAnsi="Times New Roman"/>
        </w:rPr>
      </w:pPr>
      <w:r w:rsidRPr="0005538A">
        <w:rPr>
          <w:rFonts w:ascii="Times New Roman" w:eastAsiaTheme="minorHAnsi" w:hAnsi="Times New Roman"/>
        </w:rPr>
        <w:t>«против» - 0 голоса/-ов;</w:t>
      </w:r>
      <w:r w:rsidRPr="0005538A">
        <w:rPr>
          <w:rFonts w:ascii="Times New Roman" w:eastAsiaTheme="minorHAnsi" w:hAnsi="Times New Roman"/>
        </w:rPr>
        <w:br/>
        <w:t>«воздержался» - 0 голоса/-ов</w:t>
      </w:r>
      <w:r w:rsidR="00474649" w:rsidRPr="0005538A">
        <w:rPr>
          <w:rFonts w:ascii="Times New Roman" w:eastAsiaTheme="minorHAnsi" w:hAnsi="Times New Roman"/>
        </w:rPr>
        <w:t xml:space="preserve"> </w:t>
      </w:r>
    </w:p>
    <w:p w:rsidR="003C5AAF" w:rsidRPr="00F42CCD" w:rsidRDefault="003C5AAF" w:rsidP="00F42CCD">
      <w:pPr>
        <w:keepLines w:val="0"/>
        <w:jc w:val="left"/>
        <w:rPr>
          <w:rFonts w:ascii="Times New Roman" w:eastAsia="Calibri" w:hAnsi="Times New Roman"/>
        </w:rPr>
      </w:pPr>
    </w:p>
    <w:p w:rsidR="003C5AAF" w:rsidRDefault="0005538A" w:rsidP="00E11DC7">
      <w:pPr>
        <w:ind w:firstLine="567"/>
        <w:rPr>
          <w:rFonts w:ascii="Times New Roman" w:hAnsi="Times New Roman"/>
          <w:color w:val="000000"/>
          <w:lang w:eastAsia="ar-SA"/>
        </w:rPr>
      </w:pPr>
      <w:r w:rsidRPr="0005538A">
        <w:rPr>
          <w:rFonts w:ascii="Times New Roman" w:hAnsi="Times New Roman"/>
          <w:color w:val="000000"/>
          <w:lang w:eastAsia="ar-SA"/>
        </w:rPr>
        <w:t xml:space="preserve">В случае принятия решения о заключении договора с </w:t>
      </w:r>
      <w:r w:rsidRPr="0005538A">
        <w:rPr>
          <w:rFonts w:ascii="Times New Roman" w:hAnsi="Times New Roman"/>
        </w:rPr>
        <w:t xml:space="preserve">ООО «Шанхайский рассвет» </w:t>
      </w:r>
      <w:r w:rsidRPr="0005538A">
        <w:rPr>
          <w:rFonts w:ascii="Times New Roman" w:hAnsi="Times New Roman"/>
          <w:color w:val="000000"/>
          <w:lang w:eastAsia="ar-SA"/>
        </w:rPr>
        <w:t xml:space="preserve">закупочная комиссия ООО «Курская АЭС-Сервис» рекомендует провести с </w:t>
      </w:r>
      <w:r w:rsidRPr="0005538A">
        <w:rPr>
          <w:rFonts w:ascii="Times New Roman" w:hAnsi="Times New Roman"/>
        </w:rPr>
        <w:t xml:space="preserve">ООО «Шанхайский рассвет» </w:t>
      </w:r>
      <w:r w:rsidRPr="0005538A">
        <w:rPr>
          <w:rFonts w:ascii="Times New Roman" w:hAnsi="Times New Roman"/>
          <w:color w:val="000000"/>
          <w:lang w:eastAsia="ar-SA"/>
        </w:rPr>
        <w:t>преддоговорные переговоры по снижению цены договора.</w:t>
      </w:r>
    </w:p>
    <w:p w:rsidR="00E264FE" w:rsidRPr="0005538A" w:rsidRDefault="00E264FE" w:rsidP="00E11DC7">
      <w:pPr>
        <w:ind w:firstLine="567"/>
        <w:rPr>
          <w:rFonts w:ascii="Times New Roman" w:hAnsi="Times New Roman"/>
          <w:color w:val="000000"/>
          <w:lang w:eastAsia="ar-SA"/>
        </w:rPr>
      </w:pPr>
    </w:p>
    <w:p w:rsidR="0005538A" w:rsidRPr="0005538A" w:rsidRDefault="0005538A" w:rsidP="0005538A">
      <w:pPr>
        <w:keepLines w:val="0"/>
        <w:ind w:firstLine="708"/>
        <w:rPr>
          <w:rFonts w:ascii="Times New Roman" w:hAnsi="Times New Roman"/>
          <w:color w:val="000000"/>
          <w:lang w:eastAsia="ar-SA"/>
        </w:rPr>
      </w:pPr>
      <w:r w:rsidRPr="0005538A">
        <w:rPr>
          <w:rFonts w:ascii="Times New Roman" w:hAnsi="Times New Roman"/>
          <w:color w:val="000000"/>
          <w:lang w:eastAsia="ar-SA"/>
        </w:rPr>
        <w:t xml:space="preserve">В связи с тем, что после окончании срока подачи заявок на участие в закупке подана только одна заявка от одного участника в соответствии с пунктом а) части 1.1 статьи 6.4 ЕОСЗ Запрос котировок в электронной форме (МСП) на право заключения договора </w:t>
      </w:r>
      <w:r w:rsidR="00BA0DC9" w:rsidRPr="00BA0DC9">
        <w:rPr>
          <w:rFonts w:ascii="Times New Roman" w:hAnsi="Times New Roman"/>
          <w:color w:val="000000"/>
          <w:lang w:eastAsia="ar-SA"/>
        </w:rPr>
        <w:t>«</w:t>
      </w:r>
      <w:r w:rsidR="00801EB2" w:rsidRPr="00801EB2">
        <w:rPr>
          <w:rFonts w:ascii="Times New Roman" w:hAnsi="Times New Roman"/>
          <w:color w:val="000000"/>
          <w:lang w:eastAsia="ar-SA"/>
        </w:rPr>
        <w:t>Поставка запасных частей для Автогрейдера ДМ-14,0 "Рыбинец", Автогрейдера TG200, Автогрейдера ГС-18.05</w:t>
      </w:r>
      <w:r w:rsidR="00D853D7">
        <w:rPr>
          <w:rFonts w:ascii="Times New Roman" w:hAnsi="Times New Roman"/>
          <w:color w:val="000000"/>
          <w:lang w:eastAsia="ar-SA"/>
        </w:rPr>
        <w:t>»</w:t>
      </w:r>
      <w:r w:rsidRPr="0005538A">
        <w:rPr>
          <w:rFonts w:ascii="Times New Roman" w:eastAsiaTheme="minorHAnsi" w:hAnsi="Times New Roman"/>
        </w:rPr>
        <w:t xml:space="preserve"> </w:t>
      </w:r>
      <w:r w:rsidRPr="0005538A">
        <w:rPr>
          <w:rFonts w:ascii="Times New Roman" w:hAnsi="Times New Roman"/>
          <w:color w:val="000000"/>
          <w:lang w:eastAsia="ar-SA"/>
        </w:rPr>
        <w:t>признан несостоявшимся.</w:t>
      </w:r>
    </w:p>
    <w:p w:rsidR="0005538A" w:rsidRPr="0005538A" w:rsidRDefault="0005538A" w:rsidP="0005538A">
      <w:pPr>
        <w:keepLines w:val="0"/>
        <w:jc w:val="left"/>
        <w:rPr>
          <w:rFonts w:ascii="Times New Roman" w:eastAsiaTheme="minorHAnsi" w:hAnsi="Times New Roman"/>
        </w:rPr>
      </w:pPr>
    </w:p>
    <w:p w:rsidR="008D0BD3" w:rsidRDefault="0005538A" w:rsidP="00F42CCD">
      <w:pPr>
        <w:ind w:firstLine="708"/>
        <w:rPr>
          <w:rFonts w:ascii="Times New Roman" w:hAnsi="Times New Roman"/>
          <w:color w:val="000000"/>
          <w:lang w:eastAsia="ar-SA"/>
        </w:rPr>
      </w:pPr>
      <w:r w:rsidRPr="0005538A">
        <w:rPr>
          <w:rFonts w:ascii="Times New Roman" w:hAnsi="Times New Roman"/>
          <w:b/>
          <w:color w:val="000000"/>
          <w:lang w:eastAsia="ar-SA"/>
        </w:rPr>
        <w:t>Закупочная комиссия</w:t>
      </w:r>
      <w:r w:rsidRPr="0005538A">
        <w:rPr>
          <w:rFonts w:ascii="Times New Roman" w:hAnsi="Times New Roman"/>
          <w:color w:val="000000"/>
          <w:lang w:eastAsia="ar-SA"/>
        </w:rPr>
        <w:t>:</w:t>
      </w:r>
    </w:p>
    <w:p w:rsidR="00E264FE" w:rsidRDefault="00E264FE" w:rsidP="00F42CCD">
      <w:pPr>
        <w:ind w:firstLine="708"/>
        <w:rPr>
          <w:rFonts w:ascii="Times New Roman" w:hAnsi="Times New Roman"/>
          <w:color w:val="000000"/>
          <w:lang w:eastAsia="ar-SA"/>
        </w:rPr>
      </w:pPr>
    </w:p>
    <w:p w:rsidR="0005538A" w:rsidRDefault="0005538A" w:rsidP="009736B6">
      <w:pPr>
        <w:keepLines w:val="0"/>
        <w:ind w:firstLine="709"/>
        <w:rPr>
          <w:rFonts w:ascii="Times New Roman" w:hAnsi="Times New Roman"/>
          <w:color w:val="000000"/>
          <w:lang w:eastAsia="ar-SA"/>
        </w:rPr>
      </w:pPr>
      <w:r w:rsidRPr="0005538A">
        <w:rPr>
          <w:rFonts w:ascii="Times New Roman" w:hAnsi="Times New Roman"/>
          <w:color w:val="000000"/>
          <w:lang w:eastAsia="ar-SA"/>
        </w:rPr>
        <w:t>Член закупочной комиссии, подписавший настоящий протокол, руководствуясь отраслевым положением о закупочной комиссии, утвержденным распорядительными документами Госкорпорации «Росатом»:</w:t>
      </w:r>
    </w:p>
    <w:p w:rsidR="0005538A" w:rsidRPr="0005538A" w:rsidRDefault="0005538A" w:rsidP="009736B6">
      <w:pPr>
        <w:keepLines w:val="0"/>
        <w:numPr>
          <w:ilvl w:val="0"/>
          <w:numId w:val="3"/>
        </w:numPr>
        <w:tabs>
          <w:tab w:val="left" w:pos="993"/>
        </w:tabs>
        <w:ind w:left="0" w:firstLine="709"/>
        <w:rPr>
          <w:rFonts w:ascii="Times New Roman" w:hAnsi="Times New Roman"/>
          <w:color w:val="000000"/>
          <w:lang w:eastAsia="ar-SA"/>
        </w:rPr>
      </w:pPr>
      <w:r w:rsidRPr="0005538A">
        <w:rPr>
          <w:rFonts w:ascii="Times New Roman" w:hAnsi="Times New Roman"/>
          <w:color w:val="000000"/>
          <w:lang w:eastAsia="ar-SA"/>
        </w:rPr>
        <w:t xml:space="preserve">подтверждает, что не имеет связей, носящих характер аффилированности с участниками </w:t>
      </w:r>
      <w:r w:rsidRPr="0005538A">
        <w:rPr>
          <w:rFonts w:ascii="Times New Roman" w:hAnsi="Times New Roman"/>
          <w:bCs/>
          <w:color w:val="000000"/>
          <w:lang w:eastAsia="ar-SA"/>
        </w:rPr>
        <w:t>закупки</w:t>
      </w:r>
      <w:r w:rsidRPr="0005538A">
        <w:rPr>
          <w:rFonts w:ascii="Times New Roman" w:hAnsi="Times New Roman"/>
          <w:color w:val="000000"/>
          <w:lang w:eastAsia="ar-SA"/>
        </w:rPr>
        <w:t>, вопрос о которых вынесен на заседание закупочной комиссии;</w:t>
      </w:r>
    </w:p>
    <w:p w:rsidR="0005538A" w:rsidRPr="0005538A" w:rsidRDefault="0005538A" w:rsidP="009736B6">
      <w:pPr>
        <w:keepLines w:val="0"/>
        <w:numPr>
          <w:ilvl w:val="0"/>
          <w:numId w:val="3"/>
        </w:numPr>
        <w:tabs>
          <w:tab w:val="left" w:pos="993"/>
        </w:tabs>
        <w:ind w:left="0" w:firstLine="709"/>
        <w:rPr>
          <w:rFonts w:ascii="Times New Roman" w:hAnsi="Times New Roman"/>
          <w:color w:val="000000"/>
          <w:lang w:eastAsia="ar-SA"/>
        </w:rPr>
      </w:pPr>
      <w:r w:rsidRPr="0005538A">
        <w:rPr>
          <w:rFonts w:ascii="Times New Roman" w:hAnsi="Times New Roman"/>
          <w:color w:val="000000"/>
          <w:lang w:eastAsia="ar-SA"/>
        </w:rPr>
        <w:t>подтверждает объективность принимаемых решений;</w:t>
      </w:r>
    </w:p>
    <w:p w:rsidR="0005538A" w:rsidRPr="0005538A" w:rsidRDefault="0005538A" w:rsidP="009736B6">
      <w:pPr>
        <w:keepLines w:val="0"/>
        <w:numPr>
          <w:ilvl w:val="0"/>
          <w:numId w:val="3"/>
        </w:numPr>
        <w:tabs>
          <w:tab w:val="left" w:pos="993"/>
        </w:tabs>
        <w:ind w:left="0" w:firstLine="709"/>
        <w:rPr>
          <w:rFonts w:ascii="Times New Roman" w:hAnsi="Times New Roman"/>
          <w:color w:val="000000"/>
          <w:lang w:eastAsia="ar-SA"/>
        </w:rPr>
      </w:pPr>
      <w:r w:rsidRPr="0005538A">
        <w:rPr>
          <w:rFonts w:ascii="Times New Roman" w:hAnsi="Times New Roman"/>
          <w:color w:val="000000"/>
          <w:lang w:eastAsia="ar-SA"/>
        </w:rPr>
        <w:t xml:space="preserve">заявляет об отсутствии личной заинтересованности в исходе </w:t>
      </w:r>
      <w:r w:rsidRPr="0005538A">
        <w:rPr>
          <w:rFonts w:ascii="Times New Roman" w:hAnsi="Times New Roman"/>
          <w:bCs/>
          <w:color w:val="000000"/>
          <w:lang w:eastAsia="ar-SA"/>
        </w:rPr>
        <w:t>закупки</w:t>
      </w:r>
      <w:r w:rsidRPr="0005538A">
        <w:rPr>
          <w:rFonts w:ascii="Times New Roman" w:hAnsi="Times New Roman"/>
          <w:color w:val="000000"/>
          <w:lang w:eastAsia="ar-SA"/>
        </w:rPr>
        <w:t>;</w:t>
      </w:r>
    </w:p>
    <w:p w:rsidR="0005538A" w:rsidRDefault="0005538A" w:rsidP="009736B6">
      <w:pPr>
        <w:keepLines w:val="0"/>
        <w:numPr>
          <w:ilvl w:val="0"/>
          <w:numId w:val="3"/>
        </w:numPr>
        <w:tabs>
          <w:tab w:val="left" w:pos="993"/>
        </w:tabs>
        <w:ind w:left="0" w:firstLine="709"/>
        <w:rPr>
          <w:rFonts w:ascii="Times New Roman" w:hAnsi="Times New Roman"/>
          <w:color w:val="000000"/>
          <w:lang w:eastAsia="ar-SA"/>
        </w:rPr>
      </w:pPr>
      <w:r w:rsidRPr="0005538A">
        <w:rPr>
          <w:rFonts w:ascii="Times New Roman" w:hAnsi="Times New Roman"/>
          <w:color w:val="000000"/>
          <w:lang w:eastAsia="ar-SA"/>
        </w:rPr>
        <w:t>принимает на себя обязательства:</w:t>
      </w:r>
    </w:p>
    <w:p w:rsidR="0005538A" w:rsidRDefault="0005538A" w:rsidP="0005538A">
      <w:pPr>
        <w:keepLines w:val="0"/>
        <w:numPr>
          <w:ilvl w:val="0"/>
          <w:numId w:val="4"/>
        </w:numPr>
        <w:ind w:left="0" w:firstLine="0"/>
        <w:rPr>
          <w:rFonts w:ascii="Times New Roman" w:hAnsi="Times New Roman"/>
          <w:color w:val="000000"/>
          <w:lang w:eastAsia="ar-SA"/>
        </w:rPr>
      </w:pPr>
      <w:r w:rsidRPr="0005538A">
        <w:rPr>
          <w:rFonts w:ascii="Times New Roman" w:hAnsi="Times New Roman"/>
          <w:color w:val="000000"/>
          <w:lang w:eastAsia="ar-SA"/>
        </w:rPr>
        <w:t xml:space="preserve">не допускать во время проведения </w:t>
      </w:r>
      <w:r w:rsidRPr="0005538A">
        <w:rPr>
          <w:rFonts w:ascii="Times New Roman" w:hAnsi="Times New Roman"/>
          <w:bCs/>
          <w:color w:val="000000"/>
          <w:lang w:eastAsia="ar-SA"/>
        </w:rPr>
        <w:t>закупки</w:t>
      </w:r>
      <w:r w:rsidRPr="0005538A">
        <w:rPr>
          <w:rFonts w:ascii="Times New Roman" w:hAnsi="Times New Roman"/>
          <w:color w:val="000000"/>
          <w:lang w:eastAsia="ar-SA"/>
        </w:rPr>
        <w:t xml:space="preserve"> предоставления сведений о предложениях участников </w:t>
      </w:r>
      <w:r w:rsidRPr="0005538A">
        <w:rPr>
          <w:rFonts w:ascii="Times New Roman" w:hAnsi="Times New Roman"/>
          <w:bCs/>
          <w:color w:val="000000"/>
          <w:lang w:eastAsia="ar-SA"/>
        </w:rPr>
        <w:t>закупки</w:t>
      </w:r>
      <w:r w:rsidRPr="0005538A">
        <w:rPr>
          <w:rFonts w:ascii="Times New Roman" w:hAnsi="Times New Roman"/>
          <w:color w:val="000000"/>
          <w:lang w:eastAsia="ar-SA"/>
        </w:rPr>
        <w:t xml:space="preserve">, ходе проведения </w:t>
      </w:r>
      <w:r w:rsidRPr="0005538A">
        <w:rPr>
          <w:rFonts w:ascii="Times New Roman" w:hAnsi="Times New Roman"/>
          <w:bCs/>
          <w:color w:val="000000"/>
          <w:lang w:eastAsia="ar-SA"/>
        </w:rPr>
        <w:t xml:space="preserve">закупки </w:t>
      </w:r>
      <w:r w:rsidRPr="0005538A">
        <w:rPr>
          <w:rFonts w:ascii="Times New Roman" w:hAnsi="Times New Roman"/>
          <w:color w:val="000000"/>
          <w:lang w:eastAsia="ar-SA"/>
        </w:rPr>
        <w:t>и принимаемых решениях, за исключением сведений, находящихся в открытом доступе, любым лицам кроме контролирующих органов, руководства заказчика, Госкорпорации «Росатом» и кроме случаев, прямо предусмотренных законодательством Российской Федерации, организационно-распорядительными документами по закупочной деятельности, извещением и документацией по закупки;</w:t>
      </w:r>
    </w:p>
    <w:p w:rsidR="0005538A" w:rsidRDefault="0005538A" w:rsidP="0005538A">
      <w:pPr>
        <w:keepLines w:val="0"/>
        <w:numPr>
          <w:ilvl w:val="0"/>
          <w:numId w:val="4"/>
        </w:numPr>
        <w:ind w:left="0" w:firstLine="0"/>
        <w:rPr>
          <w:rFonts w:ascii="Times New Roman" w:hAnsi="Times New Roman"/>
          <w:color w:val="000000"/>
          <w:lang w:eastAsia="ar-SA"/>
        </w:rPr>
      </w:pPr>
      <w:r w:rsidRPr="0005538A">
        <w:rPr>
          <w:rFonts w:ascii="Times New Roman" w:hAnsi="Times New Roman"/>
          <w:color w:val="000000"/>
          <w:lang w:eastAsia="ar-SA"/>
        </w:rPr>
        <w:t xml:space="preserve">не координировать деятельность участников в рамках </w:t>
      </w:r>
      <w:r w:rsidRPr="0005538A">
        <w:rPr>
          <w:rFonts w:ascii="Times New Roman" w:hAnsi="Times New Roman"/>
          <w:bCs/>
          <w:color w:val="000000"/>
          <w:lang w:eastAsia="ar-SA"/>
        </w:rPr>
        <w:t>закупки</w:t>
      </w:r>
      <w:r w:rsidRPr="0005538A">
        <w:rPr>
          <w:rFonts w:ascii="Times New Roman" w:hAnsi="Times New Roman"/>
          <w:color w:val="000000"/>
          <w:lang w:eastAsia="ar-SA"/>
        </w:rPr>
        <w:t xml:space="preserve"> иначе, чем это предусмотрено законодательством Российской Федерации, ЕОСЗ и условиями проведения </w:t>
      </w:r>
      <w:r w:rsidRPr="0005538A">
        <w:rPr>
          <w:rFonts w:ascii="Times New Roman" w:hAnsi="Times New Roman"/>
          <w:bCs/>
          <w:color w:val="000000"/>
          <w:lang w:eastAsia="ar-SA"/>
        </w:rPr>
        <w:t>закупки</w:t>
      </w:r>
      <w:r w:rsidRPr="0005538A">
        <w:rPr>
          <w:rFonts w:ascii="Times New Roman" w:hAnsi="Times New Roman"/>
          <w:color w:val="000000"/>
          <w:lang w:eastAsia="ar-SA"/>
        </w:rPr>
        <w:t>;</w:t>
      </w:r>
    </w:p>
    <w:p w:rsidR="00CD18A8" w:rsidRDefault="00CD18A8" w:rsidP="00CD18A8">
      <w:pPr>
        <w:keepLines w:val="0"/>
        <w:rPr>
          <w:rFonts w:ascii="Times New Roman" w:hAnsi="Times New Roman"/>
          <w:color w:val="000000"/>
          <w:lang w:eastAsia="ar-SA"/>
        </w:rPr>
      </w:pPr>
    </w:p>
    <w:p w:rsidR="00490A41" w:rsidRDefault="00490A41" w:rsidP="00CD18A8">
      <w:pPr>
        <w:keepLines w:val="0"/>
        <w:rPr>
          <w:rFonts w:ascii="Times New Roman" w:hAnsi="Times New Roman"/>
          <w:color w:val="000000"/>
          <w:lang w:eastAsia="ar-SA"/>
        </w:rPr>
      </w:pPr>
    </w:p>
    <w:p w:rsidR="00490A41" w:rsidRDefault="00490A41" w:rsidP="00CD18A8">
      <w:pPr>
        <w:keepLines w:val="0"/>
        <w:rPr>
          <w:rFonts w:ascii="Times New Roman" w:hAnsi="Times New Roman"/>
          <w:color w:val="000000"/>
          <w:lang w:eastAsia="ar-SA"/>
        </w:rPr>
      </w:pPr>
    </w:p>
    <w:p w:rsidR="00490A41" w:rsidRDefault="00490A41" w:rsidP="00CD18A8">
      <w:pPr>
        <w:keepLines w:val="0"/>
        <w:rPr>
          <w:rFonts w:ascii="Times New Roman" w:hAnsi="Times New Roman"/>
          <w:color w:val="000000"/>
          <w:lang w:eastAsia="ar-SA"/>
        </w:rPr>
      </w:pPr>
      <w:bookmarkStart w:id="0" w:name="_GoBack"/>
      <w:bookmarkEnd w:id="0"/>
    </w:p>
    <w:p w:rsidR="0005538A" w:rsidRDefault="00E264FE" w:rsidP="0005538A">
      <w:pPr>
        <w:keepLines w:val="0"/>
        <w:rPr>
          <w:rFonts w:ascii="Times New Roman" w:hAnsi="Times New Roman"/>
          <w:bCs/>
          <w:color w:val="000000"/>
          <w:lang w:eastAsia="ar-SA"/>
        </w:rPr>
      </w:pPr>
      <w:r>
        <w:rPr>
          <w:rFonts w:ascii="Times New Roman" w:hAnsi="Times New Roman"/>
          <w:color w:val="000000"/>
          <w:lang w:eastAsia="ar-SA"/>
        </w:rPr>
        <w:lastRenderedPageBreak/>
        <w:t xml:space="preserve">- </w:t>
      </w:r>
      <w:r w:rsidR="0005538A" w:rsidRPr="0005538A">
        <w:rPr>
          <w:rFonts w:ascii="Times New Roman" w:hAnsi="Times New Roman"/>
          <w:color w:val="000000"/>
          <w:lang w:eastAsia="ar-SA"/>
        </w:rPr>
        <w:t xml:space="preserve">не проводить переговоров с участниками </w:t>
      </w:r>
      <w:r w:rsidR="0005538A" w:rsidRPr="0005538A">
        <w:rPr>
          <w:rFonts w:ascii="Times New Roman" w:hAnsi="Times New Roman"/>
          <w:bCs/>
          <w:color w:val="000000"/>
          <w:lang w:eastAsia="ar-SA"/>
        </w:rPr>
        <w:t>закупки</w:t>
      </w:r>
      <w:r w:rsidR="0005538A" w:rsidRPr="0005538A">
        <w:rPr>
          <w:rFonts w:ascii="Times New Roman" w:hAnsi="Times New Roman"/>
          <w:color w:val="000000"/>
          <w:lang w:eastAsia="ar-SA"/>
        </w:rPr>
        <w:t xml:space="preserve">, кроме случаев, прямо предусмотренных условиями проведения </w:t>
      </w:r>
      <w:r w:rsidR="0005538A" w:rsidRPr="0005538A">
        <w:rPr>
          <w:rFonts w:ascii="Times New Roman" w:hAnsi="Times New Roman"/>
          <w:bCs/>
          <w:color w:val="000000"/>
          <w:lang w:eastAsia="ar-SA"/>
        </w:rPr>
        <w:t>закупки.</w:t>
      </w:r>
    </w:p>
    <w:p w:rsidR="003C5AAF" w:rsidRDefault="003C5AAF" w:rsidP="0005538A">
      <w:pPr>
        <w:keepLines w:val="0"/>
        <w:rPr>
          <w:rFonts w:ascii="Times New Roman" w:hAnsi="Times New Roman"/>
          <w:color w:val="000000"/>
          <w:lang w:eastAsia="ar-SA"/>
        </w:rPr>
      </w:pPr>
    </w:p>
    <w:tbl>
      <w:tblPr>
        <w:tblW w:w="505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338"/>
        <w:gridCol w:w="1799"/>
      </w:tblGrid>
      <w:tr w:rsidR="00801EB2" w:rsidRPr="00A26703" w:rsidTr="005F53E5">
        <w:trPr>
          <w:jc w:val="center"/>
        </w:trPr>
        <w:tc>
          <w:tcPr>
            <w:tcW w:w="104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01EB2" w:rsidRPr="00A26703" w:rsidRDefault="00801EB2" w:rsidP="005F53E5">
            <w:pPr>
              <w:jc w:val="center"/>
              <w:rPr>
                <w:rFonts w:ascii="Times New Roman" w:eastAsia="Calibri" w:hAnsi="Times New Roman"/>
                <w:b/>
                <w:bCs/>
              </w:rPr>
            </w:pPr>
            <w:r w:rsidRPr="00A26703">
              <w:rPr>
                <w:rFonts w:ascii="Times New Roman" w:eastAsia="Calibri" w:hAnsi="Times New Roman"/>
                <w:b/>
                <w:bCs/>
              </w:rPr>
              <w:t xml:space="preserve">ФИО </w:t>
            </w:r>
          </w:p>
        </w:tc>
        <w:tc>
          <w:tcPr>
            <w:tcW w:w="307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801EB2" w:rsidRPr="00A26703" w:rsidRDefault="00801EB2" w:rsidP="005F53E5">
            <w:pPr>
              <w:jc w:val="center"/>
              <w:rPr>
                <w:rFonts w:ascii="Times New Roman" w:eastAsia="Calibri" w:hAnsi="Times New Roman"/>
                <w:b/>
                <w:bCs/>
              </w:rPr>
            </w:pPr>
            <w:r w:rsidRPr="00A26703">
              <w:rPr>
                <w:rFonts w:ascii="Times New Roman" w:eastAsia="Calibri" w:hAnsi="Times New Roman"/>
                <w:b/>
                <w:bCs/>
              </w:rPr>
              <w:t xml:space="preserve">Должность </w:t>
            </w:r>
          </w:p>
        </w:tc>
        <w:tc>
          <w:tcPr>
            <w:tcW w:w="874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1EB2" w:rsidRPr="00A26703" w:rsidRDefault="00801EB2" w:rsidP="005F53E5">
            <w:pPr>
              <w:jc w:val="center"/>
              <w:rPr>
                <w:rFonts w:ascii="Times New Roman" w:eastAsia="Calibri" w:hAnsi="Times New Roman"/>
                <w:b/>
                <w:bCs/>
              </w:rPr>
            </w:pPr>
            <w:r w:rsidRPr="00A26703">
              <w:rPr>
                <w:rFonts w:ascii="Times New Roman" w:eastAsia="Calibri" w:hAnsi="Times New Roman"/>
                <w:b/>
                <w:bCs/>
              </w:rPr>
              <w:t>Подпись</w:t>
            </w:r>
          </w:p>
        </w:tc>
      </w:tr>
      <w:tr w:rsidR="00801EB2" w:rsidRPr="00A26703" w:rsidTr="005F53E5">
        <w:trPr>
          <w:jc w:val="center"/>
        </w:trPr>
        <w:tc>
          <w:tcPr>
            <w:tcW w:w="5000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01EB2" w:rsidRPr="00A26703" w:rsidRDefault="00801EB2" w:rsidP="005F53E5">
            <w:pPr>
              <w:rPr>
                <w:rFonts w:ascii="Times New Roman" w:hAnsi="Times New Roman"/>
                <w:b/>
                <w:bCs/>
              </w:rPr>
            </w:pPr>
            <w:r w:rsidRPr="00A26703">
              <w:rPr>
                <w:rFonts w:ascii="Times New Roman" w:hAnsi="Times New Roman"/>
                <w:b/>
                <w:bCs/>
              </w:rPr>
              <w:t xml:space="preserve">Заместитель Председателя закупочной комиссии: </w:t>
            </w:r>
          </w:p>
        </w:tc>
      </w:tr>
      <w:tr w:rsidR="00801EB2" w:rsidRPr="00A26703" w:rsidTr="005F53E5">
        <w:trPr>
          <w:jc w:val="center"/>
        </w:trPr>
        <w:tc>
          <w:tcPr>
            <w:tcW w:w="104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01EB2" w:rsidRPr="00A26703" w:rsidRDefault="00801EB2" w:rsidP="005F53E5">
            <w:pPr>
              <w:rPr>
                <w:rFonts w:ascii="Times New Roman" w:hAnsi="Times New Roman"/>
              </w:rPr>
            </w:pPr>
            <w:r w:rsidRPr="00A26703">
              <w:rPr>
                <w:rFonts w:ascii="Times New Roman" w:hAnsi="Times New Roman"/>
              </w:rPr>
              <w:t xml:space="preserve">Киреева Г.А. </w:t>
            </w:r>
          </w:p>
          <w:p w:rsidR="00801EB2" w:rsidRPr="00A26703" w:rsidRDefault="00801EB2" w:rsidP="005F53E5">
            <w:pPr>
              <w:rPr>
                <w:rFonts w:ascii="Times New Roman" w:hAnsi="Times New Roman"/>
              </w:rPr>
            </w:pPr>
          </w:p>
        </w:tc>
        <w:tc>
          <w:tcPr>
            <w:tcW w:w="307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801EB2" w:rsidRPr="00A26703" w:rsidRDefault="00801EB2" w:rsidP="005F53E5">
            <w:pPr>
              <w:rPr>
                <w:rFonts w:ascii="Times New Roman" w:hAnsi="Times New Roman"/>
              </w:rPr>
            </w:pPr>
            <w:r w:rsidRPr="00A26703">
              <w:rPr>
                <w:rFonts w:ascii="Times New Roman" w:hAnsi="Times New Roman"/>
              </w:rPr>
              <w:t xml:space="preserve">Заместитель Генерального директора по общественному питанию </w:t>
            </w:r>
          </w:p>
        </w:tc>
        <w:tc>
          <w:tcPr>
            <w:tcW w:w="874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1EB2" w:rsidRPr="00A26703" w:rsidRDefault="00801EB2" w:rsidP="005F53E5">
            <w:pPr>
              <w:rPr>
                <w:rFonts w:ascii="Times New Roman" w:hAnsi="Times New Roman"/>
              </w:rPr>
            </w:pPr>
          </w:p>
        </w:tc>
      </w:tr>
      <w:tr w:rsidR="00801EB2" w:rsidRPr="00A26703" w:rsidTr="005F53E5">
        <w:trPr>
          <w:jc w:val="center"/>
        </w:trPr>
        <w:tc>
          <w:tcPr>
            <w:tcW w:w="5000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01EB2" w:rsidRPr="00A26703" w:rsidRDefault="00801EB2" w:rsidP="005F53E5">
            <w:pPr>
              <w:rPr>
                <w:rFonts w:ascii="Times New Roman" w:hAnsi="Times New Roman"/>
                <w:b/>
                <w:bCs/>
              </w:rPr>
            </w:pPr>
            <w:r w:rsidRPr="00A26703">
              <w:rPr>
                <w:rFonts w:ascii="Times New Roman" w:hAnsi="Times New Roman"/>
                <w:b/>
                <w:bCs/>
              </w:rPr>
              <w:t xml:space="preserve">Члены закупочной комиссии: </w:t>
            </w:r>
          </w:p>
        </w:tc>
      </w:tr>
      <w:tr w:rsidR="00801EB2" w:rsidRPr="00A26703" w:rsidTr="005F53E5">
        <w:trPr>
          <w:jc w:val="center"/>
        </w:trPr>
        <w:tc>
          <w:tcPr>
            <w:tcW w:w="104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01EB2" w:rsidRPr="00A26703" w:rsidRDefault="00801EB2" w:rsidP="005F53E5">
            <w:pPr>
              <w:rPr>
                <w:rFonts w:ascii="Times New Roman" w:hAnsi="Times New Roman"/>
              </w:rPr>
            </w:pPr>
            <w:r w:rsidRPr="00A26703">
              <w:rPr>
                <w:rFonts w:ascii="Times New Roman" w:hAnsi="Times New Roman"/>
              </w:rPr>
              <w:t xml:space="preserve">Юнкина Н.И. </w:t>
            </w:r>
          </w:p>
          <w:p w:rsidR="00801EB2" w:rsidRPr="00A26703" w:rsidRDefault="00801EB2" w:rsidP="005F53E5">
            <w:pPr>
              <w:rPr>
                <w:rFonts w:ascii="Times New Roman" w:hAnsi="Times New Roman"/>
              </w:rPr>
            </w:pPr>
          </w:p>
        </w:tc>
        <w:tc>
          <w:tcPr>
            <w:tcW w:w="307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801EB2" w:rsidRDefault="00801EB2" w:rsidP="005F53E5">
            <w:pPr>
              <w:rPr>
                <w:rFonts w:ascii="Times New Roman" w:hAnsi="Times New Roman"/>
              </w:rPr>
            </w:pPr>
            <w:r w:rsidRPr="00A26703">
              <w:rPr>
                <w:rFonts w:ascii="Times New Roman" w:hAnsi="Times New Roman"/>
              </w:rPr>
              <w:t>Заместитель Генерального директора по общим вопросам</w:t>
            </w:r>
          </w:p>
          <w:p w:rsidR="00801EB2" w:rsidRPr="00A26703" w:rsidRDefault="00801EB2" w:rsidP="005F53E5">
            <w:pPr>
              <w:rPr>
                <w:rFonts w:ascii="Times New Roman" w:hAnsi="Times New Roman"/>
              </w:rPr>
            </w:pPr>
          </w:p>
        </w:tc>
        <w:tc>
          <w:tcPr>
            <w:tcW w:w="874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1EB2" w:rsidRPr="00A26703" w:rsidRDefault="00801EB2" w:rsidP="005F53E5">
            <w:pPr>
              <w:rPr>
                <w:rFonts w:ascii="Times New Roman" w:hAnsi="Times New Roman"/>
              </w:rPr>
            </w:pPr>
          </w:p>
        </w:tc>
      </w:tr>
      <w:tr w:rsidR="00801EB2" w:rsidRPr="00A26703" w:rsidTr="005F53E5">
        <w:trPr>
          <w:jc w:val="center"/>
        </w:trPr>
        <w:tc>
          <w:tcPr>
            <w:tcW w:w="104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01EB2" w:rsidRPr="00A26703" w:rsidRDefault="00801EB2" w:rsidP="005F53E5">
            <w:pPr>
              <w:rPr>
                <w:rFonts w:ascii="Times New Roman" w:hAnsi="Times New Roman"/>
              </w:rPr>
            </w:pPr>
            <w:r w:rsidRPr="00A26703">
              <w:rPr>
                <w:rFonts w:ascii="Times New Roman" w:hAnsi="Times New Roman"/>
              </w:rPr>
              <w:t>Шестопалова А.А.</w:t>
            </w:r>
          </w:p>
          <w:p w:rsidR="00801EB2" w:rsidRPr="00A26703" w:rsidRDefault="00801EB2" w:rsidP="005F53E5">
            <w:pPr>
              <w:rPr>
                <w:rFonts w:ascii="Times New Roman" w:hAnsi="Times New Roman"/>
              </w:rPr>
            </w:pPr>
            <w:r w:rsidRPr="00A26703">
              <w:rPr>
                <w:rFonts w:ascii="Times New Roman" w:hAnsi="Times New Roman"/>
              </w:rPr>
              <w:t xml:space="preserve"> </w:t>
            </w:r>
          </w:p>
        </w:tc>
        <w:tc>
          <w:tcPr>
            <w:tcW w:w="307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801EB2" w:rsidRPr="00A26703" w:rsidRDefault="00801EB2" w:rsidP="005F53E5">
            <w:pPr>
              <w:rPr>
                <w:rFonts w:ascii="Times New Roman" w:hAnsi="Times New Roman"/>
              </w:rPr>
            </w:pPr>
            <w:r w:rsidRPr="00A26703">
              <w:rPr>
                <w:rFonts w:ascii="Times New Roman" w:hAnsi="Times New Roman"/>
              </w:rPr>
              <w:t>Главный бухгалтер</w:t>
            </w:r>
          </w:p>
          <w:p w:rsidR="00801EB2" w:rsidRPr="00A26703" w:rsidRDefault="00801EB2" w:rsidP="005F53E5">
            <w:pPr>
              <w:rPr>
                <w:rFonts w:ascii="Times New Roman" w:hAnsi="Times New Roman"/>
              </w:rPr>
            </w:pPr>
          </w:p>
        </w:tc>
        <w:tc>
          <w:tcPr>
            <w:tcW w:w="874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1EB2" w:rsidRPr="00A26703" w:rsidRDefault="00801EB2" w:rsidP="005F53E5">
            <w:pPr>
              <w:rPr>
                <w:rFonts w:ascii="Times New Roman" w:hAnsi="Times New Roman"/>
              </w:rPr>
            </w:pPr>
          </w:p>
        </w:tc>
      </w:tr>
      <w:tr w:rsidR="00801EB2" w:rsidRPr="00A26703" w:rsidTr="005F53E5">
        <w:trPr>
          <w:jc w:val="center"/>
        </w:trPr>
        <w:tc>
          <w:tcPr>
            <w:tcW w:w="104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1EB2" w:rsidRPr="00A26703" w:rsidRDefault="00801EB2" w:rsidP="005F53E5">
            <w:pPr>
              <w:rPr>
                <w:rFonts w:ascii="Times New Roman" w:hAnsi="Times New Roman"/>
              </w:rPr>
            </w:pPr>
            <w:r w:rsidRPr="00A26703">
              <w:rPr>
                <w:rFonts w:ascii="Times New Roman" w:hAnsi="Times New Roman"/>
              </w:rPr>
              <w:t>Агарков А.А.</w:t>
            </w:r>
          </w:p>
          <w:p w:rsidR="00801EB2" w:rsidRPr="00A26703" w:rsidRDefault="00801EB2" w:rsidP="005F53E5">
            <w:pPr>
              <w:rPr>
                <w:rFonts w:ascii="Times New Roman" w:hAnsi="Times New Roman"/>
              </w:rPr>
            </w:pPr>
          </w:p>
        </w:tc>
        <w:tc>
          <w:tcPr>
            <w:tcW w:w="307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</w:tcPr>
          <w:p w:rsidR="00801EB2" w:rsidRPr="00A26703" w:rsidRDefault="00801EB2" w:rsidP="005F53E5">
            <w:pPr>
              <w:rPr>
                <w:rFonts w:ascii="Times New Roman" w:hAnsi="Times New Roman"/>
              </w:rPr>
            </w:pPr>
            <w:r w:rsidRPr="00A26703">
              <w:rPr>
                <w:rFonts w:ascii="Times New Roman" w:hAnsi="Times New Roman"/>
              </w:rPr>
              <w:t>Заместитель Генерального директора</w:t>
            </w:r>
            <w:r>
              <w:rPr>
                <w:rFonts w:ascii="Times New Roman" w:hAnsi="Times New Roman"/>
              </w:rPr>
              <w:t xml:space="preserve"> по транспорту</w:t>
            </w:r>
          </w:p>
          <w:p w:rsidR="00801EB2" w:rsidRPr="00A26703" w:rsidRDefault="00801EB2" w:rsidP="005F53E5">
            <w:pPr>
              <w:rPr>
                <w:rFonts w:ascii="Times New Roman" w:hAnsi="Times New Roman"/>
              </w:rPr>
            </w:pPr>
          </w:p>
        </w:tc>
        <w:tc>
          <w:tcPr>
            <w:tcW w:w="874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1EB2" w:rsidRPr="00A26703" w:rsidRDefault="00801EB2" w:rsidP="005F53E5">
            <w:pPr>
              <w:rPr>
                <w:rFonts w:ascii="Times New Roman" w:hAnsi="Times New Roman"/>
              </w:rPr>
            </w:pPr>
          </w:p>
        </w:tc>
      </w:tr>
      <w:tr w:rsidR="00801EB2" w:rsidRPr="00A26703" w:rsidTr="005F53E5">
        <w:trPr>
          <w:jc w:val="center"/>
        </w:trPr>
        <w:tc>
          <w:tcPr>
            <w:tcW w:w="104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1EB2" w:rsidRDefault="00801EB2" w:rsidP="005F53E5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Цуканова М.В.</w:t>
            </w:r>
          </w:p>
          <w:p w:rsidR="00801EB2" w:rsidRPr="00A26703" w:rsidRDefault="00801EB2" w:rsidP="005F53E5">
            <w:pPr>
              <w:rPr>
                <w:rFonts w:ascii="Times New Roman" w:hAnsi="Times New Roman"/>
              </w:rPr>
            </w:pPr>
          </w:p>
        </w:tc>
        <w:tc>
          <w:tcPr>
            <w:tcW w:w="307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</w:tcPr>
          <w:p w:rsidR="00801EB2" w:rsidRDefault="00801EB2" w:rsidP="005F53E5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Начальник юридического отдела</w:t>
            </w:r>
          </w:p>
          <w:p w:rsidR="00801EB2" w:rsidRPr="00A26703" w:rsidRDefault="00801EB2" w:rsidP="005F53E5">
            <w:pPr>
              <w:rPr>
                <w:rFonts w:ascii="Times New Roman" w:hAnsi="Times New Roman"/>
              </w:rPr>
            </w:pPr>
          </w:p>
        </w:tc>
        <w:tc>
          <w:tcPr>
            <w:tcW w:w="874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1EB2" w:rsidRPr="00A26703" w:rsidRDefault="00801EB2" w:rsidP="005F53E5">
            <w:pPr>
              <w:rPr>
                <w:rFonts w:ascii="Times New Roman" w:hAnsi="Times New Roman"/>
              </w:rPr>
            </w:pPr>
          </w:p>
        </w:tc>
      </w:tr>
      <w:tr w:rsidR="00801EB2" w:rsidRPr="00A26703" w:rsidTr="005F53E5">
        <w:trPr>
          <w:jc w:val="center"/>
        </w:trPr>
        <w:tc>
          <w:tcPr>
            <w:tcW w:w="5000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01EB2" w:rsidRPr="00A26703" w:rsidRDefault="00801EB2" w:rsidP="005F53E5">
            <w:pPr>
              <w:rPr>
                <w:rFonts w:ascii="Times New Roman" w:hAnsi="Times New Roman"/>
                <w:b/>
                <w:bCs/>
              </w:rPr>
            </w:pPr>
            <w:r w:rsidRPr="00A26703">
              <w:rPr>
                <w:rFonts w:ascii="Times New Roman" w:hAnsi="Times New Roman"/>
                <w:b/>
                <w:bCs/>
              </w:rPr>
              <w:t xml:space="preserve">Секретарь закупочной комиссии (с правом голоса) </w:t>
            </w:r>
          </w:p>
        </w:tc>
      </w:tr>
      <w:tr w:rsidR="00801EB2" w:rsidRPr="00A26703" w:rsidTr="005F53E5">
        <w:trPr>
          <w:jc w:val="center"/>
        </w:trPr>
        <w:tc>
          <w:tcPr>
            <w:tcW w:w="104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01EB2" w:rsidRPr="00A26703" w:rsidRDefault="00801EB2" w:rsidP="005F53E5">
            <w:pPr>
              <w:rPr>
                <w:rFonts w:ascii="Times New Roman" w:hAnsi="Times New Roman"/>
              </w:rPr>
            </w:pPr>
            <w:r w:rsidRPr="00A26703">
              <w:rPr>
                <w:rFonts w:ascii="Times New Roman" w:hAnsi="Times New Roman"/>
              </w:rPr>
              <w:t>Клесова Л.М.</w:t>
            </w:r>
          </w:p>
          <w:p w:rsidR="00801EB2" w:rsidRPr="00A26703" w:rsidRDefault="00801EB2" w:rsidP="005F53E5">
            <w:pPr>
              <w:rPr>
                <w:rFonts w:ascii="Times New Roman" w:hAnsi="Times New Roman"/>
              </w:rPr>
            </w:pPr>
          </w:p>
        </w:tc>
        <w:tc>
          <w:tcPr>
            <w:tcW w:w="307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801EB2" w:rsidRPr="00A26703" w:rsidRDefault="00801EB2" w:rsidP="005F53E5">
            <w:pPr>
              <w:rPr>
                <w:rFonts w:ascii="Times New Roman" w:hAnsi="Times New Roman"/>
              </w:rPr>
            </w:pPr>
            <w:r w:rsidRPr="00A26703">
              <w:rPr>
                <w:rFonts w:ascii="Times New Roman" w:hAnsi="Times New Roman"/>
              </w:rPr>
              <w:t>Руководитель группы организации закупок ООЗиМТО</w:t>
            </w:r>
          </w:p>
          <w:p w:rsidR="00801EB2" w:rsidRPr="00A26703" w:rsidRDefault="00801EB2" w:rsidP="005F53E5">
            <w:pPr>
              <w:rPr>
                <w:rFonts w:ascii="Times New Roman" w:hAnsi="Times New Roman"/>
              </w:rPr>
            </w:pPr>
          </w:p>
        </w:tc>
        <w:tc>
          <w:tcPr>
            <w:tcW w:w="874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1EB2" w:rsidRPr="00A26703" w:rsidRDefault="00801EB2" w:rsidP="005F53E5">
            <w:pPr>
              <w:rPr>
                <w:rFonts w:ascii="Times New Roman" w:hAnsi="Times New Roman"/>
              </w:rPr>
            </w:pPr>
          </w:p>
        </w:tc>
      </w:tr>
    </w:tbl>
    <w:p w:rsidR="00697246" w:rsidRDefault="00697246" w:rsidP="0005538A">
      <w:pPr>
        <w:keepLines w:val="0"/>
        <w:rPr>
          <w:rFonts w:ascii="Times New Roman" w:hAnsi="Times New Roman"/>
          <w:color w:val="000000"/>
          <w:lang w:eastAsia="ar-SA"/>
        </w:rPr>
      </w:pPr>
    </w:p>
    <w:p w:rsidR="00697246" w:rsidRDefault="00697246" w:rsidP="0005538A">
      <w:pPr>
        <w:keepLines w:val="0"/>
        <w:rPr>
          <w:rFonts w:ascii="Times New Roman" w:hAnsi="Times New Roman"/>
          <w:color w:val="000000"/>
          <w:lang w:eastAsia="ar-SA"/>
        </w:rPr>
      </w:pPr>
    </w:p>
    <w:p w:rsidR="00697246" w:rsidRDefault="00697246" w:rsidP="0005538A">
      <w:pPr>
        <w:keepLines w:val="0"/>
        <w:rPr>
          <w:rFonts w:ascii="Times New Roman" w:hAnsi="Times New Roman"/>
          <w:color w:val="000000"/>
          <w:lang w:eastAsia="ar-SA"/>
        </w:rPr>
      </w:pPr>
    </w:p>
    <w:p w:rsidR="00697246" w:rsidRDefault="00697246" w:rsidP="0005538A">
      <w:pPr>
        <w:keepLines w:val="0"/>
        <w:rPr>
          <w:rFonts w:ascii="Times New Roman" w:hAnsi="Times New Roman"/>
          <w:color w:val="000000"/>
          <w:lang w:eastAsia="ar-SA"/>
        </w:rPr>
      </w:pPr>
    </w:p>
    <w:p w:rsidR="00697246" w:rsidRDefault="00697246" w:rsidP="0005538A">
      <w:pPr>
        <w:keepLines w:val="0"/>
        <w:rPr>
          <w:rFonts w:ascii="Times New Roman" w:hAnsi="Times New Roman"/>
          <w:color w:val="000000"/>
          <w:lang w:eastAsia="ar-SA"/>
        </w:rPr>
      </w:pPr>
    </w:p>
    <w:p w:rsidR="00697246" w:rsidRDefault="00697246" w:rsidP="0005538A">
      <w:pPr>
        <w:keepLines w:val="0"/>
        <w:rPr>
          <w:rFonts w:ascii="Times New Roman" w:hAnsi="Times New Roman"/>
          <w:color w:val="000000"/>
          <w:lang w:eastAsia="ar-SA"/>
        </w:rPr>
      </w:pPr>
    </w:p>
    <w:p w:rsidR="00697246" w:rsidRDefault="00697246" w:rsidP="0005538A">
      <w:pPr>
        <w:keepLines w:val="0"/>
        <w:rPr>
          <w:rFonts w:ascii="Times New Roman" w:hAnsi="Times New Roman"/>
          <w:color w:val="000000"/>
          <w:lang w:eastAsia="ar-SA"/>
        </w:rPr>
      </w:pPr>
    </w:p>
    <w:p w:rsidR="00697246" w:rsidRDefault="00697246" w:rsidP="0005538A">
      <w:pPr>
        <w:keepLines w:val="0"/>
        <w:rPr>
          <w:rFonts w:ascii="Times New Roman" w:hAnsi="Times New Roman"/>
          <w:color w:val="000000"/>
          <w:lang w:eastAsia="ar-SA"/>
        </w:rPr>
      </w:pPr>
    </w:p>
    <w:p w:rsidR="00697246" w:rsidRDefault="00697246" w:rsidP="0005538A">
      <w:pPr>
        <w:keepLines w:val="0"/>
        <w:rPr>
          <w:rFonts w:ascii="Times New Roman" w:hAnsi="Times New Roman"/>
          <w:color w:val="000000"/>
          <w:lang w:eastAsia="ar-SA"/>
        </w:rPr>
      </w:pPr>
    </w:p>
    <w:p w:rsidR="00697246" w:rsidRDefault="00697246" w:rsidP="0005538A">
      <w:pPr>
        <w:keepLines w:val="0"/>
        <w:rPr>
          <w:rFonts w:ascii="Times New Roman" w:hAnsi="Times New Roman"/>
          <w:color w:val="000000"/>
          <w:lang w:eastAsia="ar-SA"/>
        </w:rPr>
      </w:pPr>
    </w:p>
    <w:p w:rsidR="00697246" w:rsidRDefault="00697246" w:rsidP="0005538A">
      <w:pPr>
        <w:keepLines w:val="0"/>
        <w:rPr>
          <w:rFonts w:ascii="Times New Roman" w:hAnsi="Times New Roman"/>
          <w:color w:val="000000"/>
          <w:lang w:eastAsia="ar-SA"/>
        </w:rPr>
      </w:pPr>
    </w:p>
    <w:p w:rsidR="00697246" w:rsidRDefault="00697246" w:rsidP="0005538A">
      <w:pPr>
        <w:keepLines w:val="0"/>
        <w:rPr>
          <w:rFonts w:ascii="Times New Roman" w:hAnsi="Times New Roman"/>
          <w:color w:val="000000"/>
          <w:lang w:eastAsia="ar-SA"/>
        </w:rPr>
      </w:pPr>
    </w:p>
    <w:p w:rsidR="00697246" w:rsidRDefault="00697246" w:rsidP="0005538A">
      <w:pPr>
        <w:keepLines w:val="0"/>
        <w:rPr>
          <w:rFonts w:ascii="Times New Roman" w:hAnsi="Times New Roman"/>
          <w:color w:val="000000"/>
          <w:lang w:eastAsia="ar-SA"/>
        </w:rPr>
      </w:pPr>
    </w:p>
    <w:p w:rsidR="00697246" w:rsidRDefault="00697246" w:rsidP="0005538A">
      <w:pPr>
        <w:keepLines w:val="0"/>
        <w:rPr>
          <w:rFonts w:ascii="Times New Roman" w:hAnsi="Times New Roman"/>
          <w:color w:val="000000"/>
          <w:lang w:eastAsia="ar-SA"/>
        </w:rPr>
      </w:pPr>
    </w:p>
    <w:p w:rsidR="00697246" w:rsidRDefault="00697246" w:rsidP="0005538A">
      <w:pPr>
        <w:keepLines w:val="0"/>
        <w:rPr>
          <w:rFonts w:ascii="Times New Roman" w:hAnsi="Times New Roman"/>
          <w:color w:val="000000"/>
          <w:lang w:eastAsia="ar-SA"/>
        </w:rPr>
      </w:pPr>
    </w:p>
    <w:p w:rsidR="00697246" w:rsidRDefault="00697246" w:rsidP="0005538A">
      <w:pPr>
        <w:keepLines w:val="0"/>
        <w:rPr>
          <w:rFonts w:ascii="Times New Roman" w:hAnsi="Times New Roman"/>
          <w:color w:val="000000"/>
          <w:lang w:eastAsia="ar-SA"/>
        </w:rPr>
      </w:pPr>
    </w:p>
    <w:p w:rsidR="00697246" w:rsidRDefault="00697246" w:rsidP="0005538A">
      <w:pPr>
        <w:keepLines w:val="0"/>
        <w:rPr>
          <w:rFonts w:ascii="Times New Roman" w:hAnsi="Times New Roman"/>
          <w:color w:val="000000"/>
          <w:lang w:eastAsia="ar-SA"/>
        </w:rPr>
      </w:pPr>
    </w:p>
    <w:sectPr w:rsidR="00697246" w:rsidSect="00801EB2">
      <w:pgSz w:w="11906" w:h="16838"/>
      <w:pgMar w:top="1135" w:right="707" w:bottom="1276" w:left="993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C3679" w:rsidRDefault="003C3679">
      <w:r>
        <w:separator/>
      </w:r>
    </w:p>
  </w:endnote>
  <w:endnote w:type="continuationSeparator" w:id="0">
    <w:p w:rsidR="003C3679" w:rsidRDefault="003C367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C3679" w:rsidRDefault="003C3679">
      <w:r>
        <w:separator/>
      </w:r>
    </w:p>
  </w:footnote>
  <w:footnote w:type="continuationSeparator" w:id="0">
    <w:p w:rsidR="003C3679" w:rsidRDefault="003C367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6568DA"/>
    <w:multiLevelType w:val="hybridMultilevel"/>
    <w:tmpl w:val="38F45BC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4082387"/>
    <w:multiLevelType w:val="hybridMultilevel"/>
    <w:tmpl w:val="38265F80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57274DD0"/>
    <w:multiLevelType w:val="hybridMultilevel"/>
    <w:tmpl w:val="B3B84AF0"/>
    <w:lvl w:ilvl="0" w:tplc="CFC2F7E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7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13D6C"/>
    <w:rsid w:val="00050CC4"/>
    <w:rsid w:val="0005538A"/>
    <w:rsid w:val="00174D66"/>
    <w:rsid w:val="00192F6E"/>
    <w:rsid w:val="003C3679"/>
    <w:rsid w:val="003C5AAF"/>
    <w:rsid w:val="00474649"/>
    <w:rsid w:val="00490A41"/>
    <w:rsid w:val="00697246"/>
    <w:rsid w:val="007A01E8"/>
    <w:rsid w:val="00801EB2"/>
    <w:rsid w:val="00855E79"/>
    <w:rsid w:val="00870798"/>
    <w:rsid w:val="00876B57"/>
    <w:rsid w:val="008A489C"/>
    <w:rsid w:val="008D0BD3"/>
    <w:rsid w:val="008D250E"/>
    <w:rsid w:val="009736B6"/>
    <w:rsid w:val="0098505C"/>
    <w:rsid w:val="009A138E"/>
    <w:rsid w:val="009E119D"/>
    <w:rsid w:val="00A12BC8"/>
    <w:rsid w:val="00A15080"/>
    <w:rsid w:val="00BA0DC9"/>
    <w:rsid w:val="00C13D6C"/>
    <w:rsid w:val="00C23C00"/>
    <w:rsid w:val="00C35841"/>
    <w:rsid w:val="00C612CB"/>
    <w:rsid w:val="00CD18A8"/>
    <w:rsid w:val="00D73DFE"/>
    <w:rsid w:val="00D853D7"/>
    <w:rsid w:val="00DA7381"/>
    <w:rsid w:val="00DB626A"/>
    <w:rsid w:val="00E11DC7"/>
    <w:rsid w:val="00E264FE"/>
    <w:rsid w:val="00E65959"/>
    <w:rsid w:val="00F42C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B1CEC42"/>
  <w15:chartTrackingRefBased/>
  <w15:docId w15:val="{A9B532D1-AA9D-4690-B835-B53CA712E7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Pr>
      <w:color w:val="800080" w:themeColor="followedHyperlink"/>
      <w:u w:val="single"/>
    </w:rPr>
  </w:style>
  <w:style w:type="paragraph" w:customStyle="1" w:styleId="msonormal0">
    <w:name w:val="msonormal"/>
    <w:basedOn w:val="a"/>
    <w:uiPriority w:val="99"/>
    <w:semiHidden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5">
    <w:name w:val="Normal (Web)"/>
    <w:basedOn w:val="a"/>
    <w:uiPriority w:val="99"/>
    <w:semiHidden/>
    <w:unhideWhenUsed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6">
    <w:name w:val="annotation text"/>
    <w:basedOn w:val="a"/>
    <w:link w:val="a7"/>
    <w:uiPriority w:val="99"/>
    <w:semiHidden/>
    <w:unhideWhenUsed/>
    <w:rPr>
      <w:sz w:val="20"/>
      <w:szCs w:val="20"/>
    </w:rPr>
  </w:style>
  <w:style w:type="character" w:customStyle="1" w:styleId="a7">
    <w:name w:val="Текст примечания Знак"/>
    <w:basedOn w:val="a0"/>
    <w:link w:val="a6"/>
    <w:uiPriority w:val="99"/>
    <w:semiHidden/>
    <w:locked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unhideWhenUsed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unhideWhenUsed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c">
    <w:name w:val="Body Text"/>
    <w:basedOn w:val="a"/>
    <w:link w:val="ad"/>
    <w:uiPriority w:val="99"/>
    <w:unhideWhenUsed/>
    <w:pPr>
      <w:spacing w:after="160"/>
    </w:pPr>
  </w:style>
  <w:style w:type="character" w:customStyle="1" w:styleId="ad">
    <w:name w:val="Основной текст Знак"/>
    <w:basedOn w:val="a0"/>
    <w:link w:val="ac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e">
    <w:name w:val="Document Map"/>
    <w:basedOn w:val="a"/>
    <w:link w:val="af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">
    <w:name w:val="Схема документа Знак"/>
    <w:basedOn w:val="a0"/>
    <w:link w:val="ae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0">
    <w:name w:val="annotation subject"/>
    <w:basedOn w:val="a6"/>
    <w:next w:val="a6"/>
    <w:link w:val="af1"/>
    <w:uiPriority w:val="99"/>
    <w:semiHidden/>
    <w:unhideWhenUsed/>
    <w:rPr>
      <w:b/>
      <w:bCs/>
    </w:rPr>
  </w:style>
  <w:style w:type="character" w:customStyle="1" w:styleId="af1">
    <w:name w:val="Тема примечания Знак"/>
    <w:basedOn w:val="a7"/>
    <w:link w:val="af0"/>
    <w:uiPriority w:val="99"/>
    <w:semiHidden/>
    <w:locked/>
    <w:rPr>
      <w:rFonts w:ascii="Arial" w:eastAsia="Times New Roman" w:hAnsi="Arial" w:cs="Times New Roman" w:hint="default"/>
      <w:b/>
      <w:bCs/>
      <w:sz w:val="20"/>
      <w:szCs w:val="20"/>
      <w:lang w:eastAsia="ru-RU"/>
    </w:rPr>
  </w:style>
  <w:style w:type="paragraph" w:styleId="af2">
    <w:name w:val="Balloon Text"/>
    <w:basedOn w:val="a"/>
    <w:link w:val="af3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0"/>
    <w:link w:val="af2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character" w:customStyle="1" w:styleId="af4">
    <w:name w:val="Абзац списка Знак"/>
    <w:aliases w:val="Заголовок_3 Знак,Подпись рисунка Знак,ПКФ Список Знак,Абзац списка5 Знак"/>
    <w:link w:val="af5"/>
    <w:uiPriority w:val="34"/>
    <w:locked/>
    <w:rPr>
      <w:rFonts w:ascii="Calibri" w:eastAsia="Calibri" w:hAnsi="Calibri" w:cs="Times New Roman" w:hint="default"/>
      <w:sz w:val="22"/>
      <w:szCs w:val="22"/>
      <w:lang w:eastAsia="ru-RU"/>
    </w:rPr>
  </w:style>
  <w:style w:type="paragraph" w:styleId="af5">
    <w:name w:val="List Paragraph"/>
    <w:aliases w:val="Заголовок_3,Подпись рисунка,ПКФ Список,Абзац списка5"/>
    <w:basedOn w:val="a"/>
    <w:link w:val="af4"/>
    <w:uiPriority w:val="34"/>
    <w:semiHidden/>
    <w:qFormat/>
    <w:pPr>
      <w:keepLines w:val="0"/>
      <w:ind w:left="720"/>
      <w:jc w:val="left"/>
    </w:pPr>
    <w:rPr>
      <w:rFonts w:ascii="Calibri" w:eastAsia="Calibri" w:hAnsi="Calibri"/>
      <w:sz w:val="22"/>
      <w:szCs w:val="22"/>
    </w:rPr>
  </w:style>
  <w:style w:type="paragraph" w:customStyle="1" w:styleId="31">
    <w:name w:val="Основной текст 31"/>
    <w:basedOn w:val="a"/>
    <w:uiPriority w:val="99"/>
    <w:semiHidden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semiHidden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paragraph" w:customStyle="1" w:styleId="af6">
    <w:name w:val="* С выравниванием по левому краю"/>
    <w:uiPriority w:val="99"/>
    <w:semiHidden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7">
    <w:name w:val="annotation reference"/>
    <w:uiPriority w:val="99"/>
    <w:semiHidden/>
    <w:unhideWhenUsed/>
    <w:rPr>
      <w:sz w:val="16"/>
      <w:szCs w:val="16"/>
    </w:rPr>
  </w:style>
  <w:style w:type="character" w:customStyle="1" w:styleId="af8">
    <w:name w:val="комментарий"/>
    <w:basedOn w:val="a0"/>
    <w:rPr>
      <w:b/>
      <w:bCs/>
      <w:i/>
      <w:iCs/>
      <w:shd w:val="clear" w:color="auto" w:fill="FFFF99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364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3408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us-ascii"/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http://zakupki.rosatom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zakupki.rosatom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C0438B8-1F71-4033-8F9F-4F8DC603224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254</TotalTime>
  <Pages>4</Pages>
  <Words>861</Words>
  <Characters>6549</Characters>
  <Application>Microsoft Office Word</Application>
  <DocSecurity>0</DocSecurity>
  <Lines>54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ss</dc:creator>
  <cp:keywords/>
  <dc:description/>
  <cp:lastModifiedBy>Клесова Луиза Михайловна</cp:lastModifiedBy>
  <cp:revision>21</cp:revision>
  <cp:lastPrinted>2025-03-13T12:09:00Z</cp:lastPrinted>
  <dcterms:created xsi:type="dcterms:W3CDTF">2024-09-24T07:11:00Z</dcterms:created>
  <dcterms:modified xsi:type="dcterms:W3CDTF">2025-06-27T10:54:00Z</dcterms:modified>
</cp:coreProperties>
</file>