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85A" w:rsidRPr="000B7BC7" w:rsidRDefault="0084785A" w:rsidP="0084785A">
      <w:pPr>
        <w:jc w:val="center"/>
        <w:outlineLvl w:val="0"/>
        <w:rPr>
          <w:rFonts w:ascii="Times New Roman" w:hAnsi="Times New Roman"/>
          <w:b/>
          <w:bCs/>
        </w:rPr>
      </w:pPr>
      <w:r w:rsidRPr="000B7BC7">
        <w:rPr>
          <w:rFonts w:ascii="Times New Roman" w:hAnsi="Times New Roman"/>
          <w:b/>
          <w:bCs/>
        </w:rPr>
        <w:t>ПРОТОКОЛ № 20547-434-2</w:t>
      </w:r>
    </w:p>
    <w:p w:rsidR="000B7BC7" w:rsidRDefault="0084785A" w:rsidP="0084785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B7BC7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на участие </w:t>
      </w:r>
    </w:p>
    <w:p w:rsidR="0084785A" w:rsidRPr="000B7BC7" w:rsidRDefault="0084785A" w:rsidP="0084785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B7BC7">
        <w:rPr>
          <w:rFonts w:ascii="Times New Roman" w:hAnsi="Times New Roman"/>
          <w:b/>
          <w:bCs/>
        </w:rPr>
        <w:t xml:space="preserve">в закупке на право заключения договора </w:t>
      </w:r>
      <w:r w:rsidR="000B7BC7">
        <w:rPr>
          <w:rFonts w:ascii="Times New Roman" w:hAnsi="Times New Roman"/>
          <w:b/>
          <w:bCs/>
        </w:rPr>
        <w:t>«</w:t>
      </w:r>
      <w:r w:rsidRPr="000B7BC7">
        <w:rPr>
          <w:rFonts w:ascii="Times New Roman" w:hAnsi="Times New Roman"/>
          <w:b/>
          <w:bCs/>
        </w:rPr>
        <w:t>Оказание услуг по техническому обслуживанию внутреннего и наружного противопожарного водопровода</w:t>
      </w:r>
      <w:r w:rsidR="000B7BC7">
        <w:rPr>
          <w:rFonts w:ascii="Times New Roman" w:hAnsi="Times New Roman"/>
          <w:b/>
          <w:bCs/>
        </w:rPr>
        <w:t>»</w:t>
      </w:r>
    </w:p>
    <w:p w:rsidR="0084785A" w:rsidRPr="000B7BC7" w:rsidRDefault="0084785A" w:rsidP="0084785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60"/>
        <w:gridCol w:w="5694"/>
      </w:tblGrid>
      <w:tr w:rsidR="0084785A" w:rsidRPr="000B7BC7" w:rsidTr="000B7BC7">
        <w:tc>
          <w:tcPr>
            <w:tcW w:w="3660" w:type="dxa"/>
            <w:hideMark/>
          </w:tcPr>
          <w:p w:rsidR="0084785A" w:rsidRPr="000B7BC7" w:rsidRDefault="000B7BC7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84785A" w:rsidRPr="000B7BC7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695" w:type="dxa"/>
            <w:hideMark/>
          </w:tcPr>
          <w:p w:rsidR="0084785A" w:rsidRPr="000B7BC7" w:rsidRDefault="0084785A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B7BC7">
              <w:rPr>
                <w:rFonts w:ascii="Times New Roman" w:hAnsi="Times New Roman"/>
                <w:bCs/>
                <w:lang w:eastAsia="en-US"/>
              </w:rPr>
              <w:t>«03» сентября 2024 г.</w:t>
            </w:r>
          </w:p>
        </w:tc>
      </w:tr>
    </w:tbl>
    <w:p w:rsidR="0084785A" w:rsidRPr="000B7BC7" w:rsidRDefault="0084785A" w:rsidP="0084785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4785A" w:rsidRPr="000B7BC7" w:rsidRDefault="000B7BC7" w:rsidP="0084785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84785A" w:rsidRPr="000B7BC7">
        <w:rPr>
          <w:rFonts w:ascii="Times New Roman" w:hAnsi="Times New Roman"/>
          <w:b/>
          <w:bCs/>
        </w:rPr>
        <w:t>Информация о закупке:</w:t>
      </w:r>
    </w:p>
    <w:p w:rsidR="0084785A" w:rsidRPr="000B7BC7" w:rsidRDefault="000B7BC7" w:rsidP="0084785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4785A" w:rsidRPr="000B7BC7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4785A" w:rsidRPr="000B7BC7" w:rsidRDefault="000B7BC7" w:rsidP="0084785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4785A" w:rsidRPr="000B7BC7">
        <w:rPr>
          <w:rFonts w:ascii="Times New Roman" w:hAnsi="Times New Roman"/>
        </w:rPr>
        <w:t>Организатор закупки: ООО "Курская АЭС-Сервис".</w:t>
      </w:r>
    </w:p>
    <w:p w:rsidR="0084785A" w:rsidRPr="000B7BC7" w:rsidRDefault="000B7BC7" w:rsidP="0084785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4785A" w:rsidRPr="000B7BC7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84785A" w:rsidRPr="000B7BC7">
        <w:rPr>
          <w:rFonts w:ascii="Times New Roman" w:hAnsi="Times New Roman"/>
        </w:rPr>
        <w:t>мсп</w:t>
      </w:r>
      <w:proofErr w:type="spellEnd"/>
      <w:r w:rsidR="0084785A" w:rsidRPr="000B7BC7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84785A" w:rsidRPr="000B7BC7" w:rsidRDefault="0084785A" w:rsidP="000B7BC7">
      <w:pPr>
        <w:keepLines w:val="0"/>
        <w:ind w:firstLine="708"/>
        <w:rPr>
          <w:rFonts w:ascii="Times New Roman" w:eastAsiaTheme="minorHAnsi" w:hAnsi="Times New Roman"/>
        </w:rPr>
      </w:pPr>
      <w:r w:rsidRPr="000B7BC7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B7BC7">
        <w:rPr>
          <w:rFonts w:ascii="Times New Roman" w:eastAsiaTheme="minorHAnsi" w:hAnsi="Times New Roman"/>
        </w:rPr>
        <w:t>«</w:t>
      </w:r>
      <w:r w:rsidRPr="000B7BC7">
        <w:rPr>
          <w:rFonts w:ascii="Times New Roman" w:eastAsiaTheme="minorHAnsi" w:hAnsi="Times New Roman"/>
        </w:rPr>
        <w:t>Оказание услуг по техническому обслуживанию внутреннего и наружно</w:t>
      </w:r>
      <w:r w:rsidR="000B7BC7">
        <w:rPr>
          <w:rFonts w:ascii="Times New Roman" w:eastAsiaTheme="minorHAnsi" w:hAnsi="Times New Roman"/>
        </w:rPr>
        <w:t>го противопожарного водопровода».</w:t>
      </w:r>
    </w:p>
    <w:p w:rsidR="0084785A" w:rsidRPr="000B7BC7" w:rsidRDefault="0084785A" w:rsidP="000B7BC7">
      <w:pPr>
        <w:keepLines w:val="0"/>
        <w:ind w:firstLine="708"/>
        <w:rPr>
          <w:rFonts w:ascii="Times New Roman" w:eastAsiaTheme="minorHAnsi" w:hAnsi="Times New Roman"/>
        </w:rPr>
      </w:pPr>
      <w:r w:rsidRPr="000B7BC7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="000B7BC7">
        <w:rPr>
          <w:rFonts w:ascii="Times New Roman" w:eastAsiaTheme="minorHAnsi" w:hAnsi="Times New Roman"/>
        </w:rPr>
        <w:t>.</w:t>
      </w:r>
      <w:r w:rsidRPr="000B7BC7">
        <w:rPr>
          <w:rFonts w:ascii="Times New Roman" w:eastAsiaTheme="minorHAnsi" w:hAnsi="Times New Roman"/>
        </w:rPr>
        <w:t xml:space="preserve"> </w:t>
      </w:r>
    </w:p>
    <w:p w:rsidR="0084785A" w:rsidRPr="000B7BC7" w:rsidRDefault="0084785A" w:rsidP="000B7BC7">
      <w:pPr>
        <w:keepLines w:val="0"/>
        <w:ind w:firstLine="708"/>
        <w:rPr>
          <w:rFonts w:ascii="Times New Roman" w:eastAsiaTheme="minorHAnsi" w:hAnsi="Times New Roman"/>
        </w:rPr>
      </w:pPr>
      <w:r w:rsidRPr="000B7BC7">
        <w:rPr>
          <w:rFonts w:ascii="Times New Roman" w:eastAsiaTheme="minorHAnsi" w:hAnsi="Times New Roman"/>
        </w:rPr>
        <w:t>Срок оказания услуг: 24.09.2025</w:t>
      </w:r>
      <w:r w:rsidR="000B7BC7">
        <w:rPr>
          <w:rFonts w:ascii="Times New Roman" w:eastAsiaTheme="minorHAnsi" w:hAnsi="Times New Roman"/>
        </w:rPr>
        <w:t>.</w:t>
      </w:r>
      <w:r w:rsidRPr="000B7BC7">
        <w:rPr>
          <w:rFonts w:ascii="Times New Roman" w:eastAsiaTheme="minorHAnsi" w:hAnsi="Times New Roman"/>
        </w:rPr>
        <w:t xml:space="preserve"> </w:t>
      </w:r>
    </w:p>
    <w:p w:rsidR="0084785A" w:rsidRPr="000B7BC7" w:rsidRDefault="0084785A" w:rsidP="000B7BC7">
      <w:pPr>
        <w:keepLines w:val="0"/>
        <w:ind w:firstLine="708"/>
        <w:rPr>
          <w:rFonts w:ascii="Times New Roman" w:eastAsiaTheme="minorHAnsi" w:hAnsi="Times New Roman"/>
        </w:rPr>
      </w:pPr>
      <w:r w:rsidRPr="000B7BC7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0B7BC7" w:rsidRPr="00FB5789" w:rsidRDefault="000B7BC7" w:rsidP="000B7BC7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FB5789">
        <w:rPr>
          <w:rFonts w:ascii="Times New Roman" w:eastAsiaTheme="minorHAnsi" w:hAnsi="Times New Roman"/>
        </w:rPr>
        <w:t xml:space="preserve">Начальная (максимальная) цена единицы </w:t>
      </w:r>
      <w:r>
        <w:rPr>
          <w:rFonts w:ascii="Times New Roman" w:eastAsiaTheme="minorHAnsi" w:hAnsi="Times New Roman"/>
        </w:rPr>
        <w:t>услуги</w:t>
      </w:r>
      <w:r w:rsidRPr="00FB5789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1"/>
        <w:gridCol w:w="5697"/>
        <w:gridCol w:w="2863"/>
      </w:tblGrid>
      <w:tr w:rsidR="000B7BC7" w:rsidRPr="00FB5789" w:rsidTr="000B7BC7">
        <w:trPr>
          <w:trHeight w:val="10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0B7BC7" w:rsidRPr="00FB5789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0B7BC7" w:rsidRPr="00FB5789" w:rsidTr="00A46D8B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C7" w:rsidRPr="00FB5789" w:rsidRDefault="000B7BC7" w:rsidP="00A46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C7" w:rsidRPr="00FB5789" w:rsidRDefault="000B7BC7" w:rsidP="00A46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FB5789">
              <w:rPr>
                <w:rFonts w:ascii="Times New Roman" w:hAnsi="Times New Roman"/>
              </w:rPr>
              <w:t>ехническое обслуживание внутреннего про</w:t>
            </w:r>
            <w:r>
              <w:rPr>
                <w:rFonts w:ascii="Times New Roman" w:hAnsi="Times New Roman"/>
              </w:rPr>
              <w:t>тивопожарного водопровода (пожарный кран)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C7" w:rsidRPr="00FB5789" w:rsidRDefault="000B7BC7" w:rsidP="00A46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1 195,00</w:t>
            </w:r>
          </w:p>
        </w:tc>
      </w:tr>
      <w:tr w:rsidR="000B7BC7" w:rsidRPr="00FB5789" w:rsidTr="00A46D8B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C7" w:rsidRPr="00FB5789" w:rsidRDefault="000B7BC7" w:rsidP="00A46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C7" w:rsidRPr="00FB5789" w:rsidRDefault="000B7BC7" w:rsidP="00A46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FB5789">
              <w:rPr>
                <w:rFonts w:ascii="Times New Roman" w:hAnsi="Times New Roman"/>
              </w:rPr>
              <w:t>ехническое обслуживание наружного проти</w:t>
            </w:r>
            <w:r>
              <w:rPr>
                <w:rFonts w:ascii="Times New Roman" w:hAnsi="Times New Roman"/>
              </w:rPr>
              <w:t>вопожарного водопровода (пожарный кран)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C7" w:rsidRPr="00FB5789" w:rsidRDefault="000B7BC7" w:rsidP="00A46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  <w:lang w:val="en-US"/>
              </w:rPr>
              <w:t>7 650,00</w:t>
            </w:r>
          </w:p>
        </w:tc>
      </w:tr>
    </w:tbl>
    <w:p w:rsidR="0084785A" w:rsidRPr="000B7BC7" w:rsidRDefault="0084785A" w:rsidP="0084785A">
      <w:pPr>
        <w:keepLines w:val="0"/>
        <w:jc w:val="left"/>
        <w:rPr>
          <w:rFonts w:ascii="Times New Roman" w:eastAsiaTheme="minorHAnsi" w:hAnsi="Times New Roman"/>
        </w:rPr>
      </w:pPr>
    </w:p>
    <w:p w:rsidR="0084785A" w:rsidRPr="00531942" w:rsidRDefault="000B7BC7" w:rsidP="0084785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4785A" w:rsidRPr="000B7BC7">
        <w:rPr>
          <w:rFonts w:ascii="Times New Roman" w:hAnsi="Times New Roman"/>
        </w:rPr>
        <w:t xml:space="preserve">Извещение о проведении закупки (закупочная </w:t>
      </w:r>
      <w:r w:rsidR="0084785A" w:rsidRPr="00531942">
        <w:rPr>
          <w:rFonts w:ascii="Times New Roman" w:hAnsi="Times New Roman"/>
          <w:lang w:eastAsia="ar-SA"/>
        </w:rPr>
        <w:t>документация) опубликовано</w:t>
      </w:r>
      <w:r w:rsidR="0084785A" w:rsidRPr="00531942">
        <w:rPr>
          <w:rFonts w:ascii="Times New Roman" w:hAnsi="Times New Roman"/>
        </w:rPr>
        <w:t xml:space="preserve"> «23» августа 2024 года на официальном государственном сайте </w:t>
      </w:r>
      <w:hyperlink r:id="rId5" w:history="1"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84785A" w:rsidRPr="00531942">
        <w:rPr>
          <w:rStyle w:val="a3"/>
          <w:rFonts w:ascii="Times New Roman" w:hAnsi="Times New Roman"/>
          <w:color w:val="auto"/>
          <w:u w:val="single"/>
        </w:rPr>
        <w:t>/</w:t>
      </w:r>
      <w:r w:rsidR="0084785A" w:rsidRPr="00531942">
        <w:rPr>
          <w:rFonts w:ascii="Times New Roman" w:hAnsi="Times New Roman"/>
        </w:rPr>
        <w:t xml:space="preserve">, закупка 32413927095, на официальном сайте по закупкам атомной отрасли </w:t>
      </w:r>
      <w:hyperlink r:id="rId6" w:history="1"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4785A"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84785A" w:rsidRPr="00531942">
        <w:rPr>
          <w:rStyle w:val="a3"/>
          <w:rFonts w:ascii="Times New Roman" w:hAnsi="Times New Roman"/>
          <w:color w:val="auto"/>
          <w:u w:val="single"/>
        </w:rPr>
        <w:t>/</w:t>
      </w:r>
      <w:r w:rsidR="0084785A" w:rsidRPr="00531942">
        <w:rPr>
          <w:rFonts w:ascii="Times New Roman" w:hAnsi="Times New Roman"/>
        </w:rPr>
        <w:t>, закупка № 240823/1627/314, на ЭТП АКЦИОНЕРНОЕ ОБЩЕСТВО «ЭЛЕКТРОННЫЕ ТОРГОВЫЕ СИСТЕМЫ», закупка № 32413927095.</w:t>
      </w:r>
    </w:p>
    <w:p w:rsidR="0084785A" w:rsidRDefault="0084785A" w:rsidP="000B7BC7">
      <w:pPr>
        <w:spacing w:before="120"/>
        <w:ind w:firstLine="708"/>
        <w:outlineLvl w:val="0"/>
        <w:rPr>
          <w:rFonts w:ascii="Times New Roman" w:hAnsi="Times New Roman"/>
        </w:rPr>
      </w:pPr>
      <w:r w:rsidRPr="000B7BC7">
        <w:rPr>
          <w:rFonts w:ascii="Times New Roman" w:hAnsi="Times New Roman"/>
        </w:rPr>
        <w:t xml:space="preserve">Заседание закупочной комиссии проводится в очной форме в 15:00 (время московское) «03» сентября 2024 года, по адресу: </w:t>
      </w:r>
      <w:proofErr w:type="spellStart"/>
      <w:r w:rsidRPr="000B7BC7">
        <w:rPr>
          <w:rFonts w:ascii="Times New Roman" w:hAnsi="Times New Roman"/>
        </w:rPr>
        <w:t>г.Курчатов</w:t>
      </w:r>
      <w:proofErr w:type="spellEnd"/>
      <w:r w:rsidRPr="000B7BC7">
        <w:rPr>
          <w:rFonts w:ascii="Times New Roman" w:hAnsi="Times New Roman"/>
        </w:rPr>
        <w:t xml:space="preserve">, </w:t>
      </w:r>
      <w:proofErr w:type="spellStart"/>
      <w:r w:rsidRPr="000B7BC7">
        <w:rPr>
          <w:rFonts w:ascii="Times New Roman" w:hAnsi="Times New Roman"/>
        </w:rPr>
        <w:t>ул.Молодежная</w:t>
      </w:r>
      <w:proofErr w:type="spellEnd"/>
      <w:r w:rsidRPr="000B7BC7">
        <w:rPr>
          <w:rFonts w:ascii="Times New Roman" w:hAnsi="Times New Roman"/>
        </w:rPr>
        <w:t xml:space="preserve">, д.4. </w:t>
      </w:r>
    </w:p>
    <w:p w:rsidR="000B7BC7" w:rsidRPr="000B7BC7" w:rsidRDefault="000B7BC7" w:rsidP="000B7BC7">
      <w:pPr>
        <w:spacing w:before="120"/>
        <w:ind w:firstLine="708"/>
        <w:outlineLvl w:val="0"/>
        <w:rPr>
          <w:rFonts w:ascii="Times New Roman" w:hAnsi="Times New Roman"/>
          <w:b/>
        </w:rPr>
      </w:pPr>
      <w:r w:rsidRPr="000B7BC7">
        <w:rPr>
          <w:rFonts w:ascii="Times New Roman" w:hAnsi="Times New Roman"/>
          <w:b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6"/>
      </w:tblGrid>
      <w:tr w:rsidR="000B7BC7" w:rsidRPr="00FB5789" w:rsidTr="00A4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Шевелев Р.</w:t>
            </w:r>
            <w:r w:rsidRPr="00FB5789">
              <w:rPr>
                <w:rFonts w:ascii="Times New Roman" w:eastAsiaTheme="minorHAnsi" w:hAnsi="Times New Roman"/>
              </w:rPr>
              <w:t xml:space="preserve">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Pr="00FB5789">
              <w:rPr>
                <w:rFonts w:ascii="Times New Roman" w:eastAsiaTheme="minorHAnsi" w:hAnsi="Times New Roman"/>
              </w:rPr>
              <w:t xml:space="preserve">енерального директора по экономике и финансам 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Киреева Г.</w:t>
            </w:r>
            <w:r w:rsidRPr="00FB5789">
              <w:rPr>
                <w:rFonts w:ascii="Times New Roman" w:eastAsiaTheme="minorHAns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Pr="00FB5789">
              <w:rPr>
                <w:rFonts w:ascii="Times New Roman" w:eastAsiaTheme="minorHAnsi" w:hAnsi="Times New Roman"/>
              </w:rPr>
              <w:t xml:space="preserve">енерального директора по общественному питанию 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Юнкина Н.</w:t>
            </w:r>
            <w:r w:rsidRPr="00FB5789">
              <w:rPr>
                <w:rFonts w:ascii="Times New Roman" w:eastAsiaTheme="minorHAnsi" w:hAnsi="Times New Roman"/>
              </w:rPr>
              <w:t xml:space="preserve">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Pr="00FB5789">
              <w:rPr>
                <w:rFonts w:ascii="Times New Roman" w:eastAsiaTheme="minorHAnsi" w:hAnsi="Times New Roman"/>
              </w:rPr>
              <w:t>енерального директора по общим вопросам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Шестопалова А.</w:t>
            </w:r>
            <w:r w:rsidRPr="00FB5789">
              <w:rPr>
                <w:rFonts w:ascii="Times New Roman" w:eastAsiaTheme="minorHAns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Агарков А</w:t>
            </w:r>
            <w:r>
              <w:rPr>
                <w:rFonts w:ascii="Times New Roman" w:eastAsiaTheme="minorHAnsi" w:hAnsi="Times New Roman"/>
              </w:rPr>
              <w:t>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B7BC7" w:rsidRPr="00FB5789" w:rsidTr="00A46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Клесова Л</w:t>
            </w:r>
            <w:r>
              <w:rPr>
                <w:rFonts w:ascii="Times New Roman" w:eastAsiaTheme="minorHAnsi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FB5789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FB5789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FB5789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0B7BC7" w:rsidRDefault="000B7BC7" w:rsidP="0084785A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0B7BC7" w:rsidRDefault="000B7BC7" w:rsidP="0084785A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84785A" w:rsidRPr="000B7BC7" w:rsidRDefault="0084785A" w:rsidP="000B7BC7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B7BC7">
        <w:rPr>
          <w:rFonts w:ascii="Times New Roman" w:hAnsi="Times New Roman"/>
          <w:color w:val="000000"/>
          <w:lang w:eastAsia="ar-SA"/>
        </w:rPr>
        <w:lastRenderedPageBreak/>
        <w:t>Заседание проводится в присутствии 6 из 7 членов закупочной комиссии.</w:t>
      </w:r>
    </w:p>
    <w:p w:rsidR="0084785A" w:rsidRPr="000B7BC7" w:rsidRDefault="0084785A" w:rsidP="000B7BC7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B7BC7">
        <w:rPr>
          <w:rFonts w:ascii="Times New Roman" w:hAnsi="Times New Roman"/>
          <w:color w:val="000000"/>
          <w:lang w:eastAsia="ar-SA"/>
        </w:rPr>
        <w:t>Кворум имеется.</w:t>
      </w:r>
    </w:p>
    <w:p w:rsidR="0084785A" w:rsidRPr="000B7BC7" w:rsidRDefault="0084785A" w:rsidP="0084785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0B7BC7" w:rsidRPr="00FB5789" w:rsidRDefault="000B7BC7" w:rsidP="000B7BC7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FB5789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FB5789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FB5789">
        <w:rPr>
          <w:rFonts w:ascii="Times New Roman" w:hAnsi="Times New Roman"/>
          <w:color w:val="000000"/>
          <w:lang w:eastAsia="ar-SA"/>
        </w:rPr>
        <w:t xml:space="preserve">02» сентября 2024 года. </w:t>
      </w:r>
    </w:p>
    <w:p w:rsidR="000B7BC7" w:rsidRPr="00FB5789" w:rsidRDefault="000B7BC7" w:rsidP="000B7BC7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FB5789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FB5789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7" w:history="1">
        <w:r w:rsidRPr="00FB578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FB5789">
        <w:rPr>
          <w:rFonts w:ascii="Times New Roman" w:hAnsi="Times New Roman"/>
          <w:sz w:val="24"/>
          <w:szCs w:val="24"/>
          <w:lang w:eastAsia="ar-SA"/>
        </w:rPr>
        <w:t xml:space="preserve">1 </w:t>
      </w:r>
      <w:r>
        <w:rPr>
          <w:rFonts w:ascii="Times New Roman" w:hAnsi="Times New Roman"/>
          <w:sz w:val="24"/>
          <w:szCs w:val="24"/>
          <w:lang w:eastAsia="ar-SA"/>
        </w:rPr>
        <w:t>(одна).</w:t>
      </w:r>
    </w:p>
    <w:p w:rsidR="0084785A" w:rsidRPr="000B7BC7" w:rsidRDefault="0084785A" w:rsidP="000B7BC7">
      <w:pPr>
        <w:pStyle w:val="a4"/>
        <w:ind w:firstLine="708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 xml:space="preserve">Согласно </w:t>
      </w:r>
      <w:proofErr w:type="gramStart"/>
      <w:r w:rsidRPr="000B7BC7">
        <w:rPr>
          <w:color w:val="000000"/>
          <w:lang w:eastAsia="ar-SA"/>
        </w:rPr>
        <w:t>результатам открытия доступа</w:t>
      </w:r>
      <w:proofErr w:type="gramEnd"/>
      <w:r w:rsidRPr="000B7BC7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78"/>
        <w:gridCol w:w="6353"/>
      </w:tblGrid>
      <w:tr w:rsidR="0084785A" w:rsidRPr="000B7BC7" w:rsidTr="00847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85A" w:rsidRPr="000B7BC7" w:rsidRDefault="008478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B7BC7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85A" w:rsidRPr="000B7BC7" w:rsidRDefault="008478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B7BC7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84785A" w:rsidRPr="000B7BC7" w:rsidTr="00847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85A" w:rsidRPr="000B7BC7" w:rsidRDefault="008478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B7BC7">
              <w:rPr>
                <w:rFonts w:ascii="Times New Roman" w:eastAsiaTheme="minorHAnsi" w:hAnsi="Times New Roman"/>
                <w:lang w:eastAsia="en-US"/>
              </w:rPr>
              <w:t>32413927095-1-1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85A" w:rsidRPr="000B7BC7" w:rsidRDefault="008478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B7BC7">
              <w:rPr>
                <w:rFonts w:ascii="Times New Roman" w:eastAsiaTheme="minorHAnsi" w:hAnsi="Times New Roman"/>
                <w:lang w:eastAsia="en-US"/>
              </w:rPr>
              <w:t>«02» сентября 2024 года 08:32 (время московское)</w:t>
            </w:r>
          </w:p>
        </w:tc>
      </w:tr>
    </w:tbl>
    <w:p w:rsidR="0084785A" w:rsidRPr="000B7BC7" w:rsidRDefault="0084785A" w:rsidP="0084785A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84785A" w:rsidRPr="000B7BC7" w:rsidRDefault="0084785A" w:rsidP="0084785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0B7BC7">
        <w:rPr>
          <w:rFonts w:ascii="Times New Roman CYR" w:eastAsia="Calibri" w:hAnsi="Times New Roman CYR" w:cs="Times New Roman CYR"/>
          <w:color w:val="000000"/>
          <w:lang w:eastAsia="ar-SA"/>
        </w:rPr>
        <w:t>2. Согласно протоколу заседания закупочной комиссии по рассмотрению первых частей заявок от «03</w:t>
      </w:r>
      <w:proofErr w:type="gramStart"/>
      <w:r w:rsidRPr="000B7BC7">
        <w:rPr>
          <w:rFonts w:ascii="Times New Roman CYR" w:eastAsia="Calibri" w:hAnsi="Times New Roman CYR" w:cs="Times New Roman CYR"/>
          <w:color w:val="000000"/>
          <w:lang w:eastAsia="ar-SA"/>
        </w:rPr>
        <w:t>»</w:t>
      </w:r>
      <w:proofErr w:type="gramEnd"/>
      <w:r w:rsidRPr="000B7BC7">
        <w:rPr>
          <w:rFonts w:ascii="Times New Roman CYR" w:eastAsia="Calibri" w:hAnsi="Times New Roman CYR" w:cs="Times New Roman CYR"/>
          <w:color w:val="000000"/>
          <w:lang w:eastAsia="ar-SA"/>
        </w:rPr>
        <w:t xml:space="preserve"> сентября 2024 №</w:t>
      </w:r>
      <w:r w:rsidRPr="000B7BC7">
        <w:rPr>
          <w:rFonts w:ascii="Times New Roman CYR" w:eastAsia="Calibri" w:hAnsi="Times New Roman CYR" w:cs="Times New Roman CYR"/>
          <w:color w:val="000000"/>
          <w:lang w:val="en-US" w:eastAsia="ar-SA"/>
        </w:rPr>
        <w:t> </w:t>
      </w:r>
      <w:r w:rsidRPr="000B7BC7">
        <w:rPr>
          <w:rFonts w:ascii="Times New Roman CYR" w:eastAsia="Calibri" w:hAnsi="Times New Roman CYR" w:cs="Times New Roman CYR"/>
          <w:color w:val="000000"/>
          <w:lang w:eastAsia="ar-SA"/>
        </w:rPr>
        <w:t xml:space="preserve">20547-434-1 закупочной комиссией были приняты следующие решения: </w:t>
      </w:r>
    </w:p>
    <w:p w:rsidR="0084785A" w:rsidRPr="000B7BC7" w:rsidRDefault="0084785A" w:rsidP="0084785A">
      <w:pPr>
        <w:pStyle w:val="a4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4785A" w:rsidRPr="000B7BC7" w:rsidRDefault="0084785A" w:rsidP="0084785A">
      <w:pPr>
        <w:pStyle w:val="a4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 xml:space="preserve">2.1.1. 32413927095-1-1 </w:t>
      </w:r>
      <w:r w:rsidRPr="000B7BC7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0B7BC7">
        <w:rPr>
          <w:b/>
          <w:bCs/>
          <w:i/>
          <w:iCs/>
          <w:color w:val="000000"/>
          <w:lang w:eastAsia="ar-SA"/>
        </w:rPr>
        <w:t>.</w:t>
      </w:r>
    </w:p>
    <w:p w:rsidR="0084785A" w:rsidRPr="000B7BC7" w:rsidRDefault="0084785A" w:rsidP="000B7BC7">
      <w:pPr>
        <w:keepLines w:val="0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0B7BC7">
        <w:rPr>
          <w:rFonts w:ascii="Times New Roman CYR" w:eastAsia="Calibri" w:hAnsi="Times New Roman CYR" w:cs="Times New Roman CYR"/>
          <w:color w:val="000000"/>
          <w:lang w:eastAsia="ar-SA"/>
        </w:rPr>
        <w:t>Количество заявок на участие в закупке, которые отклонены: 0 заявок на участие в закупке</w:t>
      </w:r>
      <w:r w:rsidR="000B7BC7">
        <w:rPr>
          <w:rFonts w:ascii="Times New Roman CYR" w:eastAsia="Calibri" w:hAnsi="Times New Roman CYR" w:cs="Times New Roman CYR"/>
          <w:color w:val="000000"/>
          <w:lang w:eastAsia="ar-SA"/>
        </w:rPr>
        <w:t>.</w:t>
      </w:r>
      <w:r w:rsidRPr="000B7BC7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:rsidR="0084785A" w:rsidRPr="000B7BC7" w:rsidRDefault="0084785A" w:rsidP="0084785A">
      <w:pPr>
        <w:pStyle w:val="a4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84785A" w:rsidRPr="000B7BC7" w:rsidRDefault="0084785A" w:rsidP="0084785A">
      <w:pPr>
        <w:pStyle w:val="a4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84785A" w:rsidRPr="000B7BC7" w:rsidRDefault="0084785A" w:rsidP="0084785A">
      <w:pPr>
        <w:pStyle w:val="a4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>3.1.1. Участник 1 (32413927095-1-1) И</w:t>
      </w:r>
      <w:r w:rsidR="000B7BC7">
        <w:rPr>
          <w:color w:val="000000"/>
          <w:lang w:eastAsia="ar-SA"/>
        </w:rPr>
        <w:t xml:space="preserve">ндивидуальный предприниматель </w:t>
      </w:r>
      <w:proofErr w:type="spellStart"/>
      <w:r w:rsidR="000B7BC7">
        <w:rPr>
          <w:color w:val="000000"/>
          <w:lang w:eastAsia="ar-SA"/>
        </w:rPr>
        <w:t>Качикин</w:t>
      </w:r>
      <w:proofErr w:type="spellEnd"/>
      <w:r w:rsidR="000B7BC7">
        <w:rPr>
          <w:color w:val="000000"/>
          <w:lang w:eastAsia="ar-SA"/>
        </w:rPr>
        <w:t xml:space="preserve"> Андрей Геннадьевич</w:t>
      </w:r>
    </w:p>
    <w:p w:rsidR="000B7BC7" w:rsidRPr="00607382" w:rsidRDefault="000B7BC7" w:rsidP="000B7BC7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0B7BC7" w:rsidRDefault="000B7BC7" w:rsidP="000B7BC7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«за» -6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>: Шевелев Р.В., Киреева Г.А., Ю</w:t>
      </w:r>
      <w:r>
        <w:rPr>
          <w:rFonts w:ascii="Times New Roman" w:eastAsia="Calibri" w:hAnsi="Times New Roman"/>
        </w:rPr>
        <w:t xml:space="preserve">нкина Н.И., Шестопалова А.А., </w:t>
      </w:r>
    </w:p>
    <w:p w:rsidR="000B7BC7" w:rsidRPr="00607382" w:rsidRDefault="000B7BC7" w:rsidP="000B7BC7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Агарков А.А., Клесова Л.М.;</w:t>
      </w:r>
    </w:p>
    <w:p w:rsidR="000B7BC7" w:rsidRPr="00607382" w:rsidRDefault="000B7BC7" w:rsidP="000B7BC7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«против» - 0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>;</w:t>
      </w:r>
    </w:p>
    <w:p w:rsidR="000B7BC7" w:rsidRDefault="000B7BC7" w:rsidP="000B7BC7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«воздержался» - 0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 xml:space="preserve">. </w:t>
      </w:r>
    </w:p>
    <w:p w:rsidR="0084785A" w:rsidRPr="000B7BC7" w:rsidRDefault="0084785A" w:rsidP="0084785A">
      <w:pPr>
        <w:pStyle w:val="a4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>Количество отклоненных заявок участников: 0.</w:t>
      </w:r>
    </w:p>
    <w:p w:rsidR="0084785A" w:rsidRDefault="0084785A" w:rsidP="000B7BC7">
      <w:pPr>
        <w:pStyle w:val="a4"/>
        <w:ind w:firstLine="708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531942" w:rsidRPr="000B7BC7" w:rsidRDefault="00531942" w:rsidP="000B7BC7">
      <w:pPr>
        <w:pStyle w:val="a4"/>
        <w:ind w:firstLine="708"/>
        <w:jc w:val="both"/>
        <w:rPr>
          <w:color w:val="000000"/>
          <w:lang w:eastAsia="ar-SA"/>
        </w:rPr>
      </w:pPr>
    </w:p>
    <w:p w:rsidR="000B7BC7" w:rsidRPr="00FB5789" w:rsidRDefault="000B7BC7" w:rsidP="000B7BC7">
      <w:pPr>
        <w:ind w:firstLine="708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B5789">
        <w:rPr>
          <w:rFonts w:ascii="Times New Roman" w:hAnsi="Times New Roman"/>
          <w:color w:val="000000"/>
          <w:lang w:eastAsia="ar-SA"/>
        </w:rPr>
        <w:t>:</w:t>
      </w:r>
    </w:p>
    <w:p w:rsidR="000B7BC7" w:rsidRPr="00FB5789" w:rsidRDefault="000B7BC7" w:rsidP="000B7BC7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color w:val="000000"/>
          <w:lang w:eastAsia="ar-SA"/>
        </w:rPr>
        <w:lastRenderedPageBreak/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B7BC7" w:rsidRPr="00FB5789" w:rsidRDefault="000B7BC7" w:rsidP="000B7BC7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B7BC7" w:rsidRPr="00FB5789" w:rsidRDefault="000B7BC7" w:rsidP="000B7BC7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B7BC7" w:rsidRPr="00FB5789" w:rsidRDefault="000B7BC7" w:rsidP="000B7BC7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B7BC7" w:rsidRPr="00FB5789" w:rsidRDefault="000B7BC7" w:rsidP="000B7BC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FB578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B5789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</w:t>
      </w:r>
      <w:r w:rsidRPr="00FB5789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B5789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FB5789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FB5789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FB5789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B7BC7" w:rsidRPr="00FB5789" w:rsidRDefault="000B7BC7" w:rsidP="000B7BC7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FB578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B5789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B7BC7" w:rsidRDefault="000B7BC7" w:rsidP="000B7BC7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Pr="00FB5789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FB5789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B7BC7" w:rsidRPr="00FB5789" w:rsidRDefault="000B7BC7" w:rsidP="000B7BC7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5679"/>
        <w:gridCol w:w="1683"/>
      </w:tblGrid>
      <w:tr w:rsidR="000B7BC7" w:rsidRPr="00607382" w:rsidTr="00A46D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B7BC7" w:rsidRPr="00607382" w:rsidTr="00A46D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B7BC7" w:rsidRPr="00607382" w:rsidTr="00A46D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Шевелев Р.В.</w:t>
            </w:r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7BC7" w:rsidRPr="00607382" w:rsidTr="00A46D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B7BC7" w:rsidRPr="00607382" w:rsidTr="00A46D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Киреева Г.А.</w:t>
            </w:r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7BC7" w:rsidRPr="00607382" w:rsidTr="00A46D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B7BC7" w:rsidRPr="00607382" w:rsidTr="00A46D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Юнкина Н.И. </w:t>
            </w:r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531942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  <w:bookmarkStart w:id="0" w:name="_GoBack"/>
            <w:bookmarkEnd w:id="0"/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7BC7" w:rsidRPr="00607382" w:rsidTr="00A46D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Шестопалова А.А. </w:t>
            </w:r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Главный бухгалтер</w:t>
            </w:r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7BC7" w:rsidRPr="00607382" w:rsidTr="00A46D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7BC7" w:rsidRPr="00607382" w:rsidTr="00A46D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B7BC7" w:rsidRPr="00607382" w:rsidTr="00A46D8B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Клесова Л.М. </w:t>
            </w:r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607382">
              <w:rPr>
                <w:rFonts w:ascii="Times New Roman" w:eastAsiaTheme="minorHAnsi" w:hAnsi="Times New Roman"/>
              </w:rPr>
              <w:t>ООЗиМТО</w:t>
            </w:r>
            <w:proofErr w:type="spellEnd"/>
          </w:p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BC7" w:rsidRPr="00607382" w:rsidRDefault="000B7BC7" w:rsidP="00A46D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B7BC7" w:rsidRPr="00607382" w:rsidRDefault="000B7BC7" w:rsidP="000B7BC7">
      <w:pPr>
        <w:keepLines w:val="0"/>
        <w:rPr>
          <w:rFonts w:ascii="Times New Roman" w:hAnsi="Times New Roman"/>
        </w:rPr>
      </w:pPr>
    </w:p>
    <w:p w:rsidR="0084785A" w:rsidRPr="000B7BC7" w:rsidRDefault="0084785A" w:rsidP="0084785A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</w:p>
    <w:p w:rsidR="0084785A" w:rsidRPr="000B7BC7" w:rsidRDefault="0084785A" w:rsidP="0084785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lang w:eastAsia="ar-SA"/>
        </w:rPr>
      </w:pPr>
    </w:p>
    <w:sectPr w:rsidR="0084785A" w:rsidRPr="000B7BC7" w:rsidSect="000B7B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BD5"/>
    <w:rsid w:val="000B7BC7"/>
    <w:rsid w:val="003C1465"/>
    <w:rsid w:val="00531942"/>
    <w:rsid w:val="0084785A"/>
    <w:rsid w:val="00FE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622A3"/>
  <w15:chartTrackingRefBased/>
  <w15:docId w15:val="{82F4A518-BB7F-4D58-B33F-3E850CAB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85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4785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84785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84785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4785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84785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84785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53194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319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3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940</Words>
  <Characters>5364</Characters>
  <Application>Microsoft Office Word</Application>
  <DocSecurity>0</DocSecurity>
  <Lines>44</Lines>
  <Paragraphs>12</Paragraphs>
  <ScaleCrop>false</ScaleCrop>
  <Company>HP</Company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4</cp:revision>
  <cp:lastPrinted>2024-09-03T12:05:00Z</cp:lastPrinted>
  <dcterms:created xsi:type="dcterms:W3CDTF">2024-09-03T11:54:00Z</dcterms:created>
  <dcterms:modified xsi:type="dcterms:W3CDTF">2024-09-03T12:06:00Z</dcterms:modified>
</cp:coreProperties>
</file>