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008FDB" w14:textId="77777777" w:rsidR="00690491" w:rsidRPr="00815BBA" w:rsidRDefault="00831262" w:rsidP="00690491">
      <w:pPr>
        <w:pStyle w:val="af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15BBA">
        <w:rPr>
          <w:rFonts w:ascii="Times New Roman" w:hAnsi="Times New Roman"/>
          <w:b/>
          <w:sz w:val="24"/>
          <w:szCs w:val="24"/>
          <w:lang w:eastAsia="ru-RU"/>
        </w:rPr>
        <w:t>Протокол</w:t>
      </w:r>
    </w:p>
    <w:p w14:paraId="4B9B9F99" w14:textId="77777777" w:rsidR="00690491" w:rsidRPr="00815BBA" w:rsidRDefault="00410B88" w:rsidP="00690491">
      <w:pPr>
        <w:pStyle w:val="af9"/>
        <w:jc w:val="center"/>
        <w:rPr>
          <w:rFonts w:ascii="Times New Roman" w:hAnsi="Times New Roman"/>
          <w:b/>
          <w:sz w:val="24"/>
          <w:szCs w:val="24"/>
        </w:rPr>
      </w:pPr>
      <w:r w:rsidRPr="00815BBA">
        <w:rPr>
          <w:rFonts w:ascii="Times New Roman" w:hAnsi="Times New Roman"/>
          <w:b/>
          <w:sz w:val="24"/>
          <w:szCs w:val="24"/>
        </w:rPr>
        <w:t>подведения итогов определения поставщика (подрядчика, исполнителя)</w:t>
      </w:r>
    </w:p>
    <w:p w14:paraId="2C467EA9" w14:textId="77777777" w:rsidR="000C228F" w:rsidRPr="00815BBA" w:rsidRDefault="00831262" w:rsidP="00690491">
      <w:pPr>
        <w:pStyle w:val="af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15BBA">
        <w:rPr>
          <w:rFonts w:ascii="Times New Roman" w:hAnsi="Times New Roman"/>
          <w:b/>
          <w:sz w:val="24"/>
          <w:szCs w:val="24"/>
          <w:lang w:eastAsia="ru-RU"/>
        </w:rPr>
        <w:t>0348100043726000050</w:t>
      </w:r>
    </w:p>
    <w:p w14:paraId="2775D736" w14:textId="77777777" w:rsidR="000C228F" w:rsidRPr="00815BBA" w:rsidRDefault="000C228F">
      <w:pPr>
        <w:spacing w:after="0" w:line="240" w:lineRule="auto"/>
        <w:ind w:left="3828" w:right="5243"/>
        <w:rPr>
          <w:rFonts w:eastAsia="Times New Roman"/>
          <w:szCs w:val="24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C228F" w:rsidRPr="00815BBA" w14:paraId="430542A0" w14:textId="77777777" w:rsidTr="00831262">
        <w:tc>
          <w:tcPr>
            <w:tcW w:w="3544" w:type="dxa"/>
            <w:vAlign w:val="bottom"/>
          </w:tcPr>
          <w:p w14:paraId="6ECE06D6" w14:textId="77777777" w:rsidR="000C228F" w:rsidRPr="00815BBA" w:rsidRDefault="0083126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Cs w:val="24"/>
              </w:rPr>
            </w:pPr>
            <w:r w:rsidRPr="00815BBA">
              <w:rPr>
                <w:szCs w:val="24"/>
              </w:rPr>
              <w:t>г. Раменское</w:t>
            </w:r>
          </w:p>
        </w:tc>
        <w:tc>
          <w:tcPr>
            <w:tcW w:w="3260" w:type="dxa"/>
            <w:vAlign w:val="bottom"/>
          </w:tcPr>
          <w:p w14:paraId="70E91FDF" w14:textId="77777777" w:rsidR="000C228F" w:rsidRPr="00815BBA" w:rsidRDefault="000C228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Cs w:val="24"/>
              </w:rPr>
            </w:pPr>
          </w:p>
        </w:tc>
        <w:tc>
          <w:tcPr>
            <w:tcW w:w="3402" w:type="dxa"/>
          </w:tcPr>
          <w:p w14:paraId="3A78B003" w14:textId="77777777" w:rsidR="000C228F" w:rsidRPr="00815BBA" w:rsidRDefault="00831262" w:rsidP="0083126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szCs w:val="24"/>
                <w:lang w:eastAsia="ru-RU"/>
              </w:rPr>
            </w:pPr>
            <w:r w:rsidRPr="00815BBA">
              <w:rPr>
                <w:rFonts w:cs="Times New Roman"/>
                <w:szCs w:val="24"/>
                <w:lang w:eastAsia="ru-RU"/>
              </w:rPr>
              <w:t>05.08.2026</w:t>
            </w:r>
          </w:p>
        </w:tc>
      </w:tr>
    </w:tbl>
    <w:p w14:paraId="2B66896F" w14:textId="77777777" w:rsidR="00831262" w:rsidRPr="00815BBA" w:rsidRDefault="00831262" w:rsidP="00831262">
      <w:pPr>
        <w:widowControl w:val="0"/>
        <w:spacing w:before="60" w:after="0" w:line="240" w:lineRule="auto"/>
        <w:rPr>
          <w:rFonts w:eastAsia="Times New Roman"/>
          <w:szCs w:val="24"/>
        </w:rPr>
      </w:pPr>
    </w:p>
    <w:p w14:paraId="17B32BA9" w14:textId="77777777" w:rsidR="00831262" w:rsidRPr="00815BBA" w:rsidRDefault="00831262" w:rsidP="0083126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szCs w:val="24"/>
        </w:rPr>
      </w:pPr>
      <w:r w:rsidRPr="00815BBA">
        <w:rPr>
          <w:b/>
          <w:bCs/>
          <w:szCs w:val="24"/>
        </w:rPr>
        <w:t>Заказчиком является:</w:t>
      </w:r>
      <w:r w:rsidRPr="00815BBA">
        <w:rPr>
          <w:szCs w:val="24"/>
        </w:rPr>
        <w:t xml:space="preserve"> ФЕДЕРАЛЬНОЕ ГОСУДАРСТВЕННОЕ БЮДЖЕТНОЕ УЧРЕЖДЕНИЕ "САНАТОРИЙ ДЛЯ ДЕТЕЙ С РОДИТЕЛЯМИ "КРАТОВО" МИНИСТЕРСТВА ЗДРАВООХРАНЕНИЯ РОССИЙСКОЙ ФЕДЕРАЦИИ</w:t>
      </w:r>
    </w:p>
    <w:p w14:paraId="4F9EBF0C" w14:textId="77777777" w:rsidR="00831262" w:rsidRPr="00815BBA" w:rsidRDefault="00831262" w:rsidP="0083126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szCs w:val="24"/>
        </w:rPr>
      </w:pPr>
      <w:r w:rsidRPr="00815BBA">
        <w:rPr>
          <w:szCs w:val="24"/>
        </w:rPr>
        <w:t>Идентификационный код закупки: 261504003606650400100100850010000244</w:t>
      </w:r>
    </w:p>
    <w:p w14:paraId="1814023C" w14:textId="77777777" w:rsidR="00831262" w:rsidRPr="00815BBA" w:rsidRDefault="00831262" w:rsidP="0083126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szCs w:val="24"/>
        </w:rPr>
      </w:pPr>
    </w:p>
    <w:p w14:paraId="52A6673A" w14:textId="77777777" w:rsidR="00831262" w:rsidRPr="00815BBA" w:rsidRDefault="00831262" w:rsidP="0083126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szCs w:val="24"/>
        </w:rPr>
      </w:pPr>
      <w:r w:rsidRPr="00815BBA">
        <w:rPr>
          <w:szCs w:val="24"/>
        </w:rPr>
        <w:t>Определение поставщика (подрядчика, исполнителя) осуществляет: ФЕДЕРАЛЬНОЕ ГОСУДАРСТВЕННОЕ БЮДЖЕТНОЕ УЧРЕЖДЕНИЕ "САНАТОРИЙ ДЛЯ ДЕТЕЙ С РОДИТЕЛЯМИ "КРАТОВО" МИНИСТЕРСТВА ЗДРАВООХРАНЕНИЯ РОССИЙСКОЙ ФЕДЕРАЦИИ</w:t>
      </w:r>
    </w:p>
    <w:p w14:paraId="54D2F516" w14:textId="77777777" w:rsidR="00192FF2" w:rsidRPr="00815BBA" w:rsidRDefault="00192FF2" w:rsidP="0083126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szCs w:val="24"/>
        </w:rPr>
      </w:pPr>
    </w:p>
    <w:p w14:paraId="3C111EBD" w14:textId="77777777" w:rsidR="00192FF2" w:rsidRPr="00815BBA" w:rsidRDefault="00192FF2" w:rsidP="0083126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b/>
          <w:bCs/>
          <w:szCs w:val="24"/>
        </w:rPr>
      </w:pPr>
      <w:r w:rsidRPr="00815BBA">
        <w:rPr>
          <w:b/>
          <w:bCs/>
          <w:szCs w:val="24"/>
        </w:rPr>
        <w:t>1. Наименование предмета закупки:</w:t>
      </w:r>
    </w:p>
    <w:p w14:paraId="77D51904" w14:textId="77777777" w:rsidR="00192FF2" w:rsidRPr="00815BBA" w:rsidRDefault="00192FF2" w:rsidP="00192FF2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</w:p>
    <w:p w14:paraId="452D9EEC" w14:textId="77777777" w:rsidR="00192FF2" w:rsidRPr="00815BBA" w:rsidRDefault="00192FF2" w:rsidP="00192FF2">
      <w:pPr>
        <w:widowControl w:val="0"/>
        <w:autoSpaceDE w:val="0"/>
        <w:autoSpaceDN w:val="0"/>
        <w:adjustRightInd w:val="0"/>
        <w:spacing w:after="0" w:line="240" w:lineRule="auto"/>
        <w:rPr>
          <w:szCs w:val="24"/>
        </w:rPr>
      </w:pPr>
      <w:r w:rsidRPr="00815BBA">
        <w:rPr>
          <w:szCs w:val="24"/>
        </w:rPr>
        <w:t>Закупка канцелярских товаров</w:t>
      </w:r>
    </w:p>
    <w:p w14:paraId="02368FF1" w14:textId="77777777" w:rsidR="00192FF2" w:rsidRPr="00815BBA" w:rsidRDefault="00192FF2" w:rsidP="00192FF2">
      <w:pPr>
        <w:widowControl w:val="0"/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6EA98431" w14:textId="29AAF40B" w:rsidR="00192FF2" w:rsidRPr="00815BBA" w:rsidRDefault="00192FF2" w:rsidP="00815BBA">
      <w:pPr>
        <w:widowControl w:val="0"/>
        <w:spacing w:before="60" w:after="0" w:line="240" w:lineRule="auto"/>
        <w:ind w:firstLine="567"/>
        <w:rPr>
          <w:szCs w:val="24"/>
        </w:rPr>
      </w:pPr>
      <w:r w:rsidRPr="00815BBA">
        <w:rPr>
          <w:b/>
          <w:bCs/>
          <w:szCs w:val="24"/>
        </w:rPr>
        <w:t xml:space="preserve">2. </w:t>
      </w:r>
      <w:r w:rsidR="00894566" w:rsidRPr="00815BBA">
        <w:rPr>
          <w:b/>
          <w:bCs/>
          <w:szCs w:val="24"/>
        </w:rPr>
        <w:t>Начальная (максимальная) цена контракта, руб.: 270 067.88</w:t>
      </w:r>
    </w:p>
    <w:p w14:paraId="78413990" w14:textId="77777777" w:rsidR="00192FF2" w:rsidRPr="00815BBA" w:rsidRDefault="00192FF2" w:rsidP="00192FF2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</w:p>
    <w:p w14:paraId="794A45EA" w14:textId="77777777" w:rsidR="000C228F" w:rsidRPr="00815BBA" w:rsidRDefault="00192FF2" w:rsidP="00192FF2">
      <w:pPr>
        <w:widowControl w:val="0"/>
        <w:spacing w:before="60" w:after="0" w:line="240" w:lineRule="auto"/>
        <w:ind w:firstLine="567"/>
        <w:rPr>
          <w:szCs w:val="24"/>
        </w:rPr>
      </w:pPr>
      <w:r w:rsidRPr="00815BBA">
        <w:rPr>
          <w:szCs w:val="24"/>
        </w:rPr>
        <w:t xml:space="preserve">3. </w:t>
      </w:r>
      <w:r w:rsidR="00C441B2" w:rsidRPr="00815BBA">
        <w:rPr>
          <w:szCs w:val="24"/>
        </w:rPr>
        <w:t xml:space="preserve">Извещение об осуществлении закупки размещено 28.07.2026 19:18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 w:rsidRPr="00815BBA">
        <w:rPr>
          <w:szCs w:val="24"/>
        </w:rPr>
        <w:t>http://www.etp-ets.ru</w:t>
      </w:r>
      <w:r w:rsidR="00C441B2" w:rsidRPr="00815BBA">
        <w:rPr>
          <w:szCs w:val="24"/>
        </w:rPr>
        <w:t>.</w:t>
      </w:r>
    </w:p>
    <w:p w14:paraId="316924E9" w14:textId="77777777" w:rsidR="00192FF2" w:rsidRPr="00815BBA" w:rsidRDefault="00192FF2" w:rsidP="00192FF2">
      <w:pPr>
        <w:widowControl w:val="0"/>
        <w:spacing w:before="60" w:after="0" w:line="240" w:lineRule="auto"/>
        <w:ind w:firstLine="567"/>
        <w:rPr>
          <w:szCs w:val="24"/>
        </w:rPr>
      </w:pPr>
    </w:p>
    <w:p w14:paraId="29B9BEB6" w14:textId="77777777" w:rsidR="00192FF2" w:rsidRPr="00815BBA" w:rsidRDefault="00192FF2" w:rsidP="00192FF2">
      <w:pPr>
        <w:widowControl w:val="0"/>
        <w:spacing w:before="60" w:after="0" w:line="240" w:lineRule="auto"/>
        <w:ind w:firstLine="567"/>
        <w:rPr>
          <w:szCs w:val="24"/>
        </w:rPr>
      </w:pPr>
      <w:r w:rsidRPr="00815BBA">
        <w:rPr>
          <w:szCs w:val="24"/>
        </w:rPr>
        <w:t xml:space="preserve">4. Процедура подведения итогов электронного запроса котировок </w:t>
      </w:r>
      <w:r w:rsidRPr="00815BBA">
        <w:rPr>
          <w:rFonts w:eastAsia="Times New Roman"/>
          <w:szCs w:val="24"/>
          <w:lang w:eastAsia="ru-RU"/>
        </w:rPr>
        <w:t>0348100043726000050</w:t>
      </w:r>
      <w:r w:rsidRPr="00815BBA">
        <w:rPr>
          <w:szCs w:val="24"/>
        </w:rPr>
        <w:t xml:space="preserve"> проводилась комиссией по осуществлению закупок </w:t>
      </w:r>
      <w:r w:rsidRPr="00815BBA">
        <w:rPr>
          <w:szCs w:val="24"/>
          <w:lang w:eastAsia="ru-RU"/>
        </w:rPr>
        <w:t>05.08.2026</w:t>
      </w:r>
      <w:r w:rsidRPr="00815BBA">
        <w:rPr>
          <w:szCs w:val="24"/>
        </w:rPr>
        <w:t>.</w:t>
      </w:r>
    </w:p>
    <w:p w14:paraId="55D60B35" w14:textId="77777777" w:rsidR="00192FF2" w:rsidRPr="00815BBA" w:rsidRDefault="00192FF2" w:rsidP="00192FF2">
      <w:pPr>
        <w:widowControl w:val="0"/>
        <w:spacing w:before="60" w:after="0" w:line="240" w:lineRule="auto"/>
        <w:ind w:firstLine="567"/>
        <w:rPr>
          <w:szCs w:val="24"/>
        </w:rPr>
      </w:pPr>
    </w:p>
    <w:p w14:paraId="0F78C7D9" w14:textId="77777777" w:rsidR="00192FF2" w:rsidRPr="00815BBA" w:rsidRDefault="00192FF2" w:rsidP="00192FF2">
      <w:pPr>
        <w:widowControl w:val="0"/>
        <w:spacing w:before="60" w:after="0" w:line="240" w:lineRule="auto"/>
        <w:ind w:firstLine="567"/>
        <w:rPr>
          <w:szCs w:val="24"/>
        </w:rPr>
      </w:pPr>
      <w:r w:rsidRPr="00815BBA">
        <w:rPr>
          <w:szCs w:val="24"/>
        </w:rPr>
        <w:t>5. Состав комиссии по осуществлению закупок:</w:t>
      </w:r>
    </w:p>
    <w:p w14:paraId="27979046" w14:textId="77777777" w:rsidR="00192FF2" w:rsidRPr="00815BBA" w:rsidRDefault="00192FF2" w:rsidP="00192FF2">
      <w:pPr>
        <w:widowControl w:val="0"/>
        <w:spacing w:before="60" w:after="0" w:line="240" w:lineRule="auto"/>
        <w:ind w:firstLine="567"/>
        <w:rPr>
          <w:szCs w:val="24"/>
        </w:rPr>
      </w:pPr>
      <w:r w:rsidRPr="00815BBA">
        <w:rPr>
          <w:szCs w:val="24"/>
        </w:rPr>
        <w:t xml:space="preserve"> </w:t>
      </w:r>
      <w:r w:rsidRPr="00815BBA">
        <w:rPr>
          <w:szCs w:val="24"/>
        </w:rPr>
        <w:br/>
        <w:t>На заседании комиссии по осуществлению закупок (Единая комиссия по определению поставщиков (подрядчиков, исполнителей)) при подведении итогов электронного запроса котировок присутствовали:</w:t>
      </w:r>
    </w:p>
    <w:p w14:paraId="7C8688FF" w14:textId="77777777" w:rsidR="00192FF2" w:rsidRPr="00815BBA" w:rsidRDefault="00192FF2" w:rsidP="00192FF2">
      <w:pPr>
        <w:widowControl w:val="0"/>
        <w:spacing w:before="60" w:after="0" w:line="240" w:lineRule="auto"/>
        <w:rPr>
          <w:szCs w:val="24"/>
        </w:rPr>
      </w:pPr>
    </w:p>
    <w:tbl>
      <w:tblPr>
        <w:tblW w:w="10065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3549"/>
        <w:gridCol w:w="6516"/>
      </w:tblGrid>
      <w:tr w:rsidR="00192FF2" w:rsidRPr="00815BBA" w14:paraId="5CF295C5" w14:textId="77777777" w:rsidTr="00690A3F">
        <w:tc>
          <w:tcPr>
            <w:tcW w:w="3549" w:type="dxa"/>
            <w:vAlign w:val="center"/>
          </w:tcPr>
          <w:p w14:paraId="504287FC" w14:textId="77777777" w:rsidR="00192FF2" w:rsidRPr="00815BBA" w:rsidRDefault="00192FF2" w:rsidP="00156099">
            <w:pPr>
              <w:spacing w:after="0" w:line="240" w:lineRule="auto"/>
              <w:jc w:val="left"/>
              <w:rPr>
                <w:szCs w:val="24"/>
              </w:rPr>
            </w:pPr>
            <w:r w:rsidRPr="00815BBA">
              <w:rPr>
                <w:szCs w:val="24"/>
              </w:rPr>
              <w:t>Председатель комиссии:</w:t>
            </w:r>
          </w:p>
        </w:tc>
        <w:tc>
          <w:tcPr>
            <w:tcW w:w="6516" w:type="dxa"/>
            <w:vAlign w:val="center"/>
          </w:tcPr>
          <w:p w14:paraId="2367B760" w14:textId="77777777" w:rsidR="00192FF2" w:rsidRPr="00815BBA" w:rsidRDefault="00696C35" w:rsidP="00145FCB">
            <w:pPr>
              <w:spacing w:after="0" w:line="240" w:lineRule="auto"/>
              <w:jc w:val="left"/>
              <w:rPr>
                <w:szCs w:val="24"/>
              </w:rPr>
            </w:pPr>
            <w:r w:rsidRPr="00815BBA">
              <w:rPr>
                <w:szCs w:val="24"/>
              </w:rPr>
              <w:t>Агарев Сергей Александрович</w:t>
            </w:r>
          </w:p>
        </w:tc>
      </w:tr>
      <w:tr w:rsidR="00192FF2" w:rsidRPr="00815BBA" w14:paraId="703CDE52" w14:textId="77777777" w:rsidTr="00690A3F">
        <w:tc>
          <w:tcPr>
            <w:tcW w:w="3549" w:type="dxa"/>
            <w:vAlign w:val="center"/>
          </w:tcPr>
          <w:p w14:paraId="616893BC" w14:textId="77777777" w:rsidR="00192FF2" w:rsidRPr="00815BBA" w:rsidRDefault="00192FF2" w:rsidP="00156099">
            <w:pPr>
              <w:spacing w:after="0" w:line="240" w:lineRule="auto"/>
              <w:jc w:val="left"/>
              <w:rPr>
                <w:szCs w:val="24"/>
              </w:rPr>
            </w:pPr>
            <w:r w:rsidRPr="00815BBA">
              <w:rPr>
                <w:szCs w:val="24"/>
              </w:rPr>
              <w:t>Зам. председателя комиссии:</w:t>
            </w:r>
          </w:p>
        </w:tc>
        <w:tc>
          <w:tcPr>
            <w:tcW w:w="6516" w:type="dxa"/>
            <w:vAlign w:val="center"/>
          </w:tcPr>
          <w:p w14:paraId="03F88617" w14:textId="77777777" w:rsidR="00192FF2" w:rsidRPr="00815BBA" w:rsidRDefault="00696C35" w:rsidP="00145FCB">
            <w:pPr>
              <w:spacing w:after="0" w:line="240" w:lineRule="auto"/>
              <w:jc w:val="left"/>
              <w:rPr>
                <w:szCs w:val="24"/>
              </w:rPr>
            </w:pPr>
            <w:r w:rsidRPr="00815BBA">
              <w:rPr>
                <w:szCs w:val="24"/>
              </w:rPr>
              <w:t>Журавлева Елена Федоровна</w:t>
            </w:r>
          </w:p>
        </w:tc>
      </w:tr>
      <w:tr w:rsidR="00192FF2" w:rsidRPr="00815BBA" w14:paraId="39733F74" w14:textId="77777777" w:rsidTr="00690A3F">
        <w:tc>
          <w:tcPr>
            <w:tcW w:w="3549" w:type="dxa"/>
            <w:vAlign w:val="center"/>
          </w:tcPr>
          <w:p w14:paraId="6771C9D0" w14:textId="77777777" w:rsidR="00192FF2" w:rsidRPr="00815BBA" w:rsidRDefault="00192FF2" w:rsidP="00156099">
            <w:pPr>
              <w:spacing w:after="0" w:line="240" w:lineRule="auto"/>
              <w:jc w:val="left"/>
              <w:rPr>
                <w:szCs w:val="24"/>
              </w:rPr>
            </w:pPr>
            <w:bookmarkStart w:id="0" w:name="_GoBack"/>
            <w:bookmarkEnd w:id="0"/>
            <w:r w:rsidRPr="00815BBA">
              <w:rPr>
                <w:szCs w:val="24"/>
              </w:rPr>
              <w:t>Секретарь:</w:t>
            </w:r>
          </w:p>
        </w:tc>
        <w:tc>
          <w:tcPr>
            <w:tcW w:w="6516" w:type="dxa"/>
            <w:vAlign w:val="center"/>
          </w:tcPr>
          <w:p w14:paraId="13583198" w14:textId="77777777" w:rsidR="00192FF2" w:rsidRPr="00815BBA" w:rsidRDefault="00696C35" w:rsidP="00145FCB">
            <w:pPr>
              <w:spacing w:after="0" w:line="240" w:lineRule="auto"/>
              <w:jc w:val="left"/>
              <w:rPr>
                <w:szCs w:val="24"/>
              </w:rPr>
            </w:pPr>
            <w:r w:rsidRPr="00815BBA">
              <w:rPr>
                <w:szCs w:val="24"/>
              </w:rPr>
              <w:t>Малиева Светлана Александровна</w:t>
            </w:r>
          </w:p>
        </w:tc>
      </w:tr>
    </w:tbl>
    <w:p w14:paraId="15561791" w14:textId="77777777" w:rsidR="00192FF2" w:rsidRPr="00815BBA" w:rsidRDefault="00192FF2" w:rsidP="00192FF2">
      <w:pPr>
        <w:widowControl w:val="0"/>
        <w:spacing w:before="60" w:after="0" w:line="240" w:lineRule="auto"/>
        <w:rPr>
          <w:szCs w:val="24"/>
        </w:rPr>
      </w:pPr>
    </w:p>
    <w:p w14:paraId="22D2C1A9" w14:textId="77777777" w:rsidR="00696C35" w:rsidRPr="00815BBA" w:rsidRDefault="00192FF2" w:rsidP="00192FF2">
      <w:pPr>
        <w:widowControl w:val="0"/>
        <w:spacing w:before="60" w:after="0" w:line="240" w:lineRule="auto"/>
        <w:ind w:firstLine="567"/>
        <w:rPr>
          <w:szCs w:val="24"/>
        </w:rPr>
      </w:pPr>
      <w:r w:rsidRPr="00815BBA">
        <w:rPr>
          <w:szCs w:val="24"/>
        </w:rPr>
        <w:t xml:space="preserve"> </w:t>
      </w:r>
      <w:r w:rsidR="00696C35" w:rsidRPr="00815BBA">
        <w:rPr>
          <w:szCs w:val="24"/>
        </w:rPr>
        <w:t>6. Комиссия по осуществлению закупок рассмотрела в соответствии со ст. 50 Федерального закона № 44-ФЗ заявки на участие в закупке, информацию и документы на соответствие извещению об осуществлении закупки и приняла следующие решения:</w:t>
      </w:r>
    </w:p>
    <w:p w14:paraId="0A5C3BC7" w14:textId="77777777" w:rsidR="00696C35" w:rsidRPr="00815BBA" w:rsidRDefault="00696C35" w:rsidP="00696C35">
      <w:pPr>
        <w:widowControl w:val="0"/>
        <w:spacing w:before="60" w:after="0" w:line="240" w:lineRule="auto"/>
        <w:rPr>
          <w:szCs w:val="24"/>
        </w:rPr>
      </w:pPr>
    </w:p>
    <w:tbl>
      <w:tblPr>
        <w:tblStyle w:val="af7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2"/>
        <w:gridCol w:w="2693"/>
        <w:gridCol w:w="1843"/>
        <w:gridCol w:w="2977"/>
      </w:tblGrid>
      <w:tr w:rsidR="00696C35" w:rsidRPr="00815BBA" w14:paraId="57004D9B" w14:textId="77777777" w:rsidTr="00540905">
        <w:trPr>
          <w:trHeight w:val="843"/>
        </w:trPr>
        <w:tc>
          <w:tcPr>
            <w:tcW w:w="2552" w:type="dxa"/>
            <w:vAlign w:val="center"/>
          </w:tcPr>
          <w:p w14:paraId="0F6DEA6F" w14:textId="77777777" w:rsidR="00696C35" w:rsidRPr="00815BBA" w:rsidRDefault="00696C35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 w:rsidRPr="00815BBA">
              <w:rPr>
                <w:b/>
                <w:bCs/>
                <w:szCs w:val="24"/>
              </w:rPr>
              <w:t>Порядковый номер, присвоенный заявке</w:t>
            </w:r>
          </w:p>
        </w:tc>
        <w:tc>
          <w:tcPr>
            <w:tcW w:w="2693" w:type="dxa"/>
            <w:vAlign w:val="center"/>
          </w:tcPr>
          <w:p w14:paraId="06C74D17" w14:textId="77777777" w:rsidR="00696C35" w:rsidRPr="00815BBA" w:rsidRDefault="00696C35" w:rsidP="00696C35">
            <w:pPr>
              <w:spacing w:before="60"/>
              <w:jc w:val="center"/>
              <w:rPr>
                <w:rFonts w:eastAsia="Times New Roman"/>
                <w:b/>
                <w:bCs/>
                <w:szCs w:val="24"/>
              </w:rPr>
            </w:pPr>
            <w:r w:rsidRPr="00815BBA">
              <w:rPr>
                <w:rFonts w:eastAsia="Times New Roman"/>
                <w:b/>
                <w:bCs/>
                <w:szCs w:val="24"/>
              </w:rPr>
              <w:t>Идентификационный номер заявки</w:t>
            </w:r>
          </w:p>
        </w:tc>
        <w:tc>
          <w:tcPr>
            <w:tcW w:w="1843" w:type="dxa"/>
            <w:vAlign w:val="center"/>
          </w:tcPr>
          <w:p w14:paraId="26E517A4" w14:textId="77777777" w:rsidR="00696C35" w:rsidRPr="00815BBA" w:rsidRDefault="00696C35" w:rsidP="00696C35">
            <w:pPr>
              <w:spacing w:before="60"/>
              <w:jc w:val="center"/>
              <w:rPr>
                <w:rFonts w:eastAsia="Times New Roman"/>
                <w:b/>
                <w:bCs/>
                <w:szCs w:val="24"/>
              </w:rPr>
            </w:pPr>
            <w:r w:rsidRPr="00815BBA">
              <w:rPr>
                <w:rFonts w:eastAsia="Times New Roman"/>
                <w:b/>
                <w:szCs w:val="24"/>
              </w:rPr>
              <w:t>Решение</w:t>
            </w:r>
          </w:p>
        </w:tc>
        <w:tc>
          <w:tcPr>
            <w:tcW w:w="2977" w:type="dxa"/>
            <w:vAlign w:val="center"/>
          </w:tcPr>
          <w:p w14:paraId="3DC8AF77" w14:textId="77777777" w:rsidR="00696C35" w:rsidRPr="00815BBA" w:rsidRDefault="00696C35" w:rsidP="00540905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 w:rsidRPr="00815BBA">
              <w:rPr>
                <w:rFonts w:eastAsia="Times New Roman"/>
                <w:b/>
                <w:szCs w:val="24"/>
              </w:rPr>
              <w:t>Обоснование решения</w:t>
            </w:r>
          </w:p>
        </w:tc>
      </w:tr>
      <w:tr w:rsidR="00696C35" w:rsidRPr="00815BBA" w14:paraId="20DE9743" w14:textId="77777777" w:rsidTr="00540905">
        <w:trPr>
          <w:trHeight w:val="504"/>
        </w:trPr>
        <w:tc>
          <w:tcPr>
            <w:tcW w:w="2552" w:type="dxa"/>
            <w:vAlign w:val="center"/>
          </w:tcPr>
          <w:p w14:paraId="41AE2A4C" w14:textId="77777777" w:rsidR="00696C35" w:rsidRPr="00815BBA" w:rsidRDefault="00696C35">
            <w:pPr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14:paraId="51996A2B" w14:textId="77777777" w:rsidR="00696C35" w:rsidRPr="00815BBA" w:rsidRDefault="00696C35" w:rsidP="00696C35">
            <w:pPr>
              <w:spacing w:before="60"/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№1</w:t>
            </w:r>
          </w:p>
        </w:tc>
        <w:tc>
          <w:tcPr>
            <w:tcW w:w="1843" w:type="dxa"/>
            <w:vAlign w:val="center"/>
          </w:tcPr>
          <w:p w14:paraId="058AD52E" w14:textId="77777777" w:rsidR="00540905" w:rsidRPr="00815BBA" w:rsidRDefault="00696C35" w:rsidP="00540905">
            <w:pPr>
              <w:spacing w:before="60"/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Соответствует</w:t>
            </w:r>
          </w:p>
        </w:tc>
        <w:tc>
          <w:tcPr>
            <w:tcW w:w="2977" w:type="dxa"/>
            <w:vAlign w:val="center"/>
          </w:tcPr>
          <w:p w14:paraId="3A210C38" w14:textId="77777777" w:rsidR="00696C35" w:rsidRPr="00815BBA" w:rsidRDefault="00696C35" w:rsidP="00696C35">
            <w:pPr>
              <w:spacing w:before="60"/>
              <w:jc w:val="left"/>
              <w:rPr>
                <w:rFonts w:eastAsia="Times New Roman"/>
                <w:szCs w:val="24"/>
              </w:rPr>
            </w:pPr>
          </w:p>
        </w:tc>
      </w:tr>
      <w:tr w:rsidR="00696C35" w:rsidRPr="00815BBA" w14:paraId="78090529" w14:textId="77777777" w:rsidTr="00540905">
        <w:trPr>
          <w:trHeight w:val="504"/>
        </w:trPr>
        <w:tc>
          <w:tcPr>
            <w:tcW w:w="2552" w:type="dxa"/>
            <w:vAlign w:val="center"/>
          </w:tcPr>
          <w:p w14:paraId="165DB3CB" w14:textId="77777777" w:rsidR="00696C35" w:rsidRPr="00815BBA" w:rsidRDefault="00696C35">
            <w:pPr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14:paraId="23C72D0B" w14:textId="77777777" w:rsidR="00696C35" w:rsidRPr="00815BBA" w:rsidRDefault="00696C35" w:rsidP="00696C35">
            <w:pPr>
              <w:spacing w:before="60"/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№5</w:t>
            </w:r>
          </w:p>
        </w:tc>
        <w:tc>
          <w:tcPr>
            <w:tcW w:w="1843" w:type="dxa"/>
            <w:vAlign w:val="center"/>
          </w:tcPr>
          <w:p w14:paraId="2B17BE9D" w14:textId="77777777" w:rsidR="00540905" w:rsidRPr="00815BBA" w:rsidRDefault="00696C35" w:rsidP="00540905">
            <w:pPr>
              <w:spacing w:before="60"/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Соответствует</w:t>
            </w:r>
          </w:p>
        </w:tc>
        <w:tc>
          <w:tcPr>
            <w:tcW w:w="2977" w:type="dxa"/>
            <w:vAlign w:val="center"/>
          </w:tcPr>
          <w:p w14:paraId="48F848AE" w14:textId="77777777" w:rsidR="00696C35" w:rsidRPr="00815BBA" w:rsidRDefault="00696C35" w:rsidP="00696C35">
            <w:pPr>
              <w:spacing w:before="60"/>
              <w:jc w:val="left"/>
              <w:rPr>
                <w:rFonts w:eastAsia="Times New Roman"/>
                <w:szCs w:val="24"/>
              </w:rPr>
            </w:pPr>
          </w:p>
        </w:tc>
      </w:tr>
      <w:tr w:rsidR="00696C35" w:rsidRPr="00815BBA" w14:paraId="56FEF605" w14:textId="77777777" w:rsidTr="00540905">
        <w:trPr>
          <w:trHeight w:val="504"/>
        </w:trPr>
        <w:tc>
          <w:tcPr>
            <w:tcW w:w="2552" w:type="dxa"/>
            <w:vAlign w:val="center"/>
          </w:tcPr>
          <w:p w14:paraId="0D1800D1" w14:textId="77777777" w:rsidR="00696C35" w:rsidRPr="00815BBA" w:rsidRDefault="00696C35">
            <w:pPr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lastRenderedPageBreak/>
              <w:t>3</w:t>
            </w:r>
          </w:p>
        </w:tc>
        <w:tc>
          <w:tcPr>
            <w:tcW w:w="2693" w:type="dxa"/>
            <w:vAlign w:val="center"/>
          </w:tcPr>
          <w:p w14:paraId="6CE3FC68" w14:textId="77777777" w:rsidR="00696C35" w:rsidRPr="00815BBA" w:rsidRDefault="00696C35" w:rsidP="00696C35">
            <w:pPr>
              <w:spacing w:before="60"/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№4</w:t>
            </w:r>
          </w:p>
        </w:tc>
        <w:tc>
          <w:tcPr>
            <w:tcW w:w="1843" w:type="dxa"/>
            <w:vAlign w:val="center"/>
          </w:tcPr>
          <w:p w14:paraId="0157219D" w14:textId="77777777" w:rsidR="00540905" w:rsidRPr="00815BBA" w:rsidRDefault="00696C35" w:rsidP="00540905">
            <w:pPr>
              <w:spacing w:before="60"/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Соответствует</w:t>
            </w:r>
          </w:p>
        </w:tc>
        <w:tc>
          <w:tcPr>
            <w:tcW w:w="2977" w:type="dxa"/>
            <w:vAlign w:val="center"/>
          </w:tcPr>
          <w:p w14:paraId="06B13305" w14:textId="77777777" w:rsidR="00696C35" w:rsidRPr="00815BBA" w:rsidRDefault="00696C35" w:rsidP="00696C35">
            <w:pPr>
              <w:spacing w:before="60"/>
              <w:jc w:val="left"/>
              <w:rPr>
                <w:rFonts w:eastAsia="Times New Roman"/>
                <w:szCs w:val="24"/>
              </w:rPr>
            </w:pPr>
          </w:p>
        </w:tc>
      </w:tr>
      <w:tr w:rsidR="00696C35" w:rsidRPr="00815BBA" w14:paraId="6D852629" w14:textId="77777777" w:rsidTr="00540905">
        <w:trPr>
          <w:trHeight w:val="504"/>
        </w:trPr>
        <w:tc>
          <w:tcPr>
            <w:tcW w:w="2552" w:type="dxa"/>
            <w:vAlign w:val="center"/>
          </w:tcPr>
          <w:p w14:paraId="0E3113CB" w14:textId="77777777" w:rsidR="00696C35" w:rsidRPr="00815BBA" w:rsidRDefault="00696C35">
            <w:pPr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14:paraId="0BD1192F" w14:textId="77777777" w:rsidR="00696C35" w:rsidRPr="00815BBA" w:rsidRDefault="00696C35" w:rsidP="00696C35">
            <w:pPr>
              <w:spacing w:before="60"/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№2</w:t>
            </w:r>
          </w:p>
        </w:tc>
        <w:tc>
          <w:tcPr>
            <w:tcW w:w="1843" w:type="dxa"/>
            <w:vAlign w:val="center"/>
          </w:tcPr>
          <w:p w14:paraId="6FBFC9A8" w14:textId="77777777" w:rsidR="00540905" w:rsidRPr="00815BBA" w:rsidRDefault="00696C35" w:rsidP="00540905">
            <w:pPr>
              <w:spacing w:before="60"/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Соответствует</w:t>
            </w:r>
          </w:p>
        </w:tc>
        <w:tc>
          <w:tcPr>
            <w:tcW w:w="2977" w:type="dxa"/>
            <w:vAlign w:val="center"/>
          </w:tcPr>
          <w:p w14:paraId="2BA82AF8" w14:textId="77777777" w:rsidR="00696C35" w:rsidRPr="00815BBA" w:rsidRDefault="00696C35" w:rsidP="00696C35">
            <w:pPr>
              <w:spacing w:before="60"/>
              <w:jc w:val="left"/>
              <w:rPr>
                <w:rFonts w:eastAsia="Times New Roman"/>
                <w:szCs w:val="24"/>
              </w:rPr>
            </w:pPr>
          </w:p>
        </w:tc>
      </w:tr>
      <w:tr w:rsidR="00696C35" w:rsidRPr="00815BBA" w14:paraId="75CAC728" w14:textId="77777777" w:rsidTr="00540905">
        <w:trPr>
          <w:trHeight w:val="504"/>
        </w:trPr>
        <w:tc>
          <w:tcPr>
            <w:tcW w:w="2552" w:type="dxa"/>
            <w:vAlign w:val="center"/>
          </w:tcPr>
          <w:p w14:paraId="2815EA55" w14:textId="77777777" w:rsidR="00696C35" w:rsidRPr="00815BBA" w:rsidRDefault="00696C35">
            <w:pPr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14:paraId="6BCB8708" w14:textId="77777777" w:rsidR="00696C35" w:rsidRPr="00815BBA" w:rsidRDefault="00696C35" w:rsidP="00696C35">
            <w:pPr>
              <w:spacing w:before="60"/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№3</w:t>
            </w:r>
          </w:p>
        </w:tc>
        <w:tc>
          <w:tcPr>
            <w:tcW w:w="1843" w:type="dxa"/>
            <w:vAlign w:val="center"/>
          </w:tcPr>
          <w:p w14:paraId="7A083B09" w14:textId="77777777" w:rsidR="00540905" w:rsidRPr="00815BBA" w:rsidRDefault="00696C35" w:rsidP="00540905">
            <w:pPr>
              <w:spacing w:before="60"/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Соответствует</w:t>
            </w:r>
          </w:p>
        </w:tc>
        <w:tc>
          <w:tcPr>
            <w:tcW w:w="2977" w:type="dxa"/>
            <w:vAlign w:val="center"/>
          </w:tcPr>
          <w:p w14:paraId="28CDAF4C" w14:textId="77777777" w:rsidR="00696C35" w:rsidRPr="00815BBA" w:rsidRDefault="00696C35" w:rsidP="00696C35">
            <w:pPr>
              <w:spacing w:before="60"/>
              <w:jc w:val="left"/>
              <w:rPr>
                <w:rFonts w:eastAsia="Times New Roman"/>
                <w:szCs w:val="24"/>
              </w:rPr>
            </w:pPr>
          </w:p>
        </w:tc>
      </w:tr>
    </w:tbl>
    <w:p w14:paraId="7F472D7B" w14:textId="77777777" w:rsidR="00CB3409" w:rsidRPr="00815BBA" w:rsidRDefault="00CB3409" w:rsidP="00CB3409">
      <w:pPr>
        <w:widowControl w:val="0"/>
        <w:spacing w:before="60" w:after="0" w:line="240" w:lineRule="auto"/>
        <w:ind w:firstLine="567"/>
        <w:rPr>
          <w:rFonts w:eastAsia="Times New Roman"/>
          <w:szCs w:val="24"/>
          <w:lang w:eastAsia="ru-RU"/>
        </w:rPr>
      </w:pPr>
    </w:p>
    <w:p w14:paraId="68A8D3DF" w14:textId="77777777" w:rsidR="00CB3409" w:rsidRPr="00815BBA" w:rsidRDefault="00CB3409" w:rsidP="00CB3409">
      <w:pPr>
        <w:widowControl w:val="0"/>
        <w:spacing w:before="60" w:after="0" w:line="240" w:lineRule="auto"/>
        <w:ind w:firstLine="567"/>
        <w:rPr>
          <w:rFonts w:eastAsia="Times New Roman"/>
          <w:szCs w:val="24"/>
          <w:lang w:eastAsia="ru-RU"/>
        </w:rPr>
      </w:pPr>
      <w:r w:rsidRPr="00815BBA">
        <w:rPr>
          <w:szCs w:val="24"/>
        </w:rPr>
        <w:t>Сведения о решении каждого члена комиссии по осуществлению закупок: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63A26" w14:paraId="1FB4055F" w14:textId="77777777">
        <w:trPr>
          <w:trHeight w:val="458"/>
        </w:trPr>
        <w:tc>
          <w:tcPr>
            <w:tcW w:w="4819" w:type="dxa"/>
            <w:vMerge w:val="restart"/>
            <w:noWrap/>
          </w:tcPr>
          <w:p w14:paraId="2FD50C85" w14:textId="77777777" w:rsidR="00163A26" w:rsidRDefault="00F2142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B4E237C" w14:textId="77777777" w:rsidR="00163A26" w:rsidRDefault="00F2142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63A26" w14:paraId="79045908" w14:textId="77777777">
        <w:tc>
          <w:tcPr>
            <w:tcW w:w="4819" w:type="dxa"/>
            <w:noWrap/>
            <w:vAlign w:val="center"/>
          </w:tcPr>
          <w:p w14:paraId="583EBF43" w14:textId="77777777" w:rsidR="00163A26" w:rsidRDefault="00F2142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A3C5E8E" w14:textId="77777777" w:rsidR="00163A26" w:rsidRDefault="00163A26">
            <w:pPr>
              <w:jc w:val="left"/>
            </w:pPr>
          </w:p>
        </w:tc>
      </w:tr>
      <w:tr w:rsidR="00163A26" w14:paraId="69841C07" w14:textId="77777777">
        <w:tc>
          <w:tcPr>
            <w:tcW w:w="4819" w:type="dxa"/>
            <w:noWrap/>
            <w:vAlign w:val="center"/>
          </w:tcPr>
          <w:p w14:paraId="36D87407" w14:textId="77777777" w:rsidR="00163A26" w:rsidRDefault="00F21423">
            <w:pPr>
              <w:jc w:val="left"/>
            </w:pPr>
            <w:r>
              <w:t>Агарев Сергей Александрович</w:t>
            </w:r>
          </w:p>
        </w:tc>
        <w:tc>
          <w:tcPr>
            <w:tcW w:w="4819" w:type="dxa"/>
            <w:noWrap/>
            <w:vAlign w:val="center"/>
          </w:tcPr>
          <w:p w14:paraId="28E80E94" w14:textId="77777777" w:rsidR="00163A26" w:rsidRDefault="00F21423">
            <w:pPr>
              <w:jc w:val="left"/>
            </w:pPr>
            <w:r>
              <w:t>Соответствует</w:t>
            </w:r>
          </w:p>
        </w:tc>
      </w:tr>
      <w:tr w:rsidR="00163A26" w14:paraId="02615360" w14:textId="77777777">
        <w:tc>
          <w:tcPr>
            <w:tcW w:w="4819" w:type="dxa"/>
            <w:noWrap/>
            <w:vAlign w:val="center"/>
          </w:tcPr>
          <w:p w14:paraId="0C3437B3" w14:textId="77777777" w:rsidR="00163A26" w:rsidRDefault="00F21423">
            <w:pPr>
              <w:jc w:val="left"/>
            </w:pPr>
            <w:r>
              <w:t>Журавлева Елена Федоровна</w:t>
            </w:r>
          </w:p>
        </w:tc>
        <w:tc>
          <w:tcPr>
            <w:tcW w:w="4819" w:type="dxa"/>
            <w:noWrap/>
            <w:vAlign w:val="center"/>
          </w:tcPr>
          <w:p w14:paraId="4A498ADE" w14:textId="77777777" w:rsidR="00163A26" w:rsidRDefault="00F21423">
            <w:pPr>
              <w:jc w:val="left"/>
            </w:pPr>
            <w:r>
              <w:t>Соответствует</w:t>
            </w:r>
          </w:p>
        </w:tc>
      </w:tr>
      <w:tr w:rsidR="00163A26" w14:paraId="1E9B3025" w14:textId="77777777">
        <w:tc>
          <w:tcPr>
            <w:tcW w:w="4819" w:type="dxa"/>
            <w:noWrap/>
            <w:vAlign w:val="center"/>
          </w:tcPr>
          <w:p w14:paraId="6AC82C7D" w14:textId="77777777" w:rsidR="00163A26" w:rsidRDefault="00F21423">
            <w:pPr>
              <w:jc w:val="left"/>
            </w:pPr>
            <w:r>
              <w:t>Малиева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14:paraId="1C5FB478" w14:textId="77777777" w:rsidR="00163A26" w:rsidRDefault="00F21423">
            <w:pPr>
              <w:jc w:val="left"/>
            </w:pPr>
            <w:r>
              <w:t>Соответствует</w:t>
            </w:r>
          </w:p>
        </w:tc>
      </w:tr>
      <w:tr w:rsidR="00163A26" w14:paraId="259A39A1" w14:textId="77777777">
        <w:tc>
          <w:tcPr>
            <w:tcW w:w="4819" w:type="dxa"/>
            <w:noWrap/>
            <w:vAlign w:val="center"/>
          </w:tcPr>
          <w:p w14:paraId="4292B908" w14:textId="77777777" w:rsidR="00163A26" w:rsidRDefault="00F21423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11D14D96" w14:textId="77777777" w:rsidR="00163A26" w:rsidRDefault="00163A26">
            <w:pPr>
              <w:jc w:val="left"/>
            </w:pPr>
          </w:p>
        </w:tc>
      </w:tr>
      <w:tr w:rsidR="00163A26" w14:paraId="7443C0EE" w14:textId="77777777">
        <w:tc>
          <w:tcPr>
            <w:tcW w:w="4819" w:type="dxa"/>
            <w:noWrap/>
            <w:vAlign w:val="center"/>
          </w:tcPr>
          <w:p w14:paraId="28A18991" w14:textId="77777777" w:rsidR="00163A26" w:rsidRDefault="00F21423">
            <w:pPr>
              <w:jc w:val="left"/>
            </w:pPr>
            <w:r>
              <w:t>Агарев Сергей Александрович</w:t>
            </w:r>
          </w:p>
        </w:tc>
        <w:tc>
          <w:tcPr>
            <w:tcW w:w="4819" w:type="dxa"/>
            <w:noWrap/>
            <w:vAlign w:val="center"/>
          </w:tcPr>
          <w:p w14:paraId="58273C5E" w14:textId="77777777" w:rsidR="00163A26" w:rsidRDefault="00F21423">
            <w:pPr>
              <w:jc w:val="left"/>
            </w:pPr>
            <w:r>
              <w:t>Соответствует</w:t>
            </w:r>
          </w:p>
        </w:tc>
      </w:tr>
      <w:tr w:rsidR="00163A26" w14:paraId="2D913CED" w14:textId="77777777">
        <w:tc>
          <w:tcPr>
            <w:tcW w:w="4819" w:type="dxa"/>
            <w:noWrap/>
            <w:vAlign w:val="center"/>
          </w:tcPr>
          <w:p w14:paraId="664D620B" w14:textId="77777777" w:rsidR="00163A26" w:rsidRDefault="00F21423">
            <w:pPr>
              <w:jc w:val="left"/>
            </w:pPr>
            <w:r>
              <w:t>Журавлева Елена Федоровна</w:t>
            </w:r>
          </w:p>
        </w:tc>
        <w:tc>
          <w:tcPr>
            <w:tcW w:w="4819" w:type="dxa"/>
            <w:noWrap/>
            <w:vAlign w:val="center"/>
          </w:tcPr>
          <w:p w14:paraId="41B73C4D" w14:textId="77777777" w:rsidR="00163A26" w:rsidRDefault="00F21423">
            <w:pPr>
              <w:jc w:val="left"/>
            </w:pPr>
            <w:r>
              <w:t>Соответствует</w:t>
            </w:r>
          </w:p>
        </w:tc>
      </w:tr>
      <w:tr w:rsidR="00163A26" w14:paraId="10F87E26" w14:textId="77777777">
        <w:tc>
          <w:tcPr>
            <w:tcW w:w="4819" w:type="dxa"/>
            <w:noWrap/>
            <w:vAlign w:val="center"/>
          </w:tcPr>
          <w:p w14:paraId="37DB199A" w14:textId="77777777" w:rsidR="00163A26" w:rsidRDefault="00F21423">
            <w:pPr>
              <w:jc w:val="left"/>
            </w:pPr>
            <w:r>
              <w:t>Малиева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14:paraId="6B720A0D" w14:textId="77777777" w:rsidR="00163A26" w:rsidRDefault="00F21423">
            <w:pPr>
              <w:jc w:val="left"/>
            </w:pPr>
            <w:r>
              <w:t>Соответствует</w:t>
            </w:r>
          </w:p>
        </w:tc>
      </w:tr>
      <w:tr w:rsidR="00163A26" w14:paraId="3E5F787B" w14:textId="77777777">
        <w:tc>
          <w:tcPr>
            <w:tcW w:w="4819" w:type="dxa"/>
            <w:noWrap/>
            <w:vAlign w:val="center"/>
          </w:tcPr>
          <w:p w14:paraId="280C4129" w14:textId="77777777" w:rsidR="00163A26" w:rsidRDefault="00F21423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792C9510" w14:textId="77777777" w:rsidR="00163A26" w:rsidRDefault="00163A26">
            <w:pPr>
              <w:jc w:val="left"/>
            </w:pPr>
          </w:p>
        </w:tc>
      </w:tr>
      <w:tr w:rsidR="00163A26" w14:paraId="1643A13C" w14:textId="77777777">
        <w:tc>
          <w:tcPr>
            <w:tcW w:w="4819" w:type="dxa"/>
            <w:noWrap/>
            <w:vAlign w:val="center"/>
          </w:tcPr>
          <w:p w14:paraId="6F9DCF49" w14:textId="77777777" w:rsidR="00163A26" w:rsidRDefault="00F21423">
            <w:pPr>
              <w:jc w:val="left"/>
            </w:pPr>
            <w:r>
              <w:t>Агарев Сергей Александрович</w:t>
            </w:r>
          </w:p>
        </w:tc>
        <w:tc>
          <w:tcPr>
            <w:tcW w:w="4819" w:type="dxa"/>
            <w:noWrap/>
            <w:vAlign w:val="center"/>
          </w:tcPr>
          <w:p w14:paraId="14262419" w14:textId="77777777" w:rsidR="00163A26" w:rsidRDefault="00F21423">
            <w:pPr>
              <w:jc w:val="left"/>
            </w:pPr>
            <w:r>
              <w:t>Соответствует</w:t>
            </w:r>
          </w:p>
        </w:tc>
      </w:tr>
      <w:tr w:rsidR="00163A26" w14:paraId="389B1C94" w14:textId="77777777">
        <w:tc>
          <w:tcPr>
            <w:tcW w:w="4819" w:type="dxa"/>
            <w:noWrap/>
            <w:vAlign w:val="center"/>
          </w:tcPr>
          <w:p w14:paraId="3B8D3F95" w14:textId="77777777" w:rsidR="00163A26" w:rsidRDefault="00F21423">
            <w:pPr>
              <w:jc w:val="left"/>
            </w:pPr>
            <w:r>
              <w:t>Журавлева Елена Федоровна</w:t>
            </w:r>
          </w:p>
        </w:tc>
        <w:tc>
          <w:tcPr>
            <w:tcW w:w="4819" w:type="dxa"/>
            <w:noWrap/>
            <w:vAlign w:val="center"/>
          </w:tcPr>
          <w:p w14:paraId="34CD073A" w14:textId="77777777" w:rsidR="00163A26" w:rsidRDefault="00F21423">
            <w:pPr>
              <w:jc w:val="left"/>
            </w:pPr>
            <w:r>
              <w:t>Соответствует</w:t>
            </w:r>
          </w:p>
        </w:tc>
      </w:tr>
      <w:tr w:rsidR="00163A26" w14:paraId="3AE59333" w14:textId="77777777">
        <w:tc>
          <w:tcPr>
            <w:tcW w:w="4819" w:type="dxa"/>
            <w:noWrap/>
            <w:vAlign w:val="center"/>
          </w:tcPr>
          <w:p w14:paraId="31A431CF" w14:textId="77777777" w:rsidR="00163A26" w:rsidRDefault="00F21423">
            <w:pPr>
              <w:jc w:val="left"/>
            </w:pPr>
            <w:r>
              <w:t>Малиева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14:paraId="03179617" w14:textId="77777777" w:rsidR="00163A26" w:rsidRDefault="00F21423">
            <w:pPr>
              <w:jc w:val="left"/>
            </w:pPr>
            <w:r>
              <w:t>Соответствует</w:t>
            </w:r>
          </w:p>
        </w:tc>
      </w:tr>
      <w:tr w:rsidR="00163A26" w14:paraId="107BC20C" w14:textId="77777777">
        <w:tc>
          <w:tcPr>
            <w:tcW w:w="4819" w:type="dxa"/>
            <w:noWrap/>
            <w:vAlign w:val="center"/>
          </w:tcPr>
          <w:p w14:paraId="144CD0C4" w14:textId="77777777" w:rsidR="00163A26" w:rsidRDefault="00F2142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1F1B363" w14:textId="77777777" w:rsidR="00163A26" w:rsidRDefault="00163A26">
            <w:pPr>
              <w:jc w:val="left"/>
            </w:pPr>
          </w:p>
        </w:tc>
      </w:tr>
      <w:tr w:rsidR="00163A26" w14:paraId="11E9BC1E" w14:textId="77777777">
        <w:tc>
          <w:tcPr>
            <w:tcW w:w="4819" w:type="dxa"/>
            <w:noWrap/>
            <w:vAlign w:val="center"/>
          </w:tcPr>
          <w:p w14:paraId="76CFFB1B" w14:textId="77777777" w:rsidR="00163A26" w:rsidRDefault="00F21423">
            <w:pPr>
              <w:jc w:val="left"/>
            </w:pPr>
            <w:r>
              <w:t>Агарев Сергей Александрович</w:t>
            </w:r>
          </w:p>
        </w:tc>
        <w:tc>
          <w:tcPr>
            <w:tcW w:w="4819" w:type="dxa"/>
            <w:noWrap/>
            <w:vAlign w:val="center"/>
          </w:tcPr>
          <w:p w14:paraId="23E13638" w14:textId="77777777" w:rsidR="00163A26" w:rsidRDefault="00F21423">
            <w:pPr>
              <w:jc w:val="left"/>
            </w:pPr>
            <w:r>
              <w:t>Соответствует</w:t>
            </w:r>
          </w:p>
        </w:tc>
      </w:tr>
      <w:tr w:rsidR="00163A26" w14:paraId="0EEA29BD" w14:textId="77777777">
        <w:tc>
          <w:tcPr>
            <w:tcW w:w="4819" w:type="dxa"/>
            <w:noWrap/>
            <w:vAlign w:val="center"/>
          </w:tcPr>
          <w:p w14:paraId="4EE28019" w14:textId="77777777" w:rsidR="00163A26" w:rsidRDefault="00F21423">
            <w:pPr>
              <w:jc w:val="left"/>
            </w:pPr>
            <w:r>
              <w:t>Журавлева Елена Федоровна</w:t>
            </w:r>
          </w:p>
        </w:tc>
        <w:tc>
          <w:tcPr>
            <w:tcW w:w="4819" w:type="dxa"/>
            <w:noWrap/>
            <w:vAlign w:val="center"/>
          </w:tcPr>
          <w:p w14:paraId="62591792" w14:textId="77777777" w:rsidR="00163A26" w:rsidRDefault="00F21423">
            <w:pPr>
              <w:jc w:val="left"/>
            </w:pPr>
            <w:r>
              <w:t>Соответствует</w:t>
            </w:r>
          </w:p>
        </w:tc>
      </w:tr>
      <w:tr w:rsidR="00163A26" w14:paraId="004976BB" w14:textId="77777777">
        <w:tc>
          <w:tcPr>
            <w:tcW w:w="4819" w:type="dxa"/>
            <w:noWrap/>
            <w:vAlign w:val="center"/>
          </w:tcPr>
          <w:p w14:paraId="484FE823" w14:textId="77777777" w:rsidR="00163A26" w:rsidRDefault="00F21423">
            <w:pPr>
              <w:jc w:val="left"/>
            </w:pPr>
            <w:r>
              <w:t>Малиева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14:paraId="3C89748F" w14:textId="77777777" w:rsidR="00163A26" w:rsidRDefault="00F21423">
            <w:pPr>
              <w:jc w:val="left"/>
            </w:pPr>
            <w:r>
              <w:t>Соответствует</w:t>
            </w:r>
          </w:p>
        </w:tc>
      </w:tr>
      <w:tr w:rsidR="00163A26" w14:paraId="64D5F289" w14:textId="77777777">
        <w:tc>
          <w:tcPr>
            <w:tcW w:w="4819" w:type="dxa"/>
            <w:noWrap/>
            <w:vAlign w:val="center"/>
          </w:tcPr>
          <w:p w14:paraId="1D5CA32D" w14:textId="77777777" w:rsidR="00163A26" w:rsidRDefault="00F21423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05ECB484" w14:textId="77777777" w:rsidR="00163A26" w:rsidRDefault="00163A26">
            <w:pPr>
              <w:jc w:val="left"/>
            </w:pPr>
          </w:p>
        </w:tc>
      </w:tr>
      <w:tr w:rsidR="00163A26" w14:paraId="7D966C73" w14:textId="77777777">
        <w:tc>
          <w:tcPr>
            <w:tcW w:w="4819" w:type="dxa"/>
            <w:noWrap/>
            <w:vAlign w:val="center"/>
          </w:tcPr>
          <w:p w14:paraId="7EC64FA7" w14:textId="77777777" w:rsidR="00163A26" w:rsidRDefault="00F21423">
            <w:pPr>
              <w:jc w:val="left"/>
            </w:pPr>
            <w:r>
              <w:t>Агарев Сергей Александрович</w:t>
            </w:r>
          </w:p>
        </w:tc>
        <w:tc>
          <w:tcPr>
            <w:tcW w:w="4819" w:type="dxa"/>
            <w:noWrap/>
            <w:vAlign w:val="center"/>
          </w:tcPr>
          <w:p w14:paraId="18EAAA5D" w14:textId="77777777" w:rsidR="00163A26" w:rsidRDefault="00F21423">
            <w:pPr>
              <w:jc w:val="left"/>
            </w:pPr>
            <w:r>
              <w:t>Соответствует</w:t>
            </w:r>
          </w:p>
        </w:tc>
      </w:tr>
      <w:tr w:rsidR="00163A26" w14:paraId="2016611E" w14:textId="77777777">
        <w:tc>
          <w:tcPr>
            <w:tcW w:w="4819" w:type="dxa"/>
            <w:noWrap/>
            <w:vAlign w:val="center"/>
          </w:tcPr>
          <w:p w14:paraId="0ECB809A" w14:textId="77777777" w:rsidR="00163A26" w:rsidRDefault="00F21423">
            <w:pPr>
              <w:jc w:val="left"/>
            </w:pPr>
            <w:r>
              <w:t>Журавлева Елена Федоровна</w:t>
            </w:r>
          </w:p>
        </w:tc>
        <w:tc>
          <w:tcPr>
            <w:tcW w:w="4819" w:type="dxa"/>
            <w:noWrap/>
            <w:vAlign w:val="center"/>
          </w:tcPr>
          <w:p w14:paraId="30113B22" w14:textId="77777777" w:rsidR="00163A26" w:rsidRDefault="00F21423">
            <w:pPr>
              <w:jc w:val="left"/>
            </w:pPr>
            <w:r>
              <w:t>Соответствует</w:t>
            </w:r>
          </w:p>
        </w:tc>
      </w:tr>
      <w:tr w:rsidR="00163A26" w14:paraId="56A2195A" w14:textId="77777777">
        <w:tc>
          <w:tcPr>
            <w:tcW w:w="4819" w:type="dxa"/>
            <w:noWrap/>
            <w:vAlign w:val="center"/>
          </w:tcPr>
          <w:p w14:paraId="1598869B" w14:textId="77777777" w:rsidR="00163A26" w:rsidRDefault="00F21423">
            <w:pPr>
              <w:jc w:val="left"/>
            </w:pPr>
            <w:r>
              <w:t>Малиева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14:paraId="17709F75" w14:textId="77777777" w:rsidR="00163A26" w:rsidRDefault="00F21423">
            <w:pPr>
              <w:jc w:val="left"/>
            </w:pPr>
            <w:r>
              <w:t>Соответствует</w:t>
            </w:r>
          </w:p>
        </w:tc>
      </w:tr>
    </w:tbl>
    <w:p w14:paraId="23B38756" w14:textId="77777777" w:rsidR="00CB3409" w:rsidRPr="00815BBA" w:rsidRDefault="00CB3409" w:rsidP="00CB3409">
      <w:pPr>
        <w:keepNext/>
        <w:widowControl w:val="0"/>
        <w:spacing w:before="60" w:after="0" w:line="240" w:lineRule="auto"/>
        <w:rPr>
          <w:rFonts w:eastAsia="Times New Roman"/>
          <w:szCs w:val="24"/>
          <w:lang w:eastAsia="ru-RU"/>
        </w:rPr>
      </w:pPr>
    </w:p>
    <w:p w14:paraId="395BA876" w14:textId="77777777" w:rsidR="00173DDD" w:rsidRPr="00815BBA" w:rsidRDefault="00844859" w:rsidP="00844859">
      <w:pPr>
        <w:keepNext/>
        <w:widowControl w:val="0"/>
        <w:spacing w:before="60" w:after="0" w:line="240" w:lineRule="auto"/>
        <w:ind w:firstLine="567"/>
        <w:rPr>
          <w:rFonts w:eastAsia="Times New Roman"/>
          <w:szCs w:val="24"/>
          <w:lang w:eastAsia="ru-RU"/>
        </w:rPr>
      </w:pPr>
      <w:r w:rsidRPr="00815BBA">
        <w:rPr>
          <w:szCs w:val="24"/>
        </w:rPr>
        <w:t>7. По результатам рассмотрения заявок на участие в электронном запросе котировок в соответствии с ч. 3 ст. 50 Федерального закона № 44-ФЗ комиссией по осуществлению закупок принято решение о соответствии требованиям, установленным в извещении об осуществлении закупки и присвоены следующие номера:</w:t>
      </w:r>
    </w:p>
    <w:p w14:paraId="0C5A95E1" w14:textId="77777777" w:rsidR="00CB3409" w:rsidRPr="00815BBA" w:rsidRDefault="00CB3409" w:rsidP="00CB3409">
      <w:pPr>
        <w:keepNext/>
        <w:widowControl w:val="0"/>
        <w:spacing w:before="60" w:after="0" w:line="240" w:lineRule="auto"/>
        <w:rPr>
          <w:rFonts w:eastAsia="Times New Roman"/>
          <w:szCs w:val="24"/>
          <w:lang w:eastAsia="ru-RU"/>
        </w:rPr>
      </w:pP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2694"/>
        <w:gridCol w:w="3389"/>
        <w:gridCol w:w="2344"/>
      </w:tblGrid>
      <w:tr w:rsidR="000C228F" w:rsidRPr="00815BBA" w14:paraId="230EE11E" w14:textId="77777777" w:rsidTr="00844859">
        <w:trPr>
          <w:trHeight w:val="91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49882" w14:textId="77777777" w:rsidR="000C228F" w:rsidRPr="00815BBA" w:rsidRDefault="00844859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15BBA">
              <w:rPr>
                <w:b/>
                <w:bCs/>
                <w:szCs w:val="24"/>
              </w:rPr>
              <w:t xml:space="preserve">Порядковый номер, </w:t>
            </w:r>
            <w:r w:rsidRPr="00815BBA">
              <w:rPr>
                <w:b/>
                <w:bCs/>
                <w:szCs w:val="24"/>
              </w:rPr>
              <w:lastRenderedPageBreak/>
              <w:t>присвоенный заявке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B5672" w14:textId="77777777" w:rsidR="000C228F" w:rsidRPr="00815BBA" w:rsidRDefault="00C441B2" w:rsidP="00844859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15BBA">
              <w:rPr>
                <w:b/>
                <w:szCs w:val="24"/>
              </w:rPr>
              <w:lastRenderedPageBreak/>
              <w:t>Идентификационный номер заявки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0151F" w14:textId="77777777" w:rsidR="000C228F" w:rsidRPr="00815BBA" w:rsidRDefault="00696C3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15BBA">
              <w:rPr>
                <w:b/>
                <w:bCs/>
                <w:szCs w:val="24"/>
              </w:rPr>
              <w:t>Предложение о цене контракта (руб.)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751ED" w14:textId="77777777" w:rsidR="000C228F" w:rsidRPr="00815BBA" w:rsidRDefault="00696C3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15BBA">
              <w:rPr>
                <w:b/>
                <w:bCs/>
                <w:szCs w:val="24"/>
              </w:rPr>
              <w:t>Снижение, %</w:t>
            </w:r>
          </w:p>
        </w:tc>
      </w:tr>
      <w:tr w:rsidR="000C228F" w:rsidRPr="00815BBA" w14:paraId="44737180" w14:textId="77777777" w:rsidTr="00844859">
        <w:trPr>
          <w:trHeight w:val="78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F0495" w14:textId="77777777" w:rsidR="000C228F" w:rsidRPr="00815BBA" w:rsidRDefault="00844859">
            <w:pPr>
              <w:spacing w:after="0" w:line="240" w:lineRule="auto"/>
              <w:jc w:val="center"/>
              <w:rPr>
                <w:szCs w:val="24"/>
              </w:rPr>
            </w:pPr>
            <w:r w:rsidRPr="00815BBA">
              <w:rPr>
                <w:szCs w:val="24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F82F2" w14:textId="77777777" w:rsidR="000C228F" w:rsidRPr="00815BBA" w:rsidRDefault="00844859">
            <w:pPr>
              <w:keepNext/>
              <w:widowControl w:val="0"/>
              <w:spacing w:before="60"/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№</w:t>
            </w:r>
            <w:r w:rsidR="00C441B2" w:rsidRPr="00815BBA">
              <w:rPr>
                <w:rFonts w:eastAsia="Times New Roman"/>
                <w:szCs w:val="24"/>
              </w:rPr>
              <w:t>1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F6E4E" w14:textId="77777777" w:rsidR="000C228F" w:rsidRPr="00815BBA" w:rsidRDefault="00696C35" w:rsidP="00844859">
            <w:pPr>
              <w:spacing w:after="0"/>
              <w:jc w:val="left"/>
              <w:rPr>
                <w:szCs w:val="24"/>
              </w:rPr>
            </w:pPr>
            <w:r w:rsidRPr="00815BBA">
              <w:rPr>
                <w:iCs/>
                <w:szCs w:val="24"/>
                <w:lang w:eastAsia="ru-RU"/>
              </w:rPr>
              <w:t>86 000.00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791DC" w14:textId="77777777" w:rsidR="000C228F" w:rsidRPr="00815BBA" w:rsidRDefault="00696C35">
            <w:pPr>
              <w:spacing w:after="0" w:line="240" w:lineRule="auto"/>
              <w:jc w:val="center"/>
              <w:rPr>
                <w:szCs w:val="24"/>
              </w:rPr>
            </w:pPr>
            <w:r w:rsidRPr="00815BBA">
              <w:rPr>
                <w:szCs w:val="24"/>
              </w:rPr>
              <w:t>- 68.16 %</w:t>
            </w:r>
          </w:p>
        </w:tc>
      </w:tr>
      <w:tr w:rsidR="000C228F" w:rsidRPr="00815BBA" w14:paraId="2A3820F7" w14:textId="77777777" w:rsidTr="00844859">
        <w:trPr>
          <w:trHeight w:val="78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60768" w14:textId="77777777" w:rsidR="000C228F" w:rsidRPr="00815BBA" w:rsidRDefault="00844859">
            <w:pPr>
              <w:spacing w:after="0" w:line="240" w:lineRule="auto"/>
              <w:jc w:val="center"/>
              <w:rPr>
                <w:szCs w:val="24"/>
              </w:rPr>
            </w:pPr>
            <w:r w:rsidRPr="00815BBA">
              <w:rPr>
                <w:szCs w:val="24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6D454" w14:textId="77777777" w:rsidR="000C228F" w:rsidRPr="00815BBA" w:rsidRDefault="00844859">
            <w:pPr>
              <w:keepNext/>
              <w:widowControl w:val="0"/>
              <w:spacing w:before="60"/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№</w:t>
            </w:r>
            <w:r w:rsidR="00C441B2" w:rsidRPr="00815BBA">
              <w:rPr>
                <w:rFonts w:eastAsia="Times New Roman"/>
                <w:szCs w:val="24"/>
              </w:rPr>
              <w:t>5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C9985" w14:textId="77777777" w:rsidR="000C228F" w:rsidRPr="00815BBA" w:rsidRDefault="00696C35" w:rsidP="00844859">
            <w:pPr>
              <w:spacing w:after="0"/>
              <w:jc w:val="left"/>
              <w:rPr>
                <w:szCs w:val="24"/>
              </w:rPr>
            </w:pPr>
            <w:r w:rsidRPr="00815BBA">
              <w:rPr>
                <w:iCs/>
                <w:szCs w:val="24"/>
                <w:lang w:eastAsia="ru-RU"/>
              </w:rPr>
              <w:t>86 600.00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A58A8" w14:textId="77777777" w:rsidR="000C228F" w:rsidRPr="00815BBA" w:rsidRDefault="00696C35">
            <w:pPr>
              <w:spacing w:after="0" w:line="240" w:lineRule="auto"/>
              <w:jc w:val="center"/>
              <w:rPr>
                <w:szCs w:val="24"/>
              </w:rPr>
            </w:pPr>
            <w:r w:rsidRPr="00815BBA">
              <w:rPr>
                <w:szCs w:val="24"/>
              </w:rPr>
              <w:t>- 67.93 %</w:t>
            </w:r>
          </w:p>
        </w:tc>
      </w:tr>
      <w:tr w:rsidR="000C228F" w:rsidRPr="00815BBA" w14:paraId="1AB197E3" w14:textId="77777777" w:rsidTr="00844859">
        <w:trPr>
          <w:trHeight w:val="78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567D7" w14:textId="77777777" w:rsidR="000C228F" w:rsidRPr="00815BBA" w:rsidRDefault="00844859">
            <w:pPr>
              <w:spacing w:after="0" w:line="240" w:lineRule="auto"/>
              <w:jc w:val="center"/>
              <w:rPr>
                <w:szCs w:val="24"/>
              </w:rPr>
            </w:pPr>
            <w:r w:rsidRPr="00815BBA">
              <w:rPr>
                <w:szCs w:val="24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D8137" w14:textId="77777777" w:rsidR="000C228F" w:rsidRPr="00815BBA" w:rsidRDefault="00844859">
            <w:pPr>
              <w:keepNext/>
              <w:widowControl w:val="0"/>
              <w:spacing w:before="60"/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№</w:t>
            </w:r>
            <w:r w:rsidR="00C441B2" w:rsidRPr="00815BBA">
              <w:rPr>
                <w:rFonts w:eastAsia="Times New Roman"/>
                <w:szCs w:val="24"/>
              </w:rPr>
              <w:t>4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2FA37" w14:textId="77777777" w:rsidR="000C228F" w:rsidRPr="00815BBA" w:rsidRDefault="00696C35" w:rsidP="00844859">
            <w:pPr>
              <w:spacing w:after="0"/>
              <w:jc w:val="left"/>
              <w:rPr>
                <w:szCs w:val="24"/>
              </w:rPr>
            </w:pPr>
            <w:r w:rsidRPr="00815BBA">
              <w:rPr>
                <w:iCs/>
                <w:szCs w:val="24"/>
                <w:lang w:eastAsia="ru-RU"/>
              </w:rPr>
              <w:t>218 000.00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5E4A7" w14:textId="77777777" w:rsidR="000C228F" w:rsidRPr="00815BBA" w:rsidRDefault="00696C35">
            <w:pPr>
              <w:spacing w:after="0" w:line="240" w:lineRule="auto"/>
              <w:jc w:val="center"/>
              <w:rPr>
                <w:szCs w:val="24"/>
              </w:rPr>
            </w:pPr>
            <w:r w:rsidRPr="00815BBA">
              <w:rPr>
                <w:szCs w:val="24"/>
              </w:rPr>
              <w:t>- 19.28 %</w:t>
            </w:r>
          </w:p>
        </w:tc>
      </w:tr>
      <w:tr w:rsidR="000C228F" w:rsidRPr="00815BBA" w14:paraId="3E33B319" w14:textId="77777777" w:rsidTr="00844859">
        <w:trPr>
          <w:trHeight w:val="78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CA24D" w14:textId="77777777" w:rsidR="000C228F" w:rsidRPr="00815BBA" w:rsidRDefault="00844859">
            <w:pPr>
              <w:spacing w:after="0" w:line="240" w:lineRule="auto"/>
              <w:jc w:val="center"/>
              <w:rPr>
                <w:szCs w:val="24"/>
              </w:rPr>
            </w:pPr>
            <w:r w:rsidRPr="00815BBA">
              <w:rPr>
                <w:szCs w:val="24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B3EB6" w14:textId="77777777" w:rsidR="000C228F" w:rsidRPr="00815BBA" w:rsidRDefault="00844859">
            <w:pPr>
              <w:keepNext/>
              <w:widowControl w:val="0"/>
              <w:spacing w:before="60"/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№</w:t>
            </w:r>
            <w:r w:rsidR="00C441B2" w:rsidRPr="00815BBA">
              <w:rPr>
                <w:rFonts w:eastAsia="Times New Roman"/>
                <w:szCs w:val="24"/>
              </w:rPr>
              <w:t>2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1A4AF" w14:textId="77777777" w:rsidR="000C228F" w:rsidRPr="00815BBA" w:rsidRDefault="00696C35" w:rsidP="00844859">
            <w:pPr>
              <w:spacing w:after="0"/>
              <w:jc w:val="left"/>
              <w:rPr>
                <w:szCs w:val="24"/>
              </w:rPr>
            </w:pPr>
            <w:r w:rsidRPr="00815BBA">
              <w:rPr>
                <w:iCs/>
                <w:szCs w:val="24"/>
                <w:lang w:eastAsia="ru-RU"/>
              </w:rPr>
              <w:t>233 000.00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79BE1" w14:textId="77777777" w:rsidR="000C228F" w:rsidRPr="00815BBA" w:rsidRDefault="00696C35">
            <w:pPr>
              <w:spacing w:after="0" w:line="240" w:lineRule="auto"/>
              <w:jc w:val="center"/>
              <w:rPr>
                <w:szCs w:val="24"/>
              </w:rPr>
            </w:pPr>
            <w:r w:rsidRPr="00815BBA">
              <w:rPr>
                <w:szCs w:val="24"/>
              </w:rPr>
              <w:t>- 13.73 %</w:t>
            </w:r>
          </w:p>
        </w:tc>
      </w:tr>
      <w:tr w:rsidR="000C228F" w:rsidRPr="00815BBA" w14:paraId="1A71C9AF" w14:textId="77777777" w:rsidTr="00844859">
        <w:trPr>
          <w:trHeight w:val="78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A8DF0" w14:textId="77777777" w:rsidR="000C228F" w:rsidRPr="00815BBA" w:rsidRDefault="00844859">
            <w:pPr>
              <w:spacing w:after="0" w:line="240" w:lineRule="auto"/>
              <w:jc w:val="center"/>
              <w:rPr>
                <w:szCs w:val="24"/>
              </w:rPr>
            </w:pPr>
            <w:r w:rsidRPr="00815BBA">
              <w:rPr>
                <w:szCs w:val="24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41171" w14:textId="77777777" w:rsidR="000C228F" w:rsidRPr="00815BBA" w:rsidRDefault="00844859">
            <w:pPr>
              <w:keepNext/>
              <w:widowControl w:val="0"/>
              <w:spacing w:before="60"/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№</w:t>
            </w:r>
            <w:r w:rsidR="00C441B2" w:rsidRPr="00815BBA">
              <w:rPr>
                <w:rFonts w:eastAsia="Times New Roman"/>
                <w:szCs w:val="24"/>
              </w:rPr>
              <w:t>3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E1369" w14:textId="77777777" w:rsidR="000C228F" w:rsidRPr="00815BBA" w:rsidRDefault="00696C35" w:rsidP="00844859">
            <w:pPr>
              <w:spacing w:after="0"/>
              <w:jc w:val="left"/>
              <w:rPr>
                <w:szCs w:val="24"/>
              </w:rPr>
            </w:pPr>
            <w:r w:rsidRPr="00815BBA">
              <w:rPr>
                <w:iCs/>
                <w:szCs w:val="24"/>
                <w:lang w:eastAsia="ru-RU"/>
              </w:rPr>
              <w:t>260 000.00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B8A9F" w14:textId="77777777" w:rsidR="000C228F" w:rsidRPr="00815BBA" w:rsidRDefault="00696C35">
            <w:pPr>
              <w:spacing w:after="0" w:line="240" w:lineRule="auto"/>
              <w:jc w:val="center"/>
              <w:rPr>
                <w:szCs w:val="24"/>
              </w:rPr>
            </w:pPr>
            <w:r w:rsidRPr="00815BBA">
              <w:rPr>
                <w:szCs w:val="24"/>
              </w:rPr>
              <w:t>- 3.73 %</w:t>
            </w:r>
          </w:p>
        </w:tc>
      </w:tr>
    </w:tbl>
    <w:p w14:paraId="1A5302D6" w14:textId="77777777" w:rsidR="00844859" w:rsidRPr="00815BBA" w:rsidRDefault="00844859" w:rsidP="00844859">
      <w:pPr>
        <w:autoSpaceDE w:val="0"/>
        <w:autoSpaceDN w:val="0"/>
        <w:adjustRightInd w:val="0"/>
        <w:rPr>
          <w:rFonts w:eastAsia="Times New Roman"/>
          <w:szCs w:val="24"/>
          <w:lang w:eastAsia="ru-RU"/>
        </w:rPr>
      </w:pP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3"/>
      </w:tblGrid>
      <w:tr w:rsidR="00844859" w:rsidRPr="00815BBA" w14:paraId="13F7D998" w14:textId="77777777" w:rsidTr="00844859">
        <w:tc>
          <w:tcPr>
            <w:tcW w:w="10053" w:type="dxa"/>
          </w:tcPr>
          <w:p w14:paraId="7DA0916C" w14:textId="77777777" w:rsidR="00844859" w:rsidRPr="00815BBA" w:rsidRDefault="00844859" w:rsidP="00844859">
            <w:pPr>
              <w:autoSpaceDE w:val="0"/>
              <w:autoSpaceDN w:val="0"/>
              <w:adjustRightInd w:val="0"/>
              <w:ind w:firstLine="454"/>
              <w:rPr>
                <w:szCs w:val="24"/>
              </w:rPr>
            </w:pPr>
            <w:r w:rsidRPr="00815BBA">
              <w:rPr>
                <w:szCs w:val="24"/>
              </w:rPr>
              <w:t xml:space="preserve">8. Комиссия по осуществлению закупок приняла решение признать победителем электронного запроса котировок </w:t>
            </w:r>
            <w:r w:rsidRPr="00815BBA">
              <w:rPr>
                <w:rFonts w:eastAsia="Times New Roman"/>
                <w:szCs w:val="24"/>
              </w:rPr>
              <w:t>0348100043726000050</w:t>
            </w:r>
            <w:r w:rsidRPr="00815BBA">
              <w:rPr>
                <w:szCs w:val="24"/>
              </w:rPr>
              <w:t xml:space="preserve"> участника с идентификационным номером 1 (ОБЩЕСТВО С ОГРАНИЧЕННОЙ ОТВЕТСТВЕННОСТЬЮ "ТЕХИТА"), предложившего цену контракта 86 000.00 руб. (восемьдесят шесть тысяч рублей ноль копеек).</w:t>
            </w:r>
          </w:p>
        </w:tc>
      </w:tr>
    </w:tbl>
    <w:p w14:paraId="26634B5A" w14:textId="77777777" w:rsidR="00844859" w:rsidRPr="00815BBA" w:rsidRDefault="00844859" w:rsidP="00844859">
      <w:pPr>
        <w:autoSpaceDE w:val="0"/>
        <w:autoSpaceDN w:val="0"/>
        <w:adjustRightInd w:val="0"/>
        <w:rPr>
          <w:szCs w:val="24"/>
        </w:rPr>
      </w:pPr>
    </w:p>
    <w:p w14:paraId="4A4E78D6" w14:textId="77777777" w:rsidR="00844859" w:rsidRPr="00815BBA" w:rsidRDefault="00844859" w:rsidP="00C51884">
      <w:pPr>
        <w:autoSpaceDE w:val="0"/>
        <w:autoSpaceDN w:val="0"/>
        <w:adjustRightInd w:val="0"/>
        <w:ind w:firstLine="567"/>
        <w:rPr>
          <w:szCs w:val="24"/>
        </w:rPr>
      </w:pPr>
      <w:r w:rsidRPr="00815BBA">
        <w:rPr>
          <w:szCs w:val="24"/>
        </w:rPr>
        <w:t xml:space="preserve">9. Настоящий протокол подведения итогов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 w:rsidR="00C51884" w:rsidRPr="00815BBA">
        <w:rPr>
          <w:rFonts w:eastAsia="Times New Roman"/>
          <w:szCs w:val="24"/>
          <w:lang w:eastAsia="ru-RU"/>
        </w:rPr>
        <w:t>электронной торговой площадки «Фабрикант» по адресу в сети «Интернет»: http://www.etp-ets.ru</w:t>
      </w:r>
      <w:r w:rsidRPr="00815BBA">
        <w:rPr>
          <w:szCs w:val="24"/>
        </w:rPr>
        <w:t xml:space="preserve"> и на сайте Единой информационной системы в сфере закупок (ЕИС) по адресу в сети «Интернет»: </w:t>
      </w:r>
      <w:hyperlink w:anchor="http://zakupki.gov.ru/epz/main/public/home.html" w:history="1">
        <w:r w:rsidRPr="00815BBA">
          <w:rPr>
            <w:szCs w:val="24"/>
          </w:rPr>
          <w:t>http://zakupki.gov.ru</w:t>
        </w:r>
      </w:hyperlink>
      <w:r w:rsidRPr="00815BBA">
        <w:rPr>
          <w:szCs w:val="24"/>
        </w:rPr>
        <w:t>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"САНАТОРИЙ ДЛЯ ДЕТЕЙ С РОДИТЕЛЯМИ "КРАТОВО"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Агарев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03:E5:10:57:E4:A0:43:0E:A2:82:C8:4C:5C:72:48:C1, действителен с 30.03.2026 14:39:14 по 23.06.2027 14:39:14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09:13:49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"САНАТОРИЙ ДЛЯ ДЕТЕЙ С РОДИТЕЛЯМИ "КРАТОВО"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Елена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00:BC:65:8D:64:2A:99:1E:31:A4:C5:EC:B7:F7:E2:E0:CC, действителен с 30.03.2026 14:39:14 по 23.06.2027 14:39:14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09:13:49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"САНАТОРИЙ ДЛЯ ДЕТЕЙ С РОДИТЕЛЯМИ "КРАТОВО"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Малиева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00:85:24:50:8B:01:44:D5:E5:A5:C6:C5:61:4B:69:09:36, действителен с 16.04.2026 05:37:19 по 10.07.2027 05:37:19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09:13:49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"САНАТОРИЙ ДЛЯ ДЕТЕЙ С РОДИТЕЛЯМИ "КРАТОВО"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Елена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2F:43:2A:6A:39:FD:4B:1C:B8:DE:22:FB:25:EB:A5:7A, действителен с 06.04.2026 10:21:55 по 30.06.2027 10:21:55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09:14:21 МСК</w:t>
      </w:r>
    </w:p>
    <w:sectPr w:rsidR="00844859" w:rsidRPr="00815BBA" w:rsidSect="00F21423">
      <w:pgSz w:w="11906" w:h="16838"/>
      <w:pgMar w:top="851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0FC79D" w14:textId="77777777" w:rsidR="00F33D5A" w:rsidRDefault="00F33D5A">
      <w:pPr>
        <w:spacing w:after="0" w:line="240" w:lineRule="auto"/>
      </w:pPr>
      <w:r>
        <w:separator/>
      </w:r>
    </w:p>
  </w:endnote>
  <w:endnote w:type="continuationSeparator" w:id="0">
    <w:p w14:paraId="0D26BD31" w14:textId="77777777" w:rsidR="00F33D5A" w:rsidRDefault="00F33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7E8BF9" w14:textId="77777777" w:rsidR="00F33D5A" w:rsidRDefault="00F33D5A">
      <w:pPr>
        <w:spacing w:after="0" w:line="240" w:lineRule="auto"/>
      </w:pPr>
      <w:r>
        <w:separator/>
      </w:r>
    </w:p>
  </w:footnote>
  <w:footnote w:type="continuationSeparator" w:id="0">
    <w:p w14:paraId="6B48319D" w14:textId="77777777" w:rsidR="00F33D5A" w:rsidRDefault="00F33D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D51C9"/>
    <w:multiLevelType w:val="hybridMultilevel"/>
    <w:tmpl w:val="AA807E12"/>
    <w:lvl w:ilvl="0" w:tplc="0FF221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11E3D82">
      <w:start w:val="1"/>
      <w:numFmt w:val="lowerLetter"/>
      <w:lvlText w:val="%2."/>
      <w:lvlJc w:val="left"/>
      <w:pPr>
        <w:ind w:left="1440" w:hanging="360"/>
      </w:pPr>
    </w:lvl>
    <w:lvl w:ilvl="2" w:tplc="F5FEA6F0">
      <w:start w:val="1"/>
      <w:numFmt w:val="lowerRoman"/>
      <w:lvlText w:val="%3."/>
      <w:lvlJc w:val="right"/>
      <w:pPr>
        <w:ind w:left="2160" w:hanging="180"/>
      </w:pPr>
    </w:lvl>
    <w:lvl w:ilvl="3" w:tplc="E1FAEAAC">
      <w:start w:val="1"/>
      <w:numFmt w:val="decimal"/>
      <w:lvlText w:val="%4."/>
      <w:lvlJc w:val="left"/>
      <w:pPr>
        <w:ind w:left="2880" w:hanging="360"/>
      </w:pPr>
    </w:lvl>
    <w:lvl w:ilvl="4" w:tplc="7070D6F8">
      <w:start w:val="1"/>
      <w:numFmt w:val="lowerLetter"/>
      <w:lvlText w:val="%5."/>
      <w:lvlJc w:val="left"/>
      <w:pPr>
        <w:ind w:left="3600" w:hanging="360"/>
      </w:pPr>
    </w:lvl>
    <w:lvl w:ilvl="5" w:tplc="A6B4DD3C">
      <w:start w:val="1"/>
      <w:numFmt w:val="lowerRoman"/>
      <w:lvlText w:val="%6."/>
      <w:lvlJc w:val="right"/>
      <w:pPr>
        <w:ind w:left="4320" w:hanging="180"/>
      </w:pPr>
    </w:lvl>
    <w:lvl w:ilvl="6" w:tplc="DE340EA8">
      <w:start w:val="1"/>
      <w:numFmt w:val="decimal"/>
      <w:lvlText w:val="%7."/>
      <w:lvlJc w:val="left"/>
      <w:pPr>
        <w:ind w:left="5040" w:hanging="360"/>
      </w:pPr>
    </w:lvl>
    <w:lvl w:ilvl="7" w:tplc="A9D49C66">
      <w:start w:val="1"/>
      <w:numFmt w:val="lowerLetter"/>
      <w:lvlText w:val="%8."/>
      <w:lvlJc w:val="left"/>
      <w:pPr>
        <w:ind w:left="5760" w:hanging="360"/>
      </w:pPr>
    </w:lvl>
    <w:lvl w:ilvl="8" w:tplc="81B09A4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1534D"/>
    <w:multiLevelType w:val="hybridMultilevel"/>
    <w:tmpl w:val="E0C0B8B8"/>
    <w:lvl w:ilvl="0" w:tplc="0D364B8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B04EAD2">
      <w:start w:val="1"/>
      <w:numFmt w:val="lowerLetter"/>
      <w:lvlText w:val="%2."/>
      <w:lvlJc w:val="left"/>
      <w:pPr>
        <w:ind w:left="1440" w:hanging="360"/>
      </w:pPr>
    </w:lvl>
    <w:lvl w:ilvl="2" w:tplc="0E30BF5A">
      <w:start w:val="1"/>
      <w:numFmt w:val="lowerRoman"/>
      <w:lvlText w:val="%3."/>
      <w:lvlJc w:val="right"/>
      <w:pPr>
        <w:ind w:left="2160" w:hanging="180"/>
      </w:pPr>
    </w:lvl>
    <w:lvl w:ilvl="3" w:tplc="55B0BB64">
      <w:start w:val="1"/>
      <w:numFmt w:val="decimal"/>
      <w:lvlText w:val="%4."/>
      <w:lvlJc w:val="left"/>
      <w:pPr>
        <w:ind w:left="2880" w:hanging="360"/>
      </w:pPr>
    </w:lvl>
    <w:lvl w:ilvl="4" w:tplc="6EF2DA56">
      <w:start w:val="1"/>
      <w:numFmt w:val="lowerLetter"/>
      <w:lvlText w:val="%5."/>
      <w:lvlJc w:val="left"/>
      <w:pPr>
        <w:ind w:left="3600" w:hanging="360"/>
      </w:pPr>
    </w:lvl>
    <w:lvl w:ilvl="5" w:tplc="D32A9A72">
      <w:start w:val="1"/>
      <w:numFmt w:val="lowerRoman"/>
      <w:lvlText w:val="%6."/>
      <w:lvlJc w:val="right"/>
      <w:pPr>
        <w:ind w:left="4320" w:hanging="180"/>
      </w:pPr>
    </w:lvl>
    <w:lvl w:ilvl="6" w:tplc="9CE6BA20">
      <w:start w:val="1"/>
      <w:numFmt w:val="decimal"/>
      <w:lvlText w:val="%7."/>
      <w:lvlJc w:val="left"/>
      <w:pPr>
        <w:ind w:left="5040" w:hanging="360"/>
      </w:pPr>
    </w:lvl>
    <w:lvl w:ilvl="7" w:tplc="D810990A">
      <w:start w:val="1"/>
      <w:numFmt w:val="lowerLetter"/>
      <w:lvlText w:val="%8."/>
      <w:lvlJc w:val="left"/>
      <w:pPr>
        <w:ind w:left="5760" w:hanging="360"/>
      </w:pPr>
    </w:lvl>
    <w:lvl w:ilvl="8" w:tplc="A7B69EF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704C2"/>
    <w:multiLevelType w:val="hybridMultilevel"/>
    <w:tmpl w:val="4B24028A"/>
    <w:lvl w:ilvl="0" w:tplc="B53A067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DBC7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E4AA76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1266D2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710F2F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B4D42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5C4A11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B4A35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5BEEB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AD00693"/>
    <w:multiLevelType w:val="hybridMultilevel"/>
    <w:tmpl w:val="E432156C"/>
    <w:lvl w:ilvl="0" w:tplc="3B408A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F56286C">
      <w:start w:val="1"/>
      <w:numFmt w:val="lowerLetter"/>
      <w:lvlText w:val="%2."/>
      <w:lvlJc w:val="left"/>
      <w:pPr>
        <w:ind w:left="1440" w:hanging="360"/>
      </w:pPr>
    </w:lvl>
    <w:lvl w:ilvl="2" w:tplc="0388CEF4">
      <w:start w:val="1"/>
      <w:numFmt w:val="lowerRoman"/>
      <w:lvlText w:val="%3."/>
      <w:lvlJc w:val="right"/>
      <w:pPr>
        <w:ind w:left="2160" w:hanging="180"/>
      </w:pPr>
    </w:lvl>
    <w:lvl w:ilvl="3" w:tplc="DC6EFDB0">
      <w:start w:val="1"/>
      <w:numFmt w:val="decimal"/>
      <w:lvlText w:val="%4."/>
      <w:lvlJc w:val="left"/>
      <w:pPr>
        <w:ind w:left="2880" w:hanging="360"/>
      </w:pPr>
    </w:lvl>
    <w:lvl w:ilvl="4" w:tplc="F12A76EE">
      <w:start w:val="1"/>
      <w:numFmt w:val="lowerLetter"/>
      <w:lvlText w:val="%5."/>
      <w:lvlJc w:val="left"/>
      <w:pPr>
        <w:ind w:left="3600" w:hanging="360"/>
      </w:pPr>
    </w:lvl>
    <w:lvl w:ilvl="5" w:tplc="053C0ABC">
      <w:start w:val="1"/>
      <w:numFmt w:val="lowerRoman"/>
      <w:lvlText w:val="%6."/>
      <w:lvlJc w:val="right"/>
      <w:pPr>
        <w:ind w:left="4320" w:hanging="180"/>
      </w:pPr>
    </w:lvl>
    <w:lvl w:ilvl="6" w:tplc="0E36994E">
      <w:start w:val="1"/>
      <w:numFmt w:val="decimal"/>
      <w:lvlText w:val="%7."/>
      <w:lvlJc w:val="left"/>
      <w:pPr>
        <w:ind w:left="5040" w:hanging="360"/>
      </w:pPr>
    </w:lvl>
    <w:lvl w:ilvl="7" w:tplc="E69C83F2">
      <w:start w:val="1"/>
      <w:numFmt w:val="lowerLetter"/>
      <w:lvlText w:val="%8."/>
      <w:lvlJc w:val="left"/>
      <w:pPr>
        <w:ind w:left="5760" w:hanging="360"/>
      </w:pPr>
    </w:lvl>
    <w:lvl w:ilvl="8" w:tplc="81E2343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93D80"/>
    <w:multiLevelType w:val="hybridMultilevel"/>
    <w:tmpl w:val="17268EB0"/>
    <w:lvl w:ilvl="0" w:tplc="738A0932">
      <w:start w:val="1"/>
      <w:numFmt w:val="decimal"/>
      <w:lvlText w:val="%1."/>
      <w:lvlJc w:val="left"/>
      <w:pPr>
        <w:ind w:left="720" w:hanging="360"/>
      </w:pPr>
    </w:lvl>
    <w:lvl w:ilvl="1" w:tplc="2E32B716">
      <w:start w:val="1"/>
      <w:numFmt w:val="lowerLetter"/>
      <w:lvlText w:val="%2."/>
      <w:lvlJc w:val="left"/>
      <w:pPr>
        <w:ind w:left="1440" w:hanging="360"/>
      </w:pPr>
    </w:lvl>
    <w:lvl w:ilvl="2" w:tplc="716CCB3E">
      <w:start w:val="1"/>
      <w:numFmt w:val="lowerRoman"/>
      <w:lvlText w:val="%3."/>
      <w:lvlJc w:val="right"/>
      <w:pPr>
        <w:ind w:left="2160" w:hanging="180"/>
      </w:pPr>
    </w:lvl>
    <w:lvl w:ilvl="3" w:tplc="B5F60DF0">
      <w:start w:val="1"/>
      <w:numFmt w:val="decimal"/>
      <w:lvlText w:val="%4."/>
      <w:lvlJc w:val="left"/>
      <w:pPr>
        <w:ind w:left="2880" w:hanging="360"/>
      </w:pPr>
    </w:lvl>
    <w:lvl w:ilvl="4" w:tplc="066E20C0">
      <w:start w:val="1"/>
      <w:numFmt w:val="lowerLetter"/>
      <w:lvlText w:val="%5."/>
      <w:lvlJc w:val="left"/>
      <w:pPr>
        <w:ind w:left="3600" w:hanging="360"/>
      </w:pPr>
    </w:lvl>
    <w:lvl w:ilvl="5" w:tplc="E1E217E0">
      <w:start w:val="1"/>
      <w:numFmt w:val="lowerRoman"/>
      <w:lvlText w:val="%6."/>
      <w:lvlJc w:val="right"/>
      <w:pPr>
        <w:ind w:left="4320" w:hanging="180"/>
      </w:pPr>
    </w:lvl>
    <w:lvl w:ilvl="6" w:tplc="4BF8DE90">
      <w:start w:val="1"/>
      <w:numFmt w:val="decimal"/>
      <w:lvlText w:val="%7."/>
      <w:lvlJc w:val="left"/>
      <w:pPr>
        <w:ind w:left="5040" w:hanging="360"/>
      </w:pPr>
    </w:lvl>
    <w:lvl w:ilvl="7" w:tplc="DDD255A6">
      <w:start w:val="1"/>
      <w:numFmt w:val="lowerLetter"/>
      <w:lvlText w:val="%8."/>
      <w:lvlJc w:val="left"/>
      <w:pPr>
        <w:ind w:left="5760" w:hanging="360"/>
      </w:pPr>
    </w:lvl>
    <w:lvl w:ilvl="8" w:tplc="166CB27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65314"/>
    <w:multiLevelType w:val="hybridMultilevel"/>
    <w:tmpl w:val="B4ACC1D8"/>
    <w:lvl w:ilvl="0" w:tplc="3210FA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1000AA">
      <w:start w:val="1"/>
      <w:numFmt w:val="lowerLetter"/>
      <w:lvlText w:val="%2."/>
      <w:lvlJc w:val="left"/>
      <w:pPr>
        <w:ind w:left="1440" w:hanging="360"/>
      </w:pPr>
    </w:lvl>
    <w:lvl w:ilvl="2" w:tplc="DCECF6B0">
      <w:start w:val="1"/>
      <w:numFmt w:val="lowerRoman"/>
      <w:lvlText w:val="%3."/>
      <w:lvlJc w:val="right"/>
      <w:pPr>
        <w:ind w:left="2160" w:hanging="180"/>
      </w:pPr>
    </w:lvl>
    <w:lvl w:ilvl="3" w:tplc="55B6A2AC">
      <w:start w:val="1"/>
      <w:numFmt w:val="decimal"/>
      <w:lvlText w:val="%4."/>
      <w:lvlJc w:val="left"/>
      <w:pPr>
        <w:ind w:left="2880" w:hanging="360"/>
      </w:pPr>
    </w:lvl>
    <w:lvl w:ilvl="4" w:tplc="2F5E86EE">
      <w:start w:val="1"/>
      <w:numFmt w:val="lowerLetter"/>
      <w:lvlText w:val="%5."/>
      <w:lvlJc w:val="left"/>
      <w:pPr>
        <w:ind w:left="3600" w:hanging="360"/>
      </w:pPr>
    </w:lvl>
    <w:lvl w:ilvl="5" w:tplc="E5963410">
      <w:start w:val="1"/>
      <w:numFmt w:val="lowerRoman"/>
      <w:lvlText w:val="%6."/>
      <w:lvlJc w:val="right"/>
      <w:pPr>
        <w:ind w:left="4320" w:hanging="180"/>
      </w:pPr>
    </w:lvl>
    <w:lvl w:ilvl="6" w:tplc="94B0A9C2">
      <w:start w:val="1"/>
      <w:numFmt w:val="decimal"/>
      <w:lvlText w:val="%7."/>
      <w:lvlJc w:val="left"/>
      <w:pPr>
        <w:ind w:left="5040" w:hanging="360"/>
      </w:pPr>
    </w:lvl>
    <w:lvl w:ilvl="7" w:tplc="18D2A164">
      <w:start w:val="1"/>
      <w:numFmt w:val="lowerLetter"/>
      <w:lvlText w:val="%8."/>
      <w:lvlJc w:val="left"/>
      <w:pPr>
        <w:ind w:left="5760" w:hanging="360"/>
      </w:pPr>
    </w:lvl>
    <w:lvl w:ilvl="8" w:tplc="12FE1F8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D15A0B"/>
    <w:multiLevelType w:val="hybridMultilevel"/>
    <w:tmpl w:val="684454E6"/>
    <w:styleLink w:val="1"/>
    <w:lvl w:ilvl="0" w:tplc="85CEA0C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96224D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BBA897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8E0E2C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AE4D82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448A77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8324CF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616FE2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A1C468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C251AFB"/>
    <w:multiLevelType w:val="hybridMultilevel"/>
    <w:tmpl w:val="A7C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C74DCB"/>
    <w:multiLevelType w:val="hybridMultilevel"/>
    <w:tmpl w:val="5D726D62"/>
    <w:lvl w:ilvl="0" w:tplc="E6CCBB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7E97A2">
      <w:start w:val="1"/>
      <w:numFmt w:val="lowerLetter"/>
      <w:lvlText w:val="%2."/>
      <w:lvlJc w:val="left"/>
      <w:pPr>
        <w:ind w:left="1440" w:hanging="360"/>
      </w:pPr>
    </w:lvl>
    <w:lvl w:ilvl="2" w:tplc="909C2ECA">
      <w:start w:val="1"/>
      <w:numFmt w:val="lowerRoman"/>
      <w:lvlText w:val="%3."/>
      <w:lvlJc w:val="right"/>
      <w:pPr>
        <w:ind w:left="2160" w:hanging="180"/>
      </w:pPr>
    </w:lvl>
    <w:lvl w:ilvl="3" w:tplc="4A66970C">
      <w:start w:val="1"/>
      <w:numFmt w:val="decimal"/>
      <w:lvlText w:val="%4."/>
      <w:lvlJc w:val="left"/>
      <w:pPr>
        <w:ind w:left="2880" w:hanging="360"/>
      </w:pPr>
    </w:lvl>
    <w:lvl w:ilvl="4" w:tplc="39A24508">
      <w:start w:val="1"/>
      <w:numFmt w:val="lowerLetter"/>
      <w:lvlText w:val="%5."/>
      <w:lvlJc w:val="left"/>
      <w:pPr>
        <w:ind w:left="3600" w:hanging="360"/>
      </w:pPr>
    </w:lvl>
    <w:lvl w:ilvl="5" w:tplc="AB2C39E6">
      <w:start w:val="1"/>
      <w:numFmt w:val="lowerRoman"/>
      <w:lvlText w:val="%6."/>
      <w:lvlJc w:val="right"/>
      <w:pPr>
        <w:ind w:left="4320" w:hanging="180"/>
      </w:pPr>
    </w:lvl>
    <w:lvl w:ilvl="6" w:tplc="98129790">
      <w:start w:val="1"/>
      <w:numFmt w:val="decimal"/>
      <w:lvlText w:val="%7."/>
      <w:lvlJc w:val="left"/>
      <w:pPr>
        <w:ind w:left="5040" w:hanging="360"/>
      </w:pPr>
    </w:lvl>
    <w:lvl w:ilvl="7" w:tplc="1CE85C02">
      <w:start w:val="1"/>
      <w:numFmt w:val="lowerLetter"/>
      <w:lvlText w:val="%8."/>
      <w:lvlJc w:val="left"/>
      <w:pPr>
        <w:ind w:left="5760" w:hanging="360"/>
      </w:pPr>
    </w:lvl>
    <w:lvl w:ilvl="8" w:tplc="532E7B3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842313"/>
    <w:multiLevelType w:val="hybridMultilevel"/>
    <w:tmpl w:val="684454E6"/>
    <w:numStyleLink w:val="1"/>
  </w:abstractNum>
  <w:abstractNum w:abstractNumId="10" w15:restartNumberingAfterBreak="0">
    <w:nsid w:val="49C1434B"/>
    <w:multiLevelType w:val="hybridMultilevel"/>
    <w:tmpl w:val="684454E6"/>
    <w:numStyleLink w:val="1"/>
  </w:abstractNum>
  <w:abstractNum w:abstractNumId="11" w15:restartNumberingAfterBreak="0">
    <w:nsid w:val="4B4271CB"/>
    <w:multiLevelType w:val="hybridMultilevel"/>
    <w:tmpl w:val="B3CE6456"/>
    <w:lvl w:ilvl="0" w:tplc="BDA0269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EE67F9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23E38C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8B262D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CD23DD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4546EE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210723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B54F34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99825D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B6D469A"/>
    <w:multiLevelType w:val="hybridMultilevel"/>
    <w:tmpl w:val="78B05E4A"/>
    <w:lvl w:ilvl="0" w:tplc="B92C6F6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8A0FFEC">
      <w:start w:val="1"/>
      <w:numFmt w:val="lowerLetter"/>
      <w:lvlText w:val="%2."/>
      <w:lvlJc w:val="left"/>
      <w:pPr>
        <w:ind w:left="1440" w:hanging="360"/>
      </w:pPr>
    </w:lvl>
    <w:lvl w:ilvl="2" w:tplc="AB20865E">
      <w:start w:val="1"/>
      <w:numFmt w:val="lowerRoman"/>
      <w:lvlText w:val="%3."/>
      <w:lvlJc w:val="right"/>
      <w:pPr>
        <w:ind w:left="2160" w:hanging="180"/>
      </w:pPr>
    </w:lvl>
    <w:lvl w:ilvl="3" w:tplc="649AEC64">
      <w:start w:val="1"/>
      <w:numFmt w:val="decimal"/>
      <w:lvlText w:val="%4."/>
      <w:lvlJc w:val="left"/>
      <w:pPr>
        <w:ind w:left="2880" w:hanging="360"/>
      </w:pPr>
    </w:lvl>
    <w:lvl w:ilvl="4" w:tplc="61985FFE">
      <w:start w:val="1"/>
      <w:numFmt w:val="lowerLetter"/>
      <w:lvlText w:val="%5."/>
      <w:lvlJc w:val="left"/>
      <w:pPr>
        <w:ind w:left="3600" w:hanging="360"/>
      </w:pPr>
    </w:lvl>
    <w:lvl w:ilvl="5" w:tplc="28C42DFE">
      <w:start w:val="1"/>
      <w:numFmt w:val="lowerRoman"/>
      <w:lvlText w:val="%6."/>
      <w:lvlJc w:val="right"/>
      <w:pPr>
        <w:ind w:left="4320" w:hanging="180"/>
      </w:pPr>
    </w:lvl>
    <w:lvl w:ilvl="6" w:tplc="E8FCB340">
      <w:start w:val="1"/>
      <w:numFmt w:val="decimal"/>
      <w:lvlText w:val="%7."/>
      <w:lvlJc w:val="left"/>
      <w:pPr>
        <w:ind w:left="5040" w:hanging="360"/>
      </w:pPr>
    </w:lvl>
    <w:lvl w:ilvl="7" w:tplc="4F6EBD04">
      <w:start w:val="1"/>
      <w:numFmt w:val="lowerLetter"/>
      <w:lvlText w:val="%8."/>
      <w:lvlJc w:val="left"/>
      <w:pPr>
        <w:ind w:left="5760" w:hanging="360"/>
      </w:pPr>
    </w:lvl>
    <w:lvl w:ilvl="8" w:tplc="B63CA5E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6C60F0"/>
    <w:multiLevelType w:val="hybridMultilevel"/>
    <w:tmpl w:val="684454E6"/>
    <w:numStyleLink w:val="1"/>
  </w:abstractNum>
  <w:abstractNum w:abstractNumId="14" w15:restartNumberingAfterBreak="0">
    <w:nsid w:val="7EE569B5"/>
    <w:multiLevelType w:val="hybridMultilevel"/>
    <w:tmpl w:val="684454E6"/>
    <w:numStyleLink w:val="1"/>
  </w:abstractNum>
  <w:num w:numId="1">
    <w:abstractNumId w:val="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1"/>
  </w:num>
  <w:num w:numId="8">
    <w:abstractNumId w:val="0"/>
  </w:num>
  <w:num w:numId="9">
    <w:abstractNumId w:val="4"/>
  </w:num>
  <w:num w:numId="10">
    <w:abstractNumId w:val="12"/>
  </w:num>
  <w:num w:numId="11">
    <w:abstractNumId w:val="6"/>
  </w:num>
  <w:num w:numId="12">
    <w:abstractNumId w:val="9"/>
  </w:num>
  <w:num w:numId="13">
    <w:abstractNumId w:val="10"/>
  </w:num>
  <w:num w:numId="14">
    <w:abstractNumId w:val="13"/>
  </w:num>
  <w:num w:numId="15">
    <w:abstractNumId w:val="1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28F"/>
    <w:rsid w:val="00030571"/>
    <w:rsid w:val="000545D5"/>
    <w:rsid w:val="000C228F"/>
    <w:rsid w:val="00145FCB"/>
    <w:rsid w:val="00163A26"/>
    <w:rsid w:val="00173DDD"/>
    <w:rsid w:val="00192FF2"/>
    <w:rsid w:val="00410B88"/>
    <w:rsid w:val="00540905"/>
    <w:rsid w:val="00690491"/>
    <w:rsid w:val="00690A3F"/>
    <w:rsid w:val="00696C35"/>
    <w:rsid w:val="006D5808"/>
    <w:rsid w:val="006F49BD"/>
    <w:rsid w:val="00815BBA"/>
    <w:rsid w:val="00831262"/>
    <w:rsid w:val="00844859"/>
    <w:rsid w:val="00890340"/>
    <w:rsid w:val="00894566"/>
    <w:rsid w:val="00922919"/>
    <w:rsid w:val="009716FE"/>
    <w:rsid w:val="00A2156A"/>
    <w:rsid w:val="00A52495"/>
    <w:rsid w:val="00C07B84"/>
    <w:rsid w:val="00C441B2"/>
    <w:rsid w:val="00C51884"/>
    <w:rsid w:val="00CB3409"/>
    <w:rsid w:val="00CE1AF9"/>
    <w:rsid w:val="00EA449C"/>
    <w:rsid w:val="00F21423"/>
    <w:rsid w:val="00F33D5A"/>
    <w:rsid w:val="00F66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D5FEC"/>
  <w15:docId w15:val="{32E8583A-1BF6-405E-8DAD-F96B7839B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4859"/>
    <w:pPr>
      <w:spacing w:after="160" w:line="259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Utkina</cp:lastModifiedBy>
  <cp:revision>2</cp:revision>
  <dcterms:created xsi:type="dcterms:W3CDTF">2023-05-17T06:24:00Z</dcterms:created>
  <dcterms:modified xsi:type="dcterms:W3CDTF">2026-08-05T06:12:00Z</dcterms:modified>
</cp:coreProperties>
</file>